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26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232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Gobierno report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un avance superior al 52% en la instalaci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maras de seguridad en Pasto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marco del proyecto de instalaci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maras de seguridad en Pasto,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Gobierno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proceso se adelanta satisfactoriamente y actualmente registra un avance superior al 52%. Se espera que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8 de agosto est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>listo el centro de monitoreo en donde se coordinar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vigilancia y 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pida respuesta policial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inspecci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80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maras de seguridad instaladas sumadas a las que ya se encuentran en funcionamiento.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"Este proceso tiene tres fases que son la adecuaci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centro de monitoreo, la recuperaci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mantenimiento de la fibra 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ptica y la instalaci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los puntos para las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maras de seguridad. Gracias a la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se conseguir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4 mil millones de pesos que servir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para adquirir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maras de seguridad que se instalar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los diferentes corregimientos de Pasto",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ingeniero Leonardo Terraza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la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xima semana se recibir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nuevos equipos los cuales se instalar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prontamente y entrar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funcionamiento en favor de la seguridad ciudadana. Adicionalmente el ingeniero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maras de seguridad instaladas en El Potrerillo y en la calle 17 con carrera 22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an operando con total 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xito.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el subcomandante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de Pasto, teniente coronel Neider Zapata, reiter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total compromiso interinstitucional para garantizar la seguridad en Pasto e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dispondr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 toda la capacidad policial para atender las diferentes situaciones que se presenten en las distintas zonas de la ciudad.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