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26F5" w:rsidRPr="005A26F5" w:rsidRDefault="005A26F5" w:rsidP="005A26F5">
      <w:pPr>
        <w:jc w:val="center"/>
        <w:rPr>
          <w:b/>
        </w:rPr>
      </w:pPr>
      <w:r w:rsidRPr="005A26F5">
        <w:rPr>
          <w:b/>
        </w:rPr>
        <w:t>PASTO PARTICIPA EN LA CONSTRUCCIÓN COLECTIVA DE UNA CULTURA DE LA SEGURIDAD SOCIAL EN SALUD</w:t>
      </w:r>
    </w:p>
    <w:p w:rsidR="005A26F5" w:rsidRPr="005A26F5" w:rsidRDefault="005A26F5" w:rsidP="005A26F5">
      <w:pPr>
        <w:jc w:val="center"/>
      </w:pPr>
      <w:r w:rsidRPr="005A26F5">
        <w:rPr>
          <w:noProof/>
          <w:lang w:val="es-ES" w:eastAsia="es-ES"/>
        </w:rPr>
        <w:drawing>
          <wp:inline distT="0" distB="0" distL="0" distR="0">
            <wp:extent cx="4676775" cy="2628737"/>
            <wp:effectExtent l="19050" t="0" r="0" b="0"/>
            <wp:docPr id="6" name="Imagen 3" descr="La imagen puede contener: 4 personas, personas de 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 imagen puede contener: 4 personas, personas de pie"/>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00475" cy="2642059"/>
                    </a:xfrm>
                    <a:prstGeom prst="rect">
                      <a:avLst/>
                    </a:prstGeom>
                    <a:noFill/>
                    <a:ln>
                      <a:noFill/>
                    </a:ln>
                  </pic:spPr>
                </pic:pic>
              </a:graphicData>
            </a:graphic>
          </wp:inline>
        </w:drawing>
      </w:r>
    </w:p>
    <w:p w:rsidR="005A26F5" w:rsidRPr="005A26F5" w:rsidRDefault="005A26F5" w:rsidP="005A26F5">
      <w:r w:rsidRPr="005A26F5">
        <w:t xml:space="preserve">Con presencia de la Viceministra de Protección Social Carmen Eugenia Dávila, la Asesora de la Organización Iberoamericana de Seguridad Social-OIS Susana </w:t>
      </w:r>
      <w:proofErr w:type="spellStart"/>
      <w:r w:rsidRPr="005A26F5">
        <w:t>Helfer</w:t>
      </w:r>
      <w:proofErr w:type="spellEnd"/>
      <w:r w:rsidRPr="005A26F5">
        <w:t xml:space="preserve"> </w:t>
      </w:r>
      <w:proofErr w:type="spellStart"/>
      <w:r w:rsidRPr="005A26F5">
        <w:t>Vogel</w:t>
      </w:r>
      <w:proofErr w:type="spellEnd"/>
      <w:r w:rsidRPr="005A26F5">
        <w:t>, el Alcalde de Pasto Pedro Vicente Obando Ordóñez y representantes del Sistema de Seguridad Social en Salud de Pasto y Nariño, ayer inició la Mesa Regional para la construcción colectiva de una cultura de seguridad social en salud, instalada en el Hotel Fernando Plaza de la ciudad de Pasto.</w:t>
      </w:r>
    </w:p>
    <w:p w:rsidR="005A26F5" w:rsidRPr="005A26F5" w:rsidRDefault="005A26F5" w:rsidP="005A26F5">
      <w:r w:rsidRPr="005A26F5">
        <w:t>La iniciativa convocada por el Ministerio de Salud y Protección Social y la Organización Iberoamericana de Seguridad Social-OIS, está enfocada a incorporar experiencias, aprendizajes y aportes de las distintas regiones de Colombia para afianzar la cultura de la seguridad social en salud, estimular el ejercicio de los derechos, el cumplimiento de los deberes y el uso racional de los recursos en el marco de la transparencia, la ética, apropiación ciudadana y legitimidad social.</w:t>
      </w:r>
    </w:p>
    <w:p w:rsidR="005A26F5" w:rsidRPr="005A26F5" w:rsidRDefault="005A26F5" w:rsidP="005A26F5">
      <w:r w:rsidRPr="005A26F5">
        <w:t xml:space="preserve">El municipio de Pasto participa activamente de este ejercicio de construcción colectiva que le apunta a la construcción de un plan de política pública en cultura de la seguridad social en salud, articulado a los programas de promoción y prevención, así como al principio de humanización del sistema de salud. </w:t>
      </w:r>
    </w:p>
    <w:p w:rsidR="005A26F5" w:rsidRPr="005A26F5" w:rsidRDefault="005A26F5" w:rsidP="005A26F5">
      <w:r w:rsidRPr="005A26F5">
        <w:t xml:space="preserve">Durante la jornada que continúa hoy viernes en el Hotel Fernando Plaza, a partir de las 8:00 de la mañana, se contará con la disertación de expertos en cultura ciudadana, como el catedrático y representante de </w:t>
      </w:r>
      <w:proofErr w:type="spellStart"/>
      <w:r w:rsidRPr="005A26F5">
        <w:t>Corpovisionarios</w:t>
      </w:r>
      <w:proofErr w:type="spellEnd"/>
      <w:r w:rsidRPr="005A26F5">
        <w:t xml:space="preserve"> </w:t>
      </w:r>
      <w:proofErr w:type="spellStart"/>
      <w:r w:rsidRPr="005A26F5">
        <w:t>Antanas</w:t>
      </w:r>
      <w:proofErr w:type="spellEnd"/>
      <w:r w:rsidRPr="005A26F5">
        <w:t xml:space="preserve"> </w:t>
      </w:r>
      <w:proofErr w:type="spellStart"/>
      <w:r w:rsidRPr="005A26F5">
        <w:t>Mockus</w:t>
      </w:r>
      <w:proofErr w:type="spellEnd"/>
      <w:r w:rsidRPr="005A26F5">
        <w:t>.</w:t>
      </w:r>
    </w:p>
    <w:p w:rsidR="005A26F5" w:rsidRDefault="005A26F5" w:rsidP="005A26F5">
      <w:pPr>
        <w:rPr>
          <w:rFonts w:cs="Tahoma"/>
          <w:b/>
          <w:sz w:val="18"/>
          <w:szCs w:val="18"/>
        </w:rPr>
      </w:pPr>
      <w:r>
        <w:rPr>
          <w:b/>
          <w:sz w:val="18"/>
          <w:szCs w:val="18"/>
        </w:rPr>
        <w:t xml:space="preserve">Información: </w:t>
      </w:r>
      <w:r>
        <w:rPr>
          <w:rFonts w:cs="Tahoma"/>
          <w:b/>
          <w:sz w:val="18"/>
          <w:szCs w:val="18"/>
        </w:rPr>
        <w:t>Secretaria de Salud, Diana Paola Rosero. Celular: 3116145813</w:t>
      </w:r>
    </w:p>
    <w:p w:rsidR="005A26F5" w:rsidRPr="0048228A" w:rsidRDefault="005A26F5" w:rsidP="005A26F5">
      <w:pPr>
        <w:jc w:val="center"/>
        <w:rPr>
          <w:rFonts w:cs="Arial"/>
          <w:color w:val="222222"/>
          <w:shd w:val="clear" w:color="auto" w:fill="FFFFFF"/>
        </w:rPr>
      </w:pPr>
      <w:r>
        <w:rPr>
          <w:rFonts w:cs="Tahoma"/>
          <w:i/>
        </w:rPr>
        <w:lastRenderedPageBreak/>
        <w:t>Somos</w:t>
      </w:r>
      <w:r w:rsidRPr="00CF22AD">
        <w:rPr>
          <w:rFonts w:cs="Tahoma"/>
          <w:i/>
        </w:rPr>
        <w:t xml:space="preserve"> constructores de paz</w:t>
      </w:r>
    </w:p>
    <w:p w:rsidR="005A26F5" w:rsidRDefault="005A26F5" w:rsidP="005A26F5">
      <w:pPr>
        <w:jc w:val="center"/>
        <w:rPr>
          <w:b/>
        </w:rPr>
      </w:pPr>
    </w:p>
    <w:p w:rsidR="00D52F00" w:rsidRPr="00985A96" w:rsidRDefault="006053EA" w:rsidP="00985A96">
      <w:pPr>
        <w:jc w:val="center"/>
        <w:rPr>
          <w:b/>
        </w:rPr>
      </w:pPr>
      <w:r>
        <w:rPr>
          <w:b/>
        </w:rPr>
        <w:t xml:space="preserve">ALCALDÍA </w:t>
      </w:r>
      <w:r w:rsidRPr="00985A96">
        <w:rPr>
          <w:b/>
        </w:rPr>
        <w:t>DE PASTO</w:t>
      </w:r>
      <w:r>
        <w:rPr>
          <w:b/>
        </w:rPr>
        <w:t xml:space="preserve"> PRESENTÓ</w:t>
      </w:r>
      <w:r w:rsidR="00D52F00" w:rsidRPr="00985A96">
        <w:rPr>
          <w:b/>
        </w:rPr>
        <w:t xml:space="preserve"> INFORME DEL</w:t>
      </w:r>
      <w:r>
        <w:rPr>
          <w:b/>
        </w:rPr>
        <w:t xml:space="preserve"> AVANCE DE </w:t>
      </w:r>
      <w:r w:rsidR="00D52F00" w:rsidRPr="00985A96">
        <w:rPr>
          <w:b/>
        </w:rPr>
        <w:t xml:space="preserve">COMPROMISOS ADQUIRIDOS CON LA MESA MUNICIPAL DE PARTICIPACIÓN DE VÍCTIMAS </w:t>
      </w:r>
    </w:p>
    <w:p w:rsidR="00D52F00" w:rsidRPr="00D52F00" w:rsidRDefault="00985A96" w:rsidP="00985A96">
      <w:pPr>
        <w:jc w:val="center"/>
      </w:pPr>
      <w:r>
        <w:rPr>
          <w:noProof/>
          <w:lang w:val="es-ES" w:eastAsia="es-ES"/>
        </w:rPr>
        <w:drawing>
          <wp:inline distT="0" distB="0" distL="0" distR="0">
            <wp:extent cx="4627127" cy="2636520"/>
            <wp:effectExtent l="0" t="0" r="254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ctimasmesa.jpg"/>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631955" cy="2639271"/>
                    </a:xfrm>
                    <a:prstGeom prst="rect">
                      <a:avLst/>
                    </a:prstGeom>
                  </pic:spPr>
                </pic:pic>
              </a:graphicData>
            </a:graphic>
          </wp:inline>
        </w:drawing>
      </w:r>
    </w:p>
    <w:p w:rsidR="006053EA" w:rsidRDefault="006053EA" w:rsidP="00D52F00">
      <w:r>
        <w:t>E</w:t>
      </w:r>
      <w:r w:rsidR="00D52F00" w:rsidRPr="00D52F00">
        <w:t>l alcalde de Pasto, Pedro Vicente Obando</w:t>
      </w:r>
      <w:r>
        <w:t xml:space="preserve">, acompañado de </w:t>
      </w:r>
      <w:r w:rsidR="00D52F00" w:rsidRPr="00D52F00">
        <w:t xml:space="preserve">su equipo de gobierno, </w:t>
      </w:r>
      <w:r>
        <w:t xml:space="preserve">se reunió con los integrantes de </w:t>
      </w:r>
      <w:r w:rsidRPr="00D52F00">
        <w:t>la Mesa Municipal de Participación de Víctimas</w:t>
      </w:r>
      <w:r>
        <w:t>, para hacer un balance de los compromisos adquiridos desde la Administración Municipal con este importante sector poblacional.</w:t>
      </w:r>
    </w:p>
    <w:p w:rsidR="00D52F00" w:rsidRPr="00D52F00" w:rsidRDefault="006053EA" w:rsidP="00D52F00">
      <w:r>
        <w:t xml:space="preserve">Durante esta jornada, las diferentes dependencias de la Alcaldía de Pasto presentaron un informe detallado sobre la forma como se han venido </w:t>
      </w:r>
      <w:r w:rsidR="00BA7B12">
        <w:t xml:space="preserve">asumiendo los compromisos adquiridos, en concordancia de la política pública municipal de atención a víctimas. </w:t>
      </w:r>
      <w:r w:rsidR="00D52F00" w:rsidRPr="00D52F00">
        <w:t xml:space="preserve">Entre los principales temas abordados </w:t>
      </w:r>
      <w:r w:rsidR="00BA7B12">
        <w:t>estuvieron los que hacen referencia a:</w:t>
      </w:r>
      <w:r w:rsidR="00D52F00" w:rsidRPr="00D52F00">
        <w:t xml:space="preserve"> vivienda, educación, salud y bienestar social</w:t>
      </w:r>
      <w:r w:rsidR="00BA7B12">
        <w:t>.</w:t>
      </w:r>
    </w:p>
    <w:p w:rsidR="00D52F00" w:rsidRPr="00D52F00" w:rsidRDefault="00D52F00" w:rsidP="00D52F00">
      <w:r w:rsidRPr="00D52F00">
        <w:t>Al final de la jornada el alcalde de Pasto Pedro Vicente Obando Ordoñez, la catalogó como un</w:t>
      </w:r>
      <w:r w:rsidR="00BA7B12">
        <w:t>a jornada muy positiva</w:t>
      </w:r>
      <w:r w:rsidRPr="00D52F00">
        <w:t>, “tocamos 21 puntos diferentes, 21 compromisos pero de una manera muy respetuosa, de una mane</w:t>
      </w:r>
      <w:r w:rsidR="00B623D0">
        <w:t>ra ágil, donde pudimos abordar</w:t>
      </w:r>
      <w:r w:rsidRPr="00D52F00">
        <w:t xml:space="preserve"> todos y estamos muy contentos de seguir trabajando con la mesa de víctimas, la cual se convierte en un punto central para la administración municipal” enfatizó el mandatario local</w:t>
      </w:r>
      <w:r w:rsidR="00BA7B12">
        <w:t>.</w:t>
      </w:r>
      <w:r w:rsidRPr="00D52F00">
        <w:t> </w:t>
      </w:r>
    </w:p>
    <w:p w:rsidR="00D52F00" w:rsidRPr="00D52F00" w:rsidRDefault="00D52F00" w:rsidP="00D52F00">
      <w:r w:rsidRPr="00D52F00">
        <w:t xml:space="preserve">Por otra parte Paolo Javier Moncayo coordinador de la Mesa </w:t>
      </w:r>
      <w:r w:rsidR="00B623D0">
        <w:t>Municipal de Participación de Ví</w:t>
      </w:r>
      <w:r w:rsidRPr="00D52F00">
        <w:t>ctimas del municipio</w:t>
      </w:r>
      <w:r w:rsidR="00BA7B12">
        <w:t>,</w:t>
      </w:r>
      <w:r w:rsidRPr="00D52F00">
        <w:t xml:space="preserve"> manifestó “venimos a mirar si se han dado esos compromisos en beneficio de la población</w:t>
      </w:r>
      <w:r w:rsidR="00B623D0">
        <w:t xml:space="preserve"> ví</w:t>
      </w:r>
      <w:r w:rsidR="00BA7B12">
        <w:t xml:space="preserve">ctima en distintas temáticas. Vemos </w:t>
      </w:r>
      <w:r w:rsidR="00036B83">
        <w:t>que</w:t>
      </w:r>
      <w:r w:rsidRPr="00D52F00">
        <w:t xml:space="preserve"> en la gran mayoría se han dado </w:t>
      </w:r>
      <w:r w:rsidR="00036B83">
        <w:t xml:space="preserve">esos cumplimientos, aunque hace falta seguir trabajando algunos aspectos. Lo importante es que la </w:t>
      </w:r>
      <w:r w:rsidR="00036B83">
        <w:lastRenderedPageBreak/>
        <w:t>A</w:t>
      </w:r>
      <w:r w:rsidRPr="00D52F00">
        <w:t xml:space="preserve">dministración está en toda la disponibilidad de seguir trabajando para cumplir con todo lo pactado” enfatizó </w:t>
      </w:r>
      <w:r w:rsidR="00036B83">
        <w:t>el</w:t>
      </w:r>
      <w:r w:rsidRPr="00D52F00">
        <w:t xml:space="preserve"> coordinador de la MMPVP</w:t>
      </w:r>
    </w:p>
    <w:p w:rsidR="00D52F00" w:rsidRPr="00D52F00" w:rsidRDefault="00D52F00" w:rsidP="00D52F00">
      <w:r w:rsidRPr="00D52F00">
        <w:t xml:space="preserve">El encuentro fue llevado a cabo en la sala de juntas de La Alcaldía de Pasto, donde estuvieron presentes los 25 representantes de </w:t>
      </w:r>
      <w:r w:rsidR="00036B83">
        <w:t xml:space="preserve">esta </w:t>
      </w:r>
      <w:r w:rsidRPr="00D52F00">
        <w:t xml:space="preserve">población de cerca de 75 mil </w:t>
      </w:r>
      <w:r w:rsidR="00036B83">
        <w:t>personas presentes en Pasto.</w:t>
      </w:r>
      <w:r w:rsidRPr="00D52F00">
        <w:t xml:space="preserve"> </w:t>
      </w:r>
      <w:r w:rsidR="00036B83">
        <w:t>L</w:t>
      </w:r>
      <w:r w:rsidRPr="00D52F00">
        <w:t xml:space="preserve">a secretaría técnica </w:t>
      </w:r>
      <w:r w:rsidR="00036B83">
        <w:t>de esta mesa la realiza</w:t>
      </w:r>
      <w:r w:rsidRPr="00D52F00">
        <w:t xml:space="preserve"> la Personería de Pasto, bajo el liderazgo de </w:t>
      </w:r>
      <w:r w:rsidR="00036B83">
        <w:t xml:space="preserve">su titular </w:t>
      </w:r>
      <w:proofErr w:type="spellStart"/>
      <w:r w:rsidRPr="00D52F00">
        <w:t>An</w:t>
      </w:r>
      <w:r w:rsidR="00036B83">
        <w:t>jhydalid</w:t>
      </w:r>
      <w:proofErr w:type="spellEnd"/>
      <w:r w:rsidR="00036B83">
        <w:t xml:space="preserve"> Viviana </w:t>
      </w:r>
      <w:proofErr w:type="spellStart"/>
      <w:r w:rsidR="00036B83">
        <w:t>Ruales</w:t>
      </w:r>
      <w:proofErr w:type="spellEnd"/>
      <w:r w:rsidR="00036B83">
        <w:t xml:space="preserve"> Escobar</w:t>
      </w:r>
      <w:r w:rsidRPr="00D52F00">
        <w:t>.</w:t>
      </w:r>
    </w:p>
    <w:p w:rsidR="00D52F00" w:rsidRPr="00985A96" w:rsidRDefault="00D52F00" w:rsidP="00D52F00">
      <w:pPr>
        <w:rPr>
          <w:b/>
          <w:sz w:val="18"/>
          <w:szCs w:val="18"/>
          <w:lang w:val="es-ES"/>
        </w:rPr>
      </w:pPr>
      <w:r w:rsidRPr="00985A96">
        <w:rPr>
          <w:b/>
          <w:sz w:val="18"/>
          <w:szCs w:val="18"/>
          <w:lang w:val="es-ES"/>
        </w:rPr>
        <w:t>Información: Secretario de Gobierno Eduardo Enríquez Caicedo. Celular: </w:t>
      </w:r>
      <w:hyperlink r:id="rId10" w:tgtFrame="_blank" w:history="1">
        <w:r w:rsidRPr="00985A96">
          <w:rPr>
            <w:b/>
            <w:sz w:val="18"/>
            <w:szCs w:val="18"/>
            <w:lang w:val="es-ES"/>
          </w:rPr>
          <w:t>3174047375</w:t>
        </w:r>
      </w:hyperlink>
      <w:r w:rsidRPr="00985A96">
        <w:rPr>
          <w:b/>
          <w:sz w:val="18"/>
          <w:szCs w:val="18"/>
          <w:lang w:val="es-ES"/>
        </w:rPr>
        <w:t> </w:t>
      </w:r>
      <w:hyperlink r:id="rId11" w:tgtFrame="_blank" w:history="1">
        <w:r w:rsidRPr="00985A96">
          <w:rPr>
            <w:b/>
            <w:sz w:val="18"/>
            <w:szCs w:val="18"/>
            <w:lang w:val="es-ES"/>
          </w:rPr>
          <w:t>eduardoenca@yahoo.com</w:t>
        </w:r>
      </w:hyperlink>
    </w:p>
    <w:p w:rsidR="00985A96" w:rsidRDefault="00985A96" w:rsidP="00985A96">
      <w:pPr>
        <w:jc w:val="center"/>
        <w:rPr>
          <w:b/>
        </w:rPr>
      </w:pPr>
      <w:r>
        <w:rPr>
          <w:rFonts w:cs="Tahoma"/>
          <w:i/>
        </w:rPr>
        <w:t>Somos</w:t>
      </w:r>
      <w:r w:rsidRPr="00CF22AD">
        <w:rPr>
          <w:rFonts w:cs="Tahoma"/>
          <w:i/>
        </w:rPr>
        <w:t xml:space="preserve"> constructores de paz</w:t>
      </w:r>
    </w:p>
    <w:p w:rsidR="00424857" w:rsidRDefault="00424857" w:rsidP="00424857"/>
    <w:p w:rsidR="00985A96" w:rsidRPr="00985A96" w:rsidRDefault="00985A96" w:rsidP="00985A96">
      <w:pPr>
        <w:jc w:val="center"/>
        <w:rPr>
          <w:b/>
        </w:rPr>
      </w:pPr>
      <w:r w:rsidRPr="00985A96">
        <w:rPr>
          <w:b/>
        </w:rPr>
        <w:t>CON NUTRIDA PARTICIPACIÓN CULMINA EL DIPLOMADO EN “GESTIÓN INTEGRAL DE DESTINOS TURÍSTICOS”</w:t>
      </w:r>
    </w:p>
    <w:p w:rsidR="00985A96" w:rsidRPr="00985A96" w:rsidRDefault="00985A96" w:rsidP="00985A96">
      <w:pPr>
        <w:jc w:val="center"/>
      </w:pPr>
      <w:r>
        <w:rPr>
          <w:noProof/>
          <w:lang w:val="es-ES" w:eastAsia="es-ES"/>
        </w:rPr>
        <w:drawing>
          <wp:inline distT="0" distB="0" distL="0" distR="0">
            <wp:extent cx="4790304" cy="2605405"/>
            <wp:effectExtent l="0" t="0" r="0" b="444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urismo eventomariana.jpg"/>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791577" cy="2606097"/>
                    </a:xfrm>
                    <a:prstGeom prst="rect">
                      <a:avLst/>
                    </a:prstGeom>
                  </pic:spPr>
                </pic:pic>
              </a:graphicData>
            </a:graphic>
          </wp:inline>
        </w:drawing>
      </w:r>
    </w:p>
    <w:p w:rsidR="00C114DC" w:rsidRDefault="00985A96" w:rsidP="00985A96">
      <w:r w:rsidRPr="00985A96">
        <w:t>35 estudiantes fueron certificado</w:t>
      </w:r>
      <w:r w:rsidR="00036B83">
        <w:t>s por la Universidad Externado d</w:t>
      </w:r>
      <w:r w:rsidRPr="00985A96">
        <w:t xml:space="preserve">e Colombia el pasado 30 de octubre, </w:t>
      </w:r>
      <w:r w:rsidR="00036B83">
        <w:t xml:space="preserve">en “gestión integral de destinos turísticos”, </w:t>
      </w:r>
      <w:r w:rsidRPr="00985A96">
        <w:t>en instalaciones de La Universidad Mariana. Este proceso se llevó a cabo gracias a</w:t>
      </w:r>
      <w:r w:rsidR="00C114DC">
        <w:t xml:space="preserve"> </w:t>
      </w:r>
      <w:r w:rsidRPr="00985A96">
        <w:t>l</w:t>
      </w:r>
      <w:r w:rsidR="00C114DC">
        <w:t>a articulación entre el</w:t>
      </w:r>
      <w:r w:rsidRPr="00985A96">
        <w:t xml:space="preserve"> Minis</w:t>
      </w:r>
      <w:r w:rsidR="00C114DC">
        <w:t>terio de Industria y Turismo y</w:t>
      </w:r>
      <w:r w:rsidRPr="00985A96">
        <w:t xml:space="preserve"> la articulación de la Alcaldía de Pasto a través</w:t>
      </w:r>
      <w:r>
        <w:t xml:space="preserve"> de la Subsecretaria de Turismo y</w:t>
      </w:r>
      <w:r w:rsidRPr="00985A96">
        <w:t xml:space="preserve"> la Dirección Departamental de Turismo</w:t>
      </w:r>
      <w:r w:rsidR="00C114DC">
        <w:t>.</w:t>
      </w:r>
    </w:p>
    <w:p w:rsidR="00C114DC" w:rsidRDefault="00C114DC" w:rsidP="00985A96">
      <w:r>
        <w:t xml:space="preserve">Los participantes de este diplomado que comenzó el pasado 16 de junio y se extendió hasta el 14 de octubre, recibieron una importante formación en temas como: </w:t>
      </w:r>
      <w:r w:rsidRPr="00C114DC">
        <w:t>Planificación turística territorial, gobernanza y gestión del destino; Financiación de proyectos turísticos, Calidad y sostenibilidad, Producto turístico del destino, Promoción y posicionamiento del destino y Experiencia internacional</w:t>
      </w:r>
      <w:r w:rsidR="005148C1">
        <w:t>.</w:t>
      </w:r>
    </w:p>
    <w:p w:rsidR="005148C1" w:rsidRDefault="005148C1" w:rsidP="005148C1">
      <w:r>
        <w:lastRenderedPageBreak/>
        <w:t>Con este tipo de estrategias se busca a</w:t>
      </w:r>
      <w:r w:rsidRPr="00C114DC">
        <w:t xml:space="preserve">portar criterios teóricos y aplicaciones prácticas </w:t>
      </w:r>
      <w:r>
        <w:t>para</w:t>
      </w:r>
      <w:r w:rsidRPr="00C114DC">
        <w:t xml:space="preserve"> potenciar la gestión territorial de destinos y fortalecer las capacidades de los actores turísticos institucionales locales y regionales, con miras a alcanzar el desarrollo del turismo </w:t>
      </w:r>
      <w:r w:rsidR="00A94F86">
        <w:t>de Pasto y Nariño</w:t>
      </w:r>
      <w:r w:rsidRPr="00C114DC">
        <w:t>.</w:t>
      </w:r>
    </w:p>
    <w:p w:rsidR="00A94F86" w:rsidRDefault="00A94F86" w:rsidP="005148C1">
      <w:pPr>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A94F86" w:rsidRDefault="00A94F86" w:rsidP="00A94F86">
      <w:pPr>
        <w:jc w:val="center"/>
        <w:rPr>
          <w:b/>
        </w:rPr>
      </w:pPr>
      <w:r>
        <w:rPr>
          <w:rFonts w:cs="Tahoma"/>
          <w:i/>
        </w:rPr>
        <w:t>Somos</w:t>
      </w:r>
      <w:r w:rsidRPr="00CF22AD">
        <w:rPr>
          <w:rFonts w:cs="Tahoma"/>
          <w:i/>
        </w:rPr>
        <w:t xml:space="preserve"> constructores de paz</w:t>
      </w:r>
    </w:p>
    <w:p w:rsidR="00A94F86" w:rsidRPr="00C114DC" w:rsidRDefault="00A94F86" w:rsidP="005148C1"/>
    <w:p w:rsidR="00A94F86" w:rsidRPr="00A94F86" w:rsidRDefault="00A94F86" w:rsidP="00A94F86">
      <w:pPr>
        <w:jc w:val="center"/>
        <w:rPr>
          <w:b/>
        </w:rPr>
      </w:pPr>
      <w:r w:rsidRPr="00A94F86">
        <w:rPr>
          <w:b/>
        </w:rPr>
        <w:t>ALCALDÍA DE PASTO DESARROLLÓ FORO ´LA IMPORTANCIA DE LA PERTINENCIA SOCIAL EN LA FORMACIÓN DE LA EDUCACIÓN SUPERIOR EN LAS UNIVERSIDADES DE NARIÑO´</w:t>
      </w:r>
    </w:p>
    <w:p w:rsidR="00A94F86" w:rsidRDefault="006A3E10" w:rsidP="006A3E10">
      <w:pPr>
        <w:jc w:val="center"/>
      </w:pPr>
      <w:r>
        <w:rPr>
          <w:noProof/>
          <w:lang w:val="es-ES" w:eastAsia="es-ES"/>
        </w:rPr>
        <w:drawing>
          <wp:inline distT="0" distB="0" distL="0" distR="0">
            <wp:extent cx="5022850" cy="2820523"/>
            <wp:effectExtent l="0" t="0" r="635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ovilidad segura.png"/>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027732" cy="2823264"/>
                    </a:xfrm>
                    <a:prstGeom prst="rect">
                      <a:avLst/>
                    </a:prstGeom>
                  </pic:spPr>
                </pic:pic>
              </a:graphicData>
            </a:graphic>
          </wp:inline>
        </w:drawing>
      </w:r>
    </w:p>
    <w:p w:rsidR="00101C73" w:rsidRDefault="00101C73" w:rsidP="00A94F86">
      <w:r>
        <w:t xml:space="preserve">Con la participación de los estudiantes de 5 universidades presentes en la región, la </w:t>
      </w:r>
      <w:r w:rsidRPr="00A94F86">
        <w:t>Secretaría de Tránsito y Transporte de Pasto</w:t>
      </w:r>
      <w:r>
        <w:t xml:space="preserve">, desarrolló </w:t>
      </w:r>
      <w:r w:rsidRPr="00A94F86">
        <w:t>el Foro denominado “</w:t>
      </w:r>
      <w:r>
        <w:t>la Importancia de la p</w:t>
      </w:r>
      <w:r w:rsidRPr="00A94F86">
        <w:t>ertinencia social en la formación de la educación superior en las universidades de Nariño</w:t>
      </w:r>
      <w:r>
        <w:t xml:space="preserve">”, con el propósito de involucrar a la academia en la construcción de una política pública </w:t>
      </w:r>
      <w:r w:rsidRPr="00A94F86">
        <w:t>pertinente en el tema de la movilidad vial de Pasto.</w:t>
      </w:r>
    </w:p>
    <w:p w:rsidR="00101C73" w:rsidRDefault="00A94F86" w:rsidP="00A94F86">
      <w:r w:rsidRPr="00A94F86">
        <w:t xml:space="preserve">Jaime </w:t>
      </w:r>
      <w:proofErr w:type="spellStart"/>
      <w:r w:rsidRPr="00A94F86">
        <w:t>Mejia</w:t>
      </w:r>
      <w:proofErr w:type="spellEnd"/>
      <w:r w:rsidRPr="00A94F86">
        <w:t xml:space="preserve"> Bastidas</w:t>
      </w:r>
      <w:r w:rsidR="00101C73">
        <w:t>, docente de la u</w:t>
      </w:r>
      <w:r w:rsidRPr="00A94F86">
        <w:t xml:space="preserve">niversidad de Nariño </w:t>
      </w:r>
      <w:r w:rsidR="00101C73">
        <w:t xml:space="preserve">indicó que </w:t>
      </w:r>
      <w:r w:rsidRPr="00A94F86">
        <w:t>“las universidades tenemos una gran responsabilidad de generar una educación pertinente, y queremos con esto que la a</w:t>
      </w:r>
      <w:r w:rsidR="006A3E10">
        <w:t>cademia aporte a la solución de</w:t>
      </w:r>
      <w:r w:rsidRPr="00A94F86">
        <w:t xml:space="preserve"> problemas como la movilidad</w:t>
      </w:r>
      <w:r w:rsidR="00101C73">
        <w:t>,</w:t>
      </w:r>
      <w:r w:rsidRPr="00A94F86">
        <w:t xml:space="preserve"> con el desarrollo de una cultura ciudadana donde se requiere del aporte conjuntamente de estado y ciudadanía para lograr una mejor movilidad”</w:t>
      </w:r>
      <w:r w:rsidR="00101C73">
        <w:t>.</w:t>
      </w:r>
    </w:p>
    <w:p w:rsidR="0062163A" w:rsidRDefault="00101C73" w:rsidP="00A94F86">
      <w:r>
        <w:lastRenderedPageBreak/>
        <w:t>De</w:t>
      </w:r>
      <w:r w:rsidR="00A94F86" w:rsidRPr="00A94F86">
        <w:t xml:space="preserve"> la misma manera </w:t>
      </w:r>
      <w:proofErr w:type="spellStart"/>
      <w:r w:rsidR="00A94F86" w:rsidRPr="00A94F86">
        <w:t>Giovany</w:t>
      </w:r>
      <w:proofErr w:type="spellEnd"/>
      <w:r w:rsidR="00A94F86" w:rsidRPr="00A94F86">
        <w:t xml:space="preserve"> Aguilar representante de </w:t>
      </w:r>
      <w:r w:rsidR="0062163A">
        <w:t xml:space="preserve">la universidad Católica del Sur, </w:t>
      </w:r>
      <w:r w:rsidR="00A94F86" w:rsidRPr="00A94F86">
        <w:t xml:space="preserve">manifestó que esta </w:t>
      </w:r>
      <w:r w:rsidR="0062163A">
        <w:t xml:space="preserve">institución </w:t>
      </w:r>
      <w:r w:rsidR="00A94F86" w:rsidRPr="00A94F86">
        <w:t xml:space="preserve">tiene un proyecto piloto que incorpora en su contenido curricular, áreas de formación </w:t>
      </w:r>
      <w:r w:rsidR="0062163A">
        <w:t xml:space="preserve">y </w:t>
      </w:r>
      <w:r w:rsidR="00A94F86" w:rsidRPr="00A94F86">
        <w:t xml:space="preserve">líneas de investigación en movilidad con el fin de </w:t>
      </w:r>
      <w:r w:rsidR="0062163A">
        <w:t>aportar en la construcción de l</w:t>
      </w:r>
      <w:r w:rsidR="00A94F86" w:rsidRPr="00A94F86">
        <w:t xml:space="preserve">a política pública en temas de movilidad </w:t>
      </w:r>
      <w:r w:rsidR="0062163A">
        <w:t xml:space="preserve">y otros aspectos </w:t>
      </w:r>
      <w:proofErr w:type="spellStart"/>
      <w:r w:rsidR="0062163A">
        <w:t>transversalizados</w:t>
      </w:r>
      <w:proofErr w:type="spellEnd"/>
      <w:r w:rsidR="0062163A">
        <w:t xml:space="preserve"> por la cultura ciudadana.</w:t>
      </w:r>
    </w:p>
    <w:p w:rsidR="0062163A" w:rsidRDefault="00A94F86" w:rsidP="00A94F86">
      <w:r w:rsidRPr="00A94F86">
        <w:t xml:space="preserve">Por otra parte, </w:t>
      </w:r>
      <w:proofErr w:type="spellStart"/>
      <w:r w:rsidRPr="00A94F86">
        <w:t>Moises</w:t>
      </w:r>
      <w:proofErr w:type="spellEnd"/>
      <w:r w:rsidRPr="00A94F86">
        <w:t xml:space="preserve"> </w:t>
      </w:r>
      <w:proofErr w:type="spellStart"/>
      <w:r w:rsidRPr="00A94F86">
        <w:t>Narvaez</w:t>
      </w:r>
      <w:proofErr w:type="spellEnd"/>
      <w:r w:rsidRPr="00A94F86">
        <w:t xml:space="preserve"> Coordinador del grupo de Seguridad Vial del municipio de Pasto, manifestó </w:t>
      </w:r>
      <w:r w:rsidR="0062163A">
        <w:t xml:space="preserve">que </w:t>
      </w:r>
      <w:r w:rsidRPr="00A94F86">
        <w:t>“</w:t>
      </w:r>
      <w:r w:rsidR="0062163A">
        <w:t>buscam</w:t>
      </w:r>
      <w:r w:rsidRPr="00A94F86">
        <w:t>os establecer una red de conocimiento con la generación de proyectos y tesis por parte de estudiantes de facultades como medicina, ingeniería civil, y psicología</w:t>
      </w:r>
      <w:r w:rsidR="0062163A">
        <w:t xml:space="preserve">, que le apunten a generar una movilidad </w:t>
      </w:r>
      <w:r w:rsidR="0062163A" w:rsidRPr="00A94F86">
        <w:t>más segura para el municipio”</w:t>
      </w:r>
      <w:r w:rsidR="0062163A">
        <w:t>.</w:t>
      </w:r>
    </w:p>
    <w:p w:rsidR="00A94F86" w:rsidRDefault="00A94F86" w:rsidP="00A94F86">
      <w:r w:rsidRPr="00A94F86">
        <w:t>E</w:t>
      </w:r>
      <w:r w:rsidR="006A3E10">
        <w:t>n e</w:t>
      </w:r>
      <w:r w:rsidRPr="00A94F86">
        <w:t xml:space="preserve">l evento </w:t>
      </w:r>
      <w:r w:rsidR="006A3E10">
        <w:t>que se desarrolló</w:t>
      </w:r>
      <w:r w:rsidRPr="00A94F86">
        <w:t xml:space="preserve"> en el auditorio la Alcaldía de  Pasto, sede San Andrés  </w:t>
      </w:r>
      <w:proofErr w:type="spellStart"/>
      <w:r w:rsidRPr="00A94F86">
        <w:t>Rumipanda</w:t>
      </w:r>
      <w:proofErr w:type="spellEnd"/>
      <w:r w:rsidR="006A3E10">
        <w:t>,</w:t>
      </w:r>
      <w:r w:rsidRPr="00A94F86">
        <w:t xml:space="preserve"> participaron docentes y estudiantes de la universidad de Nariño, universidad  Católica del Sur, Institución Universitaria </w:t>
      </w:r>
      <w:proofErr w:type="spellStart"/>
      <w:r w:rsidRPr="00A94F86">
        <w:t>Cesmag</w:t>
      </w:r>
      <w:proofErr w:type="spellEnd"/>
      <w:r w:rsidRPr="00A94F86">
        <w:t>, universidad Mariana, y universidad Corporación Universitaria Minuto de Dios.</w:t>
      </w:r>
    </w:p>
    <w:p w:rsidR="006A3E10" w:rsidRPr="00A94F86" w:rsidRDefault="006A3E10" w:rsidP="00A94F86">
      <w:r>
        <w:rPr>
          <w:b/>
          <w:sz w:val="18"/>
          <w:szCs w:val="18"/>
        </w:rPr>
        <w:t xml:space="preserve">Información: </w:t>
      </w:r>
      <w:r>
        <w:rPr>
          <w:rFonts w:cs="Tahoma"/>
          <w:b/>
          <w:sz w:val="18"/>
          <w:szCs w:val="18"/>
        </w:rPr>
        <w:t>Secretario de Tránsito, Luis Alfredo Burbano Fuentes. Celular: 3113148585</w:t>
      </w:r>
    </w:p>
    <w:p w:rsidR="00A94F86" w:rsidRPr="00A94F86" w:rsidRDefault="006A3E10" w:rsidP="006A3E10">
      <w:pPr>
        <w:jc w:val="center"/>
      </w:pPr>
      <w:r>
        <w:rPr>
          <w:rFonts w:cs="Tahoma"/>
          <w:i/>
        </w:rPr>
        <w:t>Somos</w:t>
      </w:r>
      <w:r w:rsidRPr="00CF22AD">
        <w:rPr>
          <w:rFonts w:cs="Tahoma"/>
          <w:i/>
        </w:rPr>
        <w:t xml:space="preserve"> constructores de paz</w:t>
      </w:r>
    </w:p>
    <w:p w:rsidR="00F34DA2" w:rsidRDefault="00F34DA2" w:rsidP="00F34DA2">
      <w:pPr>
        <w:rPr>
          <w:b/>
        </w:rPr>
      </w:pPr>
    </w:p>
    <w:p w:rsidR="007D6B8B" w:rsidRPr="00AD2EEA" w:rsidRDefault="007D6B8B" w:rsidP="00AD2EEA">
      <w:pPr>
        <w:jc w:val="center"/>
        <w:rPr>
          <w:b/>
        </w:rPr>
      </w:pPr>
      <w:r w:rsidRPr="00AD2EEA">
        <w:rPr>
          <w:b/>
        </w:rPr>
        <w:t>POR EL MOMENTO NO SE ENCUENTRAN ABIERTAS LAS INSCRIPCIONES PARA NUEVOS BENEFICIARIOS A LOS PROGRAMA NACIONALES</w:t>
      </w:r>
      <w:r w:rsidR="000345D0" w:rsidRPr="000345D0">
        <w:rPr>
          <w:b/>
        </w:rPr>
        <w:t xml:space="preserve"> </w:t>
      </w:r>
      <w:r w:rsidR="000345D0" w:rsidRPr="00AD2EEA">
        <w:rPr>
          <w:b/>
        </w:rPr>
        <w:t>JÓVENES EN ACCIÓN, MAS FAMILIAS EN ACCIÓN, Y RED UNIDOS</w:t>
      </w:r>
    </w:p>
    <w:p w:rsidR="007D6B8B" w:rsidRPr="00AD2EEA" w:rsidRDefault="000345D0" w:rsidP="00AD2EEA">
      <w:pPr>
        <w:jc w:val="center"/>
      </w:pPr>
      <w:r>
        <w:rPr>
          <w:noProof/>
          <w:lang w:val="es-ES" w:eastAsia="es-ES"/>
        </w:rPr>
        <w:drawing>
          <wp:inline distT="0" distB="0" distL="0" distR="0">
            <wp:extent cx="5000625" cy="2665578"/>
            <wp:effectExtent l="0" t="0" r="0"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CION.jpg"/>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015013" cy="2673247"/>
                    </a:xfrm>
                    <a:prstGeom prst="rect">
                      <a:avLst/>
                    </a:prstGeom>
                  </pic:spPr>
                </pic:pic>
              </a:graphicData>
            </a:graphic>
          </wp:inline>
        </w:drawing>
      </w:r>
    </w:p>
    <w:p w:rsidR="005F6C00" w:rsidRDefault="007D6B8B" w:rsidP="007D6B8B">
      <w:r w:rsidRPr="00AD2EEA">
        <w:t xml:space="preserve">La Alcaldía de Pasto y la Secretaría de Bienestar Social </w:t>
      </w:r>
      <w:r w:rsidR="005F6C00">
        <w:t xml:space="preserve">informan </w:t>
      </w:r>
      <w:r w:rsidR="005F6C00" w:rsidRPr="00AD2EEA">
        <w:t>que no se encuentran abiertas las inscripciones para nuevos beneficiarios</w:t>
      </w:r>
      <w:r w:rsidR="005F6C00">
        <w:t xml:space="preserve"> </w:t>
      </w:r>
      <w:r w:rsidR="005F6C00" w:rsidRPr="00AD2EEA">
        <w:t xml:space="preserve">de los programas </w:t>
      </w:r>
      <w:r w:rsidR="005F6C00">
        <w:t>nacionales</w:t>
      </w:r>
      <w:r w:rsidR="005F6C00" w:rsidRPr="00AD2EEA">
        <w:t xml:space="preserve"> Jóvenes en acción, Más Familias en Acción y Red Unidos</w:t>
      </w:r>
      <w:r w:rsidR="005F6C00">
        <w:t>.</w:t>
      </w:r>
    </w:p>
    <w:p w:rsidR="007D6B8B" w:rsidRDefault="007D6B8B" w:rsidP="00AD2EEA">
      <w:r w:rsidRPr="00A11329">
        <w:lastRenderedPageBreak/>
        <w:t>Jóvenes en Acción: Las inscripciones a nuevos beneficiarios estudiantes activos del Sena y universidad de Nariño, se encuentra cerradas hasta tanto nivel nacional nos informe del proceso de inscripción.</w:t>
      </w:r>
    </w:p>
    <w:p w:rsidR="007D6B8B" w:rsidRPr="00145655" w:rsidRDefault="007D6B8B" w:rsidP="00AD2EEA">
      <w:r w:rsidRPr="00145655">
        <w:t xml:space="preserve">Red Unidos: de acuerdo a directrices de Prosperidad Social, no existe inscripciones nuevas para pertenecer a la estrategia “de acuerdo a Resolución N° 2717 del 2016”. Sin embargo el operador social se encuentra en legalización de contracción con Prosperidad Social. Desde la oficina de red Unidos de la administración Municipal coadyuva con el fortalecimiento del proceso., </w:t>
      </w:r>
    </w:p>
    <w:p w:rsidR="007D6B8B" w:rsidRPr="00AD2EEA" w:rsidRDefault="007D6B8B" w:rsidP="007D6B8B">
      <w:r>
        <w:t>Más Familias en Acción: Desde octubre del 2012 a la fecha no se han realizado nuevas inscripciones para el programa, sin embargo dentro del mismo se está actualizando información de los beneficiarios activos y se desarrollan procesos de verificación.</w:t>
      </w:r>
    </w:p>
    <w:p w:rsidR="007D6B8B" w:rsidRPr="00AD2EEA" w:rsidRDefault="007D6B8B" w:rsidP="007D6B8B">
      <w:r w:rsidRPr="00AD2EEA">
        <w:t xml:space="preserve">Para lo anterior deben ingresar a la página intranet de la alcaldía: </w:t>
      </w:r>
      <w:hyperlink r:id="rId15" w:history="1">
        <w:r w:rsidRPr="00AD2EEA">
          <w:t>http://www.intranetpasto.gov.co/index.php?option=com_phocadownload&amp;view=categories</w:t>
        </w:r>
      </w:hyperlink>
      <w:r w:rsidRPr="00AD2EEA">
        <w:t xml:space="preserve">, </w:t>
      </w:r>
      <w:hyperlink r:id="rId16" w:history="1">
        <w:r w:rsidRPr="00AD2EEA">
          <w:t>www.prosperidadsocial.gov.co</w:t>
        </w:r>
      </w:hyperlink>
      <w:r w:rsidRPr="00AD2EEA">
        <w:t xml:space="preserve">,   revisar el formato que se encuentra en Link trámites y servicios/Bienestar social/Jóvenes en acción. </w:t>
      </w:r>
    </w:p>
    <w:p w:rsidR="007D6B8B" w:rsidRPr="00AD2EEA" w:rsidRDefault="007D6B8B" w:rsidP="007D6B8B">
      <w:r w:rsidRPr="00AD2EEA">
        <w:t xml:space="preserve">También pueden acercarse a la oficina de enlace municipal ubicada en la carrera 26 sur, barrio Mijitayo- antiguo </w:t>
      </w:r>
      <w:proofErr w:type="spellStart"/>
      <w:r w:rsidRPr="00AD2EEA">
        <w:t>Inurbe</w:t>
      </w:r>
      <w:proofErr w:type="spellEnd"/>
      <w:r w:rsidRPr="00AD2EEA">
        <w:t>, o comunicarse al teléfono 7222231 EXT 3001</w:t>
      </w:r>
    </w:p>
    <w:p w:rsidR="007D6B8B" w:rsidRPr="00AD2EEA" w:rsidRDefault="007D6B8B" w:rsidP="007D6B8B">
      <w:r w:rsidRPr="00AD2EEA">
        <w:t xml:space="preserve">Las preguntas o inquietudes serán </w:t>
      </w:r>
      <w:proofErr w:type="spellStart"/>
      <w:r w:rsidRPr="00AD2EEA">
        <w:t>recepcionadas</w:t>
      </w:r>
      <w:proofErr w:type="spellEnd"/>
      <w:r w:rsidRPr="00AD2EEA">
        <w:t xml:space="preserve"> al correo: </w:t>
      </w:r>
      <w:hyperlink r:id="rId17" w:history="1">
        <w:r w:rsidRPr="00AD2EEA">
          <w:t>jovenesenaccionsbs@gmail.com</w:t>
        </w:r>
      </w:hyperlink>
      <w:r w:rsidRPr="00AD2EEA">
        <w:t xml:space="preserve">. </w:t>
      </w:r>
      <w:r>
        <w:rPr>
          <w:rFonts w:cs="Arial"/>
          <w:b/>
          <w:sz w:val="20"/>
          <w:szCs w:val="20"/>
        </w:rPr>
        <w:t xml:space="preserve"> </w:t>
      </w:r>
    </w:p>
    <w:p w:rsidR="007D6B8B" w:rsidRPr="000B45E7" w:rsidRDefault="007D6B8B" w:rsidP="007D6B8B">
      <w:pPr>
        <w:pStyle w:val="Sinespaciado"/>
        <w:rPr>
          <w:rFonts w:ascii="Century Gothic" w:hAnsi="Century Gothic"/>
          <w:b/>
          <w:sz w:val="18"/>
          <w:szCs w:val="18"/>
        </w:rPr>
      </w:pPr>
      <w:r w:rsidRPr="000B45E7">
        <w:rPr>
          <w:b/>
          <w:sz w:val="18"/>
          <w:szCs w:val="18"/>
        </w:rPr>
        <w:t xml:space="preserve">Información: </w:t>
      </w:r>
      <w:r w:rsidR="00AD2EEA" w:rsidRPr="000B45E7">
        <w:rPr>
          <w:rFonts w:ascii="Century Gothic" w:hAnsi="Century Gothic"/>
          <w:b/>
          <w:sz w:val="18"/>
          <w:szCs w:val="18"/>
        </w:rPr>
        <w:t xml:space="preserve">Álvaro Javier </w:t>
      </w:r>
      <w:proofErr w:type="spellStart"/>
      <w:r w:rsidR="00AD2EEA" w:rsidRPr="000B45E7">
        <w:rPr>
          <w:rFonts w:ascii="Century Gothic" w:hAnsi="Century Gothic"/>
          <w:b/>
          <w:sz w:val="18"/>
          <w:szCs w:val="18"/>
        </w:rPr>
        <w:t>Zarama</w:t>
      </w:r>
      <w:proofErr w:type="spellEnd"/>
      <w:r w:rsidR="00AD2EEA" w:rsidRPr="000B45E7">
        <w:rPr>
          <w:rFonts w:ascii="Century Gothic" w:hAnsi="Century Gothic"/>
          <w:b/>
          <w:sz w:val="18"/>
          <w:szCs w:val="18"/>
        </w:rPr>
        <w:t xml:space="preserve"> Burbano</w:t>
      </w:r>
      <w:r w:rsidRPr="000B45E7">
        <w:rPr>
          <w:rFonts w:ascii="Century Gothic" w:hAnsi="Century Gothic"/>
          <w:b/>
          <w:sz w:val="18"/>
          <w:szCs w:val="18"/>
        </w:rPr>
        <w:t xml:space="preserve">, Subsecretario de Promoción y Asistencia Social, </w:t>
      </w:r>
    </w:p>
    <w:p w:rsidR="007D6B8B" w:rsidRPr="000B45E7" w:rsidRDefault="007D6B8B" w:rsidP="007D6B8B">
      <w:pPr>
        <w:pStyle w:val="Sinespaciado"/>
        <w:rPr>
          <w:rFonts w:ascii="Century Gothic" w:hAnsi="Century Gothic"/>
          <w:b/>
          <w:sz w:val="18"/>
          <w:szCs w:val="18"/>
        </w:rPr>
      </w:pPr>
      <w:proofErr w:type="spellStart"/>
      <w:proofErr w:type="gramStart"/>
      <w:r w:rsidRPr="000B45E7">
        <w:rPr>
          <w:rFonts w:ascii="Century Gothic" w:hAnsi="Century Gothic"/>
          <w:b/>
          <w:sz w:val="18"/>
          <w:szCs w:val="18"/>
        </w:rPr>
        <w:t>cel</w:t>
      </w:r>
      <w:proofErr w:type="spellEnd"/>
      <w:proofErr w:type="gramEnd"/>
      <w:r w:rsidRPr="000B45E7">
        <w:rPr>
          <w:rFonts w:ascii="Century Gothic" w:hAnsi="Century Gothic"/>
          <w:b/>
          <w:sz w:val="18"/>
          <w:szCs w:val="18"/>
        </w:rPr>
        <w:t xml:space="preserve"> 3165774170</w:t>
      </w:r>
    </w:p>
    <w:p w:rsidR="007D6B8B" w:rsidRDefault="00A07F28" w:rsidP="00DA7ABB">
      <w:pPr>
        <w:jc w:val="center"/>
        <w:rPr>
          <w:rFonts w:cs="Tahoma"/>
          <w:i/>
        </w:rPr>
      </w:pPr>
      <w:r>
        <w:rPr>
          <w:rFonts w:cs="Tahoma"/>
          <w:i/>
        </w:rPr>
        <w:t>Somos</w:t>
      </w:r>
      <w:r w:rsidRPr="00CF22AD">
        <w:rPr>
          <w:rFonts w:cs="Tahoma"/>
          <w:i/>
        </w:rPr>
        <w:t xml:space="preserve"> constructores de paz</w:t>
      </w:r>
    </w:p>
    <w:p w:rsidR="00DA7ABB" w:rsidRDefault="00DA7ABB" w:rsidP="00DA7ABB"/>
    <w:p w:rsidR="00AD2EEA" w:rsidRPr="00BB04EF" w:rsidRDefault="00AD2EEA" w:rsidP="00BB04EF">
      <w:pPr>
        <w:jc w:val="center"/>
        <w:rPr>
          <w:b/>
        </w:rPr>
      </w:pPr>
      <w:r w:rsidRPr="00BB04EF">
        <w:rPr>
          <w:b/>
        </w:rPr>
        <w:t>PAGO SUBSIDIO ECONÓMICO A BENEFICIARIOS DEL PROGRAMA COLOMBIA MAYOR</w:t>
      </w:r>
    </w:p>
    <w:p w:rsidR="00AD2EEA" w:rsidRPr="00AD2EEA" w:rsidRDefault="00AD2EEA" w:rsidP="00AD2EEA">
      <w:r w:rsidRPr="00AD2EEA">
        <w:t>“Para que madrugar, si en la tarde también puedes cobrar”</w:t>
      </w:r>
    </w:p>
    <w:p w:rsidR="00AD2EEA" w:rsidRPr="00AD2EEA" w:rsidRDefault="00AD2EEA" w:rsidP="00AD2EEA">
      <w:r w:rsidRPr="00AD2EEA">
        <w:t>La Secretaría de Bienestar Social, comunica a los beneficiarios del “Programa Colombia Mayor” que partir del 2 hasta el 27 del presente mes, se cancelará la nómina de NOVIEMBRE correspondientes a septiembre y octubre del año en curso.</w:t>
      </w:r>
    </w:p>
    <w:p w:rsidR="00AD2EEA" w:rsidRPr="00A07F28" w:rsidRDefault="00AD2EEA" w:rsidP="00AD2EEA">
      <w:pPr>
        <w:rPr>
          <w:b/>
        </w:rPr>
      </w:pPr>
      <w:r w:rsidRPr="00BB04EF">
        <w:rPr>
          <w:b/>
        </w:rPr>
        <w:t xml:space="preserve">CRONOGRAMA ZONA URBANA </w:t>
      </w:r>
    </w:p>
    <w:p w:rsidR="00AD2EEA" w:rsidRPr="00AD2EEA" w:rsidRDefault="00AD2EEA" w:rsidP="00AD2EEA">
      <w:r w:rsidRPr="00AD2EEA">
        <w:t xml:space="preserve">Es importante informar, que se amplió los horarios de atención, por lo que se pagará de lunes a viernes de 8:00 </w:t>
      </w:r>
      <w:proofErr w:type="spellStart"/>
      <w:r w:rsidRPr="00AD2EEA">
        <w:t>a.m</w:t>
      </w:r>
      <w:proofErr w:type="spellEnd"/>
      <w:r w:rsidRPr="00AD2EEA">
        <w:t xml:space="preserve"> – 12 </w:t>
      </w:r>
      <w:proofErr w:type="spellStart"/>
      <w:r w:rsidRPr="00AD2EEA">
        <w:t>md</w:t>
      </w:r>
      <w:proofErr w:type="spellEnd"/>
      <w:r w:rsidRPr="00AD2EEA">
        <w:t xml:space="preserve"> y de 2 pm – 6 pm, como también los días </w:t>
      </w:r>
      <w:r w:rsidR="00A07F28" w:rsidRPr="00AD2EEA">
        <w:t>sábados</w:t>
      </w:r>
      <w:r w:rsidRPr="00AD2EEA">
        <w:t xml:space="preserve"> en horario de 8:00 </w:t>
      </w:r>
      <w:proofErr w:type="spellStart"/>
      <w:r w:rsidRPr="00AD2EEA">
        <w:t>a.m</w:t>
      </w:r>
      <w:proofErr w:type="spellEnd"/>
      <w:r w:rsidRPr="00AD2EEA">
        <w:t xml:space="preserve"> – 12 </w:t>
      </w:r>
      <w:proofErr w:type="spellStart"/>
      <w:r w:rsidRPr="00AD2EEA">
        <w:t>md</w:t>
      </w:r>
      <w:proofErr w:type="spellEnd"/>
      <w:r w:rsidRPr="00AD2EEA">
        <w:t xml:space="preserve">, conforme al siguiente cronograma de pagos.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34"/>
        <w:gridCol w:w="3264"/>
      </w:tblGrid>
      <w:tr w:rsidR="00AD2EEA" w:rsidRPr="00AD2EEA" w:rsidTr="00C52092">
        <w:trPr>
          <w:jc w:val="center"/>
        </w:trPr>
        <w:tc>
          <w:tcPr>
            <w:tcW w:w="6398" w:type="dxa"/>
            <w:gridSpan w:val="2"/>
            <w:vAlign w:val="center"/>
          </w:tcPr>
          <w:p w:rsidR="00AD2EEA" w:rsidRPr="00AD2EEA" w:rsidRDefault="00AD2EEA" w:rsidP="00AD2EEA">
            <w:r w:rsidRPr="00AD2EEA">
              <w:lastRenderedPageBreak/>
              <w:t>SE REALIZARÁN DE ACUERDO AL PRIMER APELLIDO</w:t>
            </w:r>
          </w:p>
        </w:tc>
      </w:tr>
      <w:tr w:rsidR="00AD2EEA" w:rsidRPr="00AD2EEA" w:rsidTr="00C52092">
        <w:trPr>
          <w:trHeight w:val="296"/>
          <w:jc w:val="center"/>
        </w:trPr>
        <w:tc>
          <w:tcPr>
            <w:tcW w:w="3134" w:type="dxa"/>
            <w:vAlign w:val="center"/>
          </w:tcPr>
          <w:p w:rsidR="00AD2EEA" w:rsidRPr="00AD2EEA" w:rsidRDefault="009D184D" w:rsidP="00AD2EEA">
            <w:r>
              <w:t>Letra del primer apellido</w:t>
            </w:r>
          </w:p>
        </w:tc>
        <w:tc>
          <w:tcPr>
            <w:tcW w:w="3264" w:type="dxa"/>
            <w:vAlign w:val="center"/>
          </w:tcPr>
          <w:p w:rsidR="00AD2EEA" w:rsidRPr="00AD2EEA" w:rsidRDefault="00AD2EEA" w:rsidP="00AD2EEA">
            <w:r w:rsidRPr="00AD2EEA">
              <w:t>Fecha de Pago</w:t>
            </w:r>
          </w:p>
        </w:tc>
      </w:tr>
      <w:tr w:rsidR="00AD2EEA" w:rsidRPr="00AD2EEA" w:rsidTr="00C52092">
        <w:trPr>
          <w:jc w:val="center"/>
        </w:trPr>
        <w:tc>
          <w:tcPr>
            <w:tcW w:w="3134" w:type="dxa"/>
            <w:vAlign w:val="center"/>
          </w:tcPr>
          <w:p w:rsidR="00AD2EEA" w:rsidRPr="00AD2EEA" w:rsidRDefault="00AD2EEA" w:rsidP="00AD2EEA">
            <w:r w:rsidRPr="00AD2EEA">
              <w:t>A, B,</w:t>
            </w:r>
          </w:p>
        </w:tc>
        <w:tc>
          <w:tcPr>
            <w:tcW w:w="3264" w:type="dxa"/>
            <w:vAlign w:val="center"/>
          </w:tcPr>
          <w:p w:rsidR="00AD2EEA" w:rsidRPr="00AD2EEA" w:rsidRDefault="00AD2EEA" w:rsidP="00AD2EEA">
            <w:r w:rsidRPr="00AD2EEA">
              <w:t>2 de noviembre 2</w:t>
            </w:r>
            <w:r w:rsidR="009D184D">
              <w:t>017</w:t>
            </w:r>
          </w:p>
        </w:tc>
      </w:tr>
      <w:tr w:rsidR="00AD2EEA" w:rsidRPr="00AD2EEA" w:rsidTr="00C52092">
        <w:trPr>
          <w:jc w:val="center"/>
        </w:trPr>
        <w:tc>
          <w:tcPr>
            <w:tcW w:w="3134" w:type="dxa"/>
            <w:vAlign w:val="center"/>
          </w:tcPr>
          <w:p w:rsidR="00AD2EEA" w:rsidRPr="00AD2EEA" w:rsidRDefault="00AD2EEA" w:rsidP="00AD2EEA">
            <w:r w:rsidRPr="00AD2EEA">
              <w:t xml:space="preserve">C, </w:t>
            </w:r>
            <w:r w:rsidR="009D184D">
              <w:t xml:space="preserve">D, E,  </w:t>
            </w:r>
          </w:p>
        </w:tc>
        <w:tc>
          <w:tcPr>
            <w:tcW w:w="3264" w:type="dxa"/>
            <w:vAlign w:val="center"/>
          </w:tcPr>
          <w:p w:rsidR="00AD2EEA" w:rsidRPr="00AD2EEA" w:rsidRDefault="00AD2EEA" w:rsidP="00AD2EEA">
            <w:r w:rsidRPr="00AD2EEA">
              <w:t>3 de novi</w:t>
            </w:r>
            <w:r w:rsidR="009D184D">
              <w:t>embre 2017</w:t>
            </w:r>
          </w:p>
        </w:tc>
      </w:tr>
      <w:tr w:rsidR="00AD2EEA" w:rsidRPr="00AD2EEA" w:rsidTr="00C52092">
        <w:trPr>
          <w:jc w:val="center"/>
        </w:trPr>
        <w:tc>
          <w:tcPr>
            <w:tcW w:w="3134" w:type="dxa"/>
            <w:vAlign w:val="center"/>
          </w:tcPr>
          <w:p w:rsidR="00AD2EEA" w:rsidRPr="00AD2EEA" w:rsidRDefault="00AD2EEA" w:rsidP="00AD2EEA">
            <w:r w:rsidRPr="00AD2EEA">
              <w:t xml:space="preserve"> F , G, H, </w:t>
            </w:r>
          </w:p>
        </w:tc>
        <w:tc>
          <w:tcPr>
            <w:tcW w:w="3264" w:type="dxa"/>
            <w:vAlign w:val="center"/>
          </w:tcPr>
          <w:p w:rsidR="00AD2EEA" w:rsidRPr="00AD2EEA" w:rsidRDefault="00AD2EEA" w:rsidP="00AD2EEA">
            <w:r w:rsidRPr="00AD2EEA">
              <w:t>7 de novi</w:t>
            </w:r>
            <w:r w:rsidR="009D184D">
              <w:t>embre 2017</w:t>
            </w:r>
          </w:p>
        </w:tc>
      </w:tr>
      <w:tr w:rsidR="00AD2EEA" w:rsidRPr="00AD2EEA" w:rsidTr="00C52092">
        <w:trPr>
          <w:jc w:val="center"/>
        </w:trPr>
        <w:tc>
          <w:tcPr>
            <w:tcW w:w="3134" w:type="dxa"/>
            <w:vAlign w:val="center"/>
          </w:tcPr>
          <w:p w:rsidR="00AD2EEA" w:rsidRPr="00AD2EEA" w:rsidRDefault="00AD2EEA" w:rsidP="00AD2EEA">
            <w:r w:rsidRPr="00AD2EEA">
              <w:t xml:space="preserve">I, J, K, L, </w:t>
            </w:r>
          </w:p>
        </w:tc>
        <w:tc>
          <w:tcPr>
            <w:tcW w:w="3264" w:type="dxa"/>
            <w:vAlign w:val="center"/>
          </w:tcPr>
          <w:p w:rsidR="00AD2EEA" w:rsidRPr="00AD2EEA" w:rsidRDefault="00AD2EEA" w:rsidP="00AD2EEA">
            <w:r w:rsidRPr="00AD2EEA">
              <w:t>8 de novi</w:t>
            </w:r>
            <w:r w:rsidR="009D184D">
              <w:t>embre 2017</w:t>
            </w:r>
          </w:p>
        </w:tc>
      </w:tr>
      <w:tr w:rsidR="00AD2EEA" w:rsidRPr="00AD2EEA" w:rsidTr="00C52092">
        <w:trPr>
          <w:jc w:val="center"/>
        </w:trPr>
        <w:tc>
          <w:tcPr>
            <w:tcW w:w="3134" w:type="dxa"/>
            <w:vAlign w:val="center"/>
          </w:tcPr>
          <w:p w:rsidR="00AD2EEA" w:rsidRPr="00AD2EEA" w:rsidRDefault="009D184D" w:rsidP="00AD2EEA">
            <w:r>
              <w:t>M, N, Ñ</w:t>
            </w:r>
          </w:p>
        </w:tc>
        <w:tc>
          <w:tcPr>
            <w:tcW w:w="3264" w:type="dxa"/>
            <w:vAlign w:val="center"/>
          </w:tcPr>
          <w:p w:rsidR="00AD2EEA" w:rsidRPr="00AD2EEA" w:rsidRDefault="00AD2EEA" w:rsidP="00AD2EEA">
            <w:r w:rsidRPr="00AD2EEA">
              <w:t>9 de novi</w:t>
            </w:r>
            <w:r w:rsidR="009D184D">
              <w:t>embre 2017</w:t>
            </w:r>
          </w:p>
        </w:tc>
      </w:tr>
      <w:tr w:rsidR="00AD2EEA" w:rsidRPr="00AD2EEA" w:rsidTr="00C52092">
        <w:trPr>
          <w:jc w:val="center"/>
        </w:trPr>
        <w:tc>
          <w:tcPr>
            <w:tcW w:w="3134" w:type="dxa"/>
            <w:vAlign w:val="center"/>
          </w:tcPr>
          <w:p w:rsidR="00AD2EEA" w:rsidRPr="00AD2EEA" w:rsidRDefault="00AD2EEA" w:rsidP="00AD2EEA">
            <w:r w:rsidRPr="00AD2EEA">
              <w:t>O, P, Q</w:t>
            </w:r>
          </w:p>
        </w:tc>
        <w:tc>
          <w:tcPr>
            <w:tcW w:w="3264" w:type="dxa"/>
            <w:vAlign w:val="center"/>
          </w:tcPr>
          <w:p w:rsidR="00AD2EEA" w:rsidRPr="00AD2EEA" w:rsidRDefault="00AD2EEA" w:rsidP="00AD2EEA">
            <w:r w:rsidRPr="00AD2EEA">
              <w:t>10 de novi</w:t>
            </w:r>
            <w:r w:rsidR="009D184D">
              <w:t>embre 2017</w:t>
            </w:r>
          </w:p>
        </w:tc>
      </w:tr>
      <w:tr w:rsidR="00AD2EEA" w:rsidRPr="00AD2EEA" w:rsidTr="00C52092">
        <w:trPr>
          <w:jc w:val="center"/>
        </w:trPr>
        <w:tc>
          <w:tcPr>
            <w:tcW w:w="3134" w:type="dxa"/>
            <w:vAlign w:val="center"/>
          </w:tcPr>
          <w:p w:rsidR="00AD2EEA" w:rsidRPr="00AD2EEA" w:rsidRDefault="00AD2EEA" w:rsidP="00AD2EEA">
            <w:r w:rsidRPr="00AD2EEA">
              <w:t>R, S, T</w:t>
            </w:r>
          </w:p>
        </w:tc>
        <w:tc>
          <w:tcPr>
            <w:tcW w:w="3264" w:type="dxa"/>
            <w:vAlign w:val="center"/>
          </w:tcPr>
          <w:p w:rsidR="00AD2EEA" w:rsidRPr="00AD2EEA" w:rsidRDefault="00AD2EEA" w:rsidP="00AD2EEA">
            <w:r w:rsidRPr="00AD2EEA">
              <w:t>14 de novi</w:t>
            </w:r>
            <w:r w:rsidR="009D184D">
              <w:t>embre 2017</w:t>
            </w:r>
          </w:p>
        </w:tc>
      </w:tr>
      <w:tr w:rsidR="00AD2EEA" w:rsidRPr="00AD2EEA" w:rsidTr="00C52092">
        <w:trPr>
          <w:jc w:val="center"/>
        </w:trPr>
        <w:tc>
          <w:tcPr>
            <w:tcW w:w="3134" w:type="dxa"/>
            <w:vAlign w:val="center"/>
          </w:tcPr>
          <w:p w:rsidR="00AD2EEA" w:rsidRPr="00AD2EEA" w:rsidRDefault="00AD2EEA" w:rsidP="00AD2EEA">
            <w:r w:rsidRPr="00AD2EEA">
              <w:t xml:space="preserve"> U, V, W, X, Y, Z</w:t>
            </w:r>
          </w:p>
        </w:tc>
        <w:tc>
          <w:tcPr>
            <w:tcW w:w="3264" w:type="dxa"/>
            <w:vAlign w:val="center"/>
          </w:tcPr>
          <w:p w:rsidR="00AD2EEA" w:rsidRPr="00AD2EEA" w:rsidRDefault="00AD2EEA" w:rsidP="00AD2EEA">
            <w:r w:rsidRPr="00AD2EEA">
              <w:t>15 de novi</w:t>
            </w:r>
            <w:r w:rsidR="009D184D">
              <w:t>embre 2017</w:t>
            </w:r>
          </w:p>
        </w:tc>
      </w:tr>
      <w:tr w:rsidR="00AD2EEA" w:rsidRPr="00AD2EEA" w:rsidTr="00C52092">
        <w:trPr>
          <w:jc w:val="center"/>
        </w:trPr>
        <w:tc>
          <w:tcPr>
            <w:tcW w:w="3134" w:type="dxa"/>
            <w:vAlign w:val="center"/>
          </w:tcPr>
          <w:p w:rsidR="00AD2EEA" w:rsidRPr="00AD2EEA" w:rsidRDefault="00AD2EEA" w:rsidP="00AD2EEA">
            <w:r w:rsidRPr="00AD2EEA">
              <w:t>PENDIENTES POR COBRAR</w:t>
            </w:r>
          </w:p>
        </w:tc>
        <w:tc>
          <w:tcPr>
            <w:tcW w:w="3264" w:type="dxa"/>
            <w:vAlign w:val="center"/>
          </w:tcPr>
          <w:p w:rsidR="00AD2EEA" w:rsidRPr="00AD2EEA" w:rsidRDefault="00AD2EEA" w:rsidP="00AD2EEA">
            <w:r w:rsidRPr="00AD2EEA">
              <w:t>Del 16 hasta el 27 de noviembre</w:t>
            </w:r>
          </w:p>
        </w:tc>
      </w:tr>
    </w:tbl>
    <w:p w:rsidR="00AD2EEA" w:rsidRPr="00AD2EEA" w:rsidRDefault="00AD2EEA" w:rsidP="00AD2EEA"/>
    <w:p w:rsidR="00AD2EEA" w:rsidRPr="00A07F28" w:rsidRDefault="00AD2EEA" w:rsidP="00AD2EEA">
      <w:pPr>
        <w:rPr>
          <w:b/>
        </w:rPr>
      </w:pPr>
      <w:r w:rsidRPr="00A07F28">
        <w:rPr>
          <w:b/>
        </w:rPr>
        <w:t xml:space="preserve">PUNTOS DE PAGO EFECTY - SERVIENTREGA  </w:t>
      </w:r>
    </w:p>
    <w:p w:rsidR="00AD2EEA" w:rsidRPr="00AD2EEA" w:rsidRDefault="00AD2EEA" w:rsidP="00AD2EEA">
      <w:r w:rsidRPr="00AD2EEA">
        <w:t>Se invita a los beneficiarios del programa Colombia Mayor, a conocer los 20 puntos de pago que se han autorizado y cobrar en el LUGAR MÁS CERCANO A SU DOMICILIO.</w:t>
      </w:r>
    </w:p>
    <w:tbl>
      <w:tblPr>
        <w:tblW w:w="6038" w:type="dxa"/>
        <w:jc w:val="center"/>
        <w:tblCellMar>
          <w:left w:w="70" w:type="dxa"/>
          <w:right w:w="70" w:type="dxa"/>
        </w:tblCellMar>
        <w:tblLook w:val="04A0"/>
      </w:tblPr>
      <w:tblGrid>
        <w:gridCol w:w="1471"/>
        <w:gridCol w:w="4598"/>
      </w:tblGrid>
      <w:tr w:rsidR="00AD2EEA" w:rsidRPr="00AD2EEA" w:rsidTr="00C52092">
        <w:trPr>
          <w:trHeight w:val="425"/>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2EEA" w:rsidRPr="00AD2EEA" w:rsidRDefault="00AD2EEA" w:rsidP="00AD2EEA">
            <w:r w:rsidRPr="00AD2EEA">
              <w:t xml:space="preserve">COMUNA </w:t>
            </w:r>
          </w:p>
        </w:tc>
        <w:tc>
          <w:tcPr>
            <w:tcW w:w="4598" w:type="dxa"/>
            <w:tcBorders>
              <w:top w:val="single" w:sz="4" w:space="0" w:color="auto"/>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 xml:space="preserve">PUNTOS DE PAGO </w:t>
            </w:r>
          </w:p>
        </w:tc>
      </w:tr>
      <w:tr w:rsidR="00AD2EEA" w:rsidRPr="00AD2EEA" w:rsidTr="00C52092">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rsidR="00AD2EEA" w:rsidRPr="00AD2EEA" w:rsidRDefault="00AD2EEA" w:rsidP="00AD2EEA">
            <w:r w:rsidRPr="00AD2EEA">
              <w:t>Comuna 1</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 xml:space="preserve"> Santiago (</w:t>
            </w:r>
            <w:proofErr w:type="spellStart"/>
            <w:r w:rsidRPr="00AD2EEA">
              <w:t>Cra</w:t>
            </w:r>
            <w:proofErr w:type="spellEnd"/>
            <w:r w:rsidRPr="00AD2EEA">
              <w:t xml:space="preserve"> 23 N. 11 – 64 LC) </w:t>
            </w:r>
          </w:p>
        </w:tc>
      </w:tr>
      <w:tr w:rsidR="00AD2EEA" w:rsidRPr="00AD2EEA" w:rsidTr="00C52092">
        <w:trPr>
          <w:trHeight w:val="345"/>
          <w:jc w:val="center"/>
        </w:trPr>
        <w:tc>
          <w:tcPr>
            <w:tcW w:w="1440" w:type="dxa"/>
            <w:vMerge/>
            <w:tcBorders>
              <w:left w:val="single" w:sz="4" w:space="0" w:color="auto"/>
              <w:right w:val="single" w:sz="4" w:space="0" w:color="auto"/>
            </w:tcBorders>
            <w:vAlign w:val="center"/>
            <w:hideMark/>
          </w:tcPr>
          <w:p w:rsidR="00AD2EEA" w:rsidRPr="00AD2EEA" w:rsidRDefault="00AD2EEA" w:rsidP="00AD2EEA"/>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 xml:space="preserve"> Américas  (</w:t>
            </w:r>
            <w:proofErr w:type="spellStart"/>
            <w:r w:rsidRPr="00AD2EEA">
              <w:t>Cra</w:t>
            </w:r>
            <w:proofErr w:type="spellEnd"/>
            <w:r w:rsidRPr="00AD2EEA">
              <w:t xml:space="preserve"> 19 N. 14 - 21) </w:t>
            </w:r>
          </w:p>
        </w:tc>
      </w:tr>
      <w:tr w:rsidR="00AD2EEA" w:rsidRPr="00AD2EEA" w:rsidTr="00C52092">
        <w:trPr>
          <w:trHeight w:val="345"/>
          <w:jc w:val="center"/>
        </w:trPr>
        <w:tc>
          <w:tcPr>
            <w:tcW w:w="1440" w:type="dxa"/>
            <w:vMerge/>
            <w:tcBorders>
              <w:left w:val="single" w:sz="4" w:space="0" w:color="auto"/>
              <w:bottom w:val="single" w:sz="4" w:space="0" w:color="auto"/>
              <w:right w:val="single" w:sz="4" w:space="0" w:color="auto"/>
            </w:tcBorders>
            <w:vAlign w:val="center"/>
          </w:tcPr>
          <w:p w:rsidR="00AD2EEA" w:rsidRPr="00AD2EEA" w:rsidRDefault="00AD2EEA" w:rsidP="00AD2EEA"/>
        </w:tc>
        <w:tc>
          <w:tcPr>
            <w:tcW w:w="4598" w:type="dxa"/>
            <w:tcBorders>
              <w:top w:val="nil"/>
              <w:left w:val="nil"/>
              <w:bottom w:val="single" w:sz="4" w:space="0" w:color="auto"/>
              <w:right w:val="single" w:sz="4" w:space="0" w:color="auto"/>
            </w:tcBorders>
            <w:shd w:val="clear" w:color="auto" w:fill="auto"/>
            <w:noWrap/>
            <w:vAlign w:val="center"/>
          </w:tcPr>
          <w:p w:rsidR="00AD2EEA" w:rsidRPr="00AD2EEA" w:rsidRDefault="00AD2EEA" w:rsidP="00AD2EEA">
            <w:r w:rsidRPr="00AD2EEA">
              <w:t>Plaza del Carnaval (</w:t>
            </w:r>
            <w:proofErr w:type="spellStart"/>
            <w:r w:rsidRPr="00AD2EEA">
              <w:t>Cra</w:t>
            </w:r>
            <w:proofErr w:type="spellEnd"/>
            <w:r w:rsidRPr="00AD2EEA">
              <w:t xml:space="preserve"> 20 N. 18 34) *</w:t>
            </w:r>
          </w:p>
        </w:tc>
      </w:tr>
      <w:tr w:rsidR="00AD2EEA" w:rsidRPr="00AD2EEA" w:rsidTr="00C52092">
        <w:trPr>
          <w:trHeight w:val="345"/>
          <w:jc w:val="center"/>
        </w:trPr>
        <w:tc>
          <w:tcPr>
            <w:tcW w:w="1440" w:type="dxa"/>
            <w:vMerge w:val="restart"/>
            <w:tcBorders>
              <w:top w:val="nil"/>
              <w:left w:val="single" w:sz="4" w:space="0" w:color="auto"/>
              <w:right w:val="single" w:sz="4" w:space="0" w:color="auto"/>
            </w:tcBorders>
            <w:shd w:val="clear" w:color="auto" w:fill="auto"/>
            <w:noWrap/>
            <w:hideMark/>
          </w:tcPr>
          <w:p w:rsidR="00AD2EEA" w:rsidRPr="00AD2EEA" w:rsidRDefault="00AD2EEA" w:rsidP="00AD2EEA">
            <w:r w:rsidRPr="00AD2EEA">
              <w:t xml:space="preserve">Comuna 2 </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Fátima (</w:t>
            </w:r>
            <w:proofErr w:type="spellStart"/>
            <w:r w:rsidRPr="00AD2EEA">
              <w:t>Cll</w:t>
            </w:r>
            <w:proofErr w:type="spellEnd"/>
            <w:r w:rsidRPr="00AD2EEA">
              <w:t xml:space="preserve"> 17 N. 13 -76)</w:t>
            </w:r>
          </w:p>
        </w:tc>
      </w:tr>
      <w:tr w:rsidR="00AD2EEA" w:rsidRPr="00AD2EEA" w:rsidTr="00C52092">
        <w:trPr>
          <w:trHeight w:val="345"/>
          <w:jc w:val="center"/>
        </w:trPr>
        <w:tc>
          <w:tcPr>
            <w:tcW w:w="1440" w:type="dxa"/>
            <w:vMerge/>
            <w:tcBorders>
              <w:left w:val="single" w:sz="4" w:space="0" w:color="auto"/>
              <w:bottom w:val="single" w:sz="4" w:space="0" w:color="auto"/>
              <w:right w:val="single" w:sz="4" w:space="0" w:color="auto"/>
            </w:tcBorders>
            <w:shd w:val="clear" w:color="auto" w:fill="auto"/>
            <w:noWrap/>
          </w:tcPr>
          <w:p w:rsidR="00AD2EEA" w:rsidRPr="00AD2EEA" w:rsidRDefault="00AD2EEA" w:rsidP="00AD2EEA"/>
        </w:tc>
        <w:tc>
          <w:tcPr>
            <w:tcW w:w="4598" w:type="dxa"/>
            <w:tcBorders>
              <w:top w:val="nil"/>
              <w:left w:val="nil"/>
              <w:bottom w:val="single" w:sz="4" w:space="0" w:color="auto"/>
              <w:right w:val="single" w:sz="4" w:space="0" w:color="auto"/>
            </w:tcBorders>
            <w:shd w:val="clear" w:color="auto" w:fill="auto"/>
            <w:noWrap/>
            <w:vAlign w:val="center"/>
          </w:tcPr>
          <w:p w:rsidR="00AD2EEA" w:rsidRPr="00AD2EEA" w:rsidRDefault="00AD2EEA" w:rsidP="00AD2EEA">
            <w:r w:rsidRPr="00AD2EEA">
              <w:t>San Andresito Calle 15 # 22B – 09 *</w:t>
            </w:r>
          </w:p>
        </w:tc>
      </w:tr>
      <w:tr w:rsidR="00AD2EEA" w:rsidRPr="00AD2EEA" w:rsidTr="00C52092">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rsidR="00AD2EEA" w:rsidRPr="00AD2EEA" w:rsidRDefault="00AD2EEA" w:rsidP="00AD2EEA">
            <w:r w:rsidRPr="00AD2EEA">
              <w:t xml:space="preserve">Comuna 3 </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Villa Flor  (</w:t>
            </w:r>
            <w:proofErr w:type="spellStart"/>
            <w:r w:rsidRPr="00AD2EEA">
              <w:t>Mz</w:t>
            </w:r>
            <w:proofErr w:type="spellEnd"/>
            <w:r w:rsidRPr="00AD2EEA">
              <w:t xml:space="preserve"> 17 Cs 28)</w:t>
            </w:r>
          </w:p>
        </w:tc>
      </w:tr>
      <w:tr w:rsidR="00AD2EEA" w:rsidRPr="00AD2EEA" w:rsidTr="00C52092">
        <w:trPr>
          <w:trHeight w:val="345"/>
          <w:jc w:val="center"/>
        </w:trPr>
        <w:tc>
          <w:tcPr>
            <w:tcW w:w="1440" w:type="dxa"/>
            <w:vMerge/>
            <w:tcBorders>
              <w:left w:val="single" w:sz="4" w:space="0" w:color="auto"/>
              <w:right w:val="single" w:sz="4" w:space="0" w:color="auto"/>
            </w:tcBorders>
            <w:vAlign w:val="center"/>
            <w:hideMark/>
          </w:tcPr>
          <w:p w:rsidR="00AD2EEA" w:rsidRPr="00AD2EEA" w:rsidRDefault="00AD2EEA" w:rsidP="00AD2EEA"/>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Santa Mónica (</w:t>
            </w:r>
            <w:proofErr w:type="spellStart"/>
            <w:r w:rsidRPr="00AD2EEA">
              <w:t>Mz</w:t>
            </w:r>
            <w:proofErr w:type="spellEnd"/>
            <w:r w:rsidRPr="00AD2EEA">
              <w:t xml:space="preserve"> B Cs 92)</w:t>
            </w:r>
          </w:p>
        </w:tc>
      </w:tr>
      <w:tr w:rsidR="00AD2EEA" w:rsidRPr="00AD2EEA" w:rsidTr="00C52092">
        <w:trPr>
          <w:trHeight w:val="345"/>
          <w:jc w:val="center"/>
        </w:trPr>
        <w:tc>
          <w:tcPr>
            <w:tcW w:w="1440" w:type="dxa"/>
            <w:vMerge/>
            <w:tcBorders>
              <w:left w:val="single" w:sz="4" w:space="0" w:color="auto"/>
              <w:bottom w:val="single" w:sz="4" w:space="0" w:color="auto"/>
              <w:right w:val="single" w:sz="4" w:space="0" w:color="auto"/>
            </w:tcBorders>
            <w:vAlign w:val="center"/>
          </w:tcPr>
          <w:p w:rsidR="00AD2EEA" w:rsidRPr="00AD2EEA" w:rsidRDefault="00AD2EEA" w:rsidP="00AD2EEA"/>
        </w:tc>
        <w:tc>
          <w:tcPr>
            <w:tcW w:w="4598" w:type="dxa"/>
            <w:tcBorders>
              <w:top w:val="nil"/>
              <w:left w:val="nil"/>
              <w:bottom w:val="single" w:sz="4" w:space="0" w:color="auto"/>
              <w:right w:val="single" w:sz="4" w:space="0" w:color="auto"/>
            </w:tcBorders>
            <w:shd w:val="clear" w:color="auto" w:fill="auto"/>
            <w:noWrap/>
            <w:vAlign w:val="center"/>
          </w:tcPr>
          <w:p w:rsidR="00AD2EEA" w:rsidRPr="00AD2EEA" w:rsidRDefault="00AD2EEA" w:rsidP="00AD2EEA">
            <w:r w:rsidRPr="00AD2EEA">
              <w:t>Santa Bárbara (Carrera 3A # 21 B 122) *</w:t>
            </w:r>
          </w:p>
        </w:tc>
      </w:tr>
      <w:tr w:rsidR="00AD2EEA" w:rsidRPr="00AD2EEA" w:rsidTr="00C52092">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rsidR="00AD2EEA" w:rsidRPr="00AD2EEA" w:rsidRDefault="00AD2EEA" w:rsidP="00AD2EEA">
            <w:r w:rsidRPr="00AD2EEA">
              <w:t>Comuna 4</w:t>
            </w:r>
          </w:p>
        </w:tc>
        <w:tc>
          <w:tcPr>
            <w:tcW w:w="4598" w:type="dxa"/>
            <w:tcBorders>
              <w:top w:val="nil"/>
              <w:left w:val="nil"/>
              <w:bottom w:val="single" w:sz="4" w:space="0" w:color="auto"/>
              <w:right w:val="single" w:sz="4" w:space="0" w:color="auto"/>
            </w:tcBorders>
            <w:shd w:val="clear" w:color="auto" w:fill="auto"/>
            <w:noWrap/>
            <w:vAlign w:val="bottom"/>
            <w:hideMark/>
          </w:tcPr>
          <w:p w:rsidR="00AD2EEA" w:rsidRPr="00AD2EEA" w:rsidRDefault="00AD2EEA" w:rsidP="00AD2EEA">
            <w:r>
              <w:t xml:space="preserve">Lorenzo </w:t>
            </w:r>
            <w:proofErr w:type="spellStart"/>
            <w:r>
              <w:t>cll</w:t>
            </w:r>
            <w:proofErr w:type="spellEnd"/>
            <w:r>
              <w:t xml:space="preserve"> 18 A N. 1 – 44</w:t>
            </w:r>
          </w:p>
        </w:tc>
      </w:tr>
      <w:tr w:rsidR="00AD2EEA" w:rsidRPr="00AD2EEA" w:rsidTr="00C52092">
        <w:trPr>
          <w:trHeight w:val="345"/>
          <w:jc w:val="center"/>
        </w:trPr>
        <w:tc>
          <w:tcPr>
            <w:tcW w:w="1440" w:type="dxa"/>
            <w:vMerge/>
            <w:tcBorders>
              <w:left w:val="single" w:sz="4" w:space="0" w:color="auto"/>
              <w:right w:val="single" w:sz="4" w:space="0" w:color="auto"/>
            </w:tcBorders>
            <w:vAlign w:val="center"/>
            <w:hideMark/>
          </w:tcPr>
          <w:p w:rsidR="00AD2EEA" w:rsidRPr="00AD2EEA" w:rsidRDefault="00AD2EEA" w:rsidP="00AD2EEA"/>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Terminal Pasto  (</w:t>
            </w:r>
            <w:proofErr w:type="spellStart"/>
            <w:r w:rsidRPr="00AD2EEA">
              <w:t>Cra</w:t>
            </w:r>
            <w:proofErr w:type="spellEnd"/>
            <w:r w:rsidRPr="00AD2EEA">
              <w:t xml:space="preserve"> 6 N. 16 B – 50 Local 120)</w:t>
            </w:r>
          </w:p>
        </w:tc>
      </w:tr>
      <w:tr w:rsidR="00AD2EEA" w:rsidRPr="00AD2EEA" w:rsidTr="00C52092">
        <w:trPr>
          <w:trHeight w:val="345"/>
          <w:jc w:val="center"/>
        </w:trPr>
        <w:tc>
          <w:tcPr>
            <w:tcW w:w="1440" w:type="dxa"/>
            <w:vMerge/>
            <w:tcBorders>
              <w:left w:val="single" w:sz="4" w:space="0" w:color="auto"/>
              <w:bottom w:val="single" w:sz="4" w:space="0" w:color="auto"/>
              <w:right w:val="single" w:sz="4" w:space="0" w:color="auto"/>
            </w:tcBorders>
            <w:vAlign w:val="center"/>
          </w:tcPr>
          <w:p w:rsidR="00AD2EEA" w:rsidRPr="00AD2EEA" w:rsidRDefault="00AD2EEA" w:rsidP="00AD2EEA"/>
        </w:tc>
        <w:tc>
          <w:tcPr>
            <w:tcW w:w="4598" w:type="dxa"/>
            <w:tcBorders>
              <w:top w:val="nil"/>
              <w:left w:val="nil"/>
              <w:bottom w:val="single" w:sz="4" w:space="0" w:color="auto"/>
              <w:right w:val="single" w:sz="4" w:space="0" w:color="auto"/>
            </w:tcBorders>
            <w:shd w:val="clear" w:color="auto" w:fill="auto"/>
            <w:noWrap/>
            <w:vAlign w:val="center"/>
          </w:tcPr>
          <w:p w:rsidR="00AD2EEA" w:rsidRPr="00AD2EEA" w:rsidRDefault="00AD2EEA" w:rsidP="00AD2EEA">
            <w:r w:rsidRPr="00AD2EEA">
              <w:t xml:space="preserve">Avenida </w:t>
            </w:r>
            <w:proofErr w:type="spellStart"/>
            <w:r w:rsidRPr="00AD2EEA">
              <w:t>Idema</w:t>
            </w:r>
            <w:proofErr w:type="spellEnd"/>
            <w:r w:rsidRPr="00AD2EEA">
              <w:t xml:space="preserve"> Calle 18 a # 10 – 03*</w:t>
            </w:r>
          </w:p>
        </w:tc>
      </w:tr>
      <w:tr w:rsidR="00AD2EEA" w:rsidRPr="00AD2EEA" w:rsidTr="00C52092">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D2EEA" w:rsidRPr="00AD2EEA" w:rsidRDefault="00AD2EEA" w:rsidP="00AD2EEA">
            <w:r w:rsidRPr="00AD2EEA">
              <w:t xml:space="preserve">Comuna 5 </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proofErr w:type="spellStart"/>
            <w:r w:rsidRPr="00AD2EEA">
              <w:t>Chambú</w:t>
            </w:r>
            <w:proofErr w:type="spellEnd"/>
            <w:r w:rsidRPr="00AD2EEA">
              <w:t xml:space="preserve"> II </w:t>
            </w:r>
            <w:proofErr w:type="spellStart"/>
            <w:r w:rsidRPr="00AD2EEA">
              <w:t>Mz</w:t>
            </w:r>
            <w:proofErr w:type="spellEnd"/>
            <w:r w:rsidRPr="00AD2EEA">
              <w:t xml:space="preserve"> 27 Cs 9 </w:t>
            </w:r>
          </w:p>
        </w:tc>
      </w:tr>
      <w:tr w:rsidR="00AD2EEA" w:rsidRPr="00AD2EEA" w:rsidTr="00C5209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AD2EEA" w:rsidRPr="00AD2EEA" w:rsidRDefault="00AD2EEA" w:rsidP="00AD2EEA"/>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 xml:space="preserve">Pilar  </w:t>
            </w:r>
            <w:proofErr w:type="spellStart"/>
            <w:r w:rsidRPr="00AD2EEA">
              <w:t>Cra</w:t>
            </w:r>
            <w:proofErr w:type="spellEnd"/>
            <w:r w:rsidRPr="00AD2EEA">
              <w:t xml:space="preserve"> 4 N. 12 A 20 </w:t>
            </w:r>
          </w:p>
        </w:tc>
      </w:tr>
      <w:tr w:rsidR="00AD2EEA" w:rsidRPr="00AD2EEA" w:rsidTr="00C5209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AD2EEA" w:rsidRPr="00AD2EEA" w:rsidRDefault="00AD2EEA" w:rsidP="00AD2EEA">
            <w:r w:rsidRPr="00AD2EEA">
              <w:t xml:space="preserve">Comuna 6 </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 xml:space="preserve">Tamasagra  </w:t>
            </w:r>
            <w:proofErr w:type="spellStart"/>
            <w:r w:rsidRPr="00AD2EEA">
              <w:t>Mz</w:t>
            </w:r>
            <w:proofErr w:type="spellEnd"/>
            <w:r w:rsidRPr="00AD2EEA">
              <w:t xml:space="preserve">  14 Cs 18 </w:t>
            </w:r>
          </w:p>
        </w:tc>
      </w:tr>
      <w:tr w:rsidR="00AD2EEA" w:rsidRPr="00AD2EEA" w:rsidTr="00C52092">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D2EEA" w:rsidRPr="00AD2EEA" w:rsidRDefault="00AD2EEA" w:rsidP="00AD2EEA">
            <w:r w:rsidRPr="00AD2EEA">
              <w:t>Comuna 7</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Parque Infantil (</w:t>
            </w:r>
            <w:proofErr w:type="spellStart"/>
            <w:r w:rsidRPr="00AD2EEA">
              <w:t>Cll</w:t>
            </w:r>
            <w:proofErr w:type="spellEnd"/>
            <w:r w:rsidRPr="00AD2EEA">
              <w:t xml:space="preserve"> 16 B N. 29 -48)</w:t>
            </w:r>
          </w:p>
        </w:tc>
      </w:tr>
      <w:tr w:rsidR="00AD2EEA" w:rsidRPr="00AD2EEA" w:rsidTr="00C5209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AD2EEA" w:rsidRPr="00AD2EEA" w:rsidRDefault="00AD2EEA" w:rsidP="00AD2EEA"/>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Centro  Comercial Bombona  local 1</w:t>
            </w:r>
          </w:p>
        </w:tc>
      </w:tr>
      <w:tr w:rsidR="00AD2EEA" w:rsidRPr="00AD2EEA" w:rsidTr="00C5209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AD2EEA" w:rsidRPr="00AD2EEA" w:rsidRDefault="00AD2EEA" w:rsidP="00AD2EEA">
            <w:r w:rsidRPr="00AD2EEA">
              <w:t xml:space="preserve">Comuna 8 </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 xml:space="preserve">Avenida Panamericana </w:t>
            </w:r>
          </w:p>
        </w:tc>
      </w:tr>
      <w:tr w:rsidR="00AD2EEA" w:rsidRPr="00AD2EEA" w:rsidTr="00C5209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AD2EEA" w:rsidRPr="00AD2EEA" w:rsidRDefault="00AD2EEA" w:rsidP="00AD2EEA">
            <w:r w:rsidRPr="00AD2EEA">
              <w:t>Comuna 9</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 xml:space="preserve">Pandiaco </w:t>
            </w:r>
            <w:proofErr w:type="spellStart"/>
            <w:r w:rsidRPr="00AD2EEA">
              <w:t>cl</w:t>
            </w:r>
            <w:proofErr w:type="spellEnd"/>
            <w:r w:rsidRPr="00AD2EEA">
              <w:t xml:space="preserve"> 18 # 43 - 81 </w:t>
            </w:r>
          </w:p>
        </w:tc>
      </w:tr>
      <w:tr w:rsidR="00AD2EEA" w:rsidRPr="00AD2EEA" w:rsidTr="00C52092">
        <w:trPr>
          <w:trHeight w:val="360"/>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AD2EEA" w:rsidRPr="00AD2EEA" w:rsidRDefault="00AD2EEA" w:rsidP="00AD2EEA">
            <w:r w:rsidRPr="00AD2EEA">
              <w:t>Comuna 10</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 xml:space="preserve">Emas  </w:t>
            </w:r>
            <w:proofErr w:type="spellStart"/>
            <w:r w:rsidRPr="00AD2EEA">
              <w:t>Cra</w:t>
            </w:r>
            <w:proofErr w:type="spellEnd"/>
            <w:r w:rsidRPr="00AD2EEA">
              <w:t xml:space="preserve"> 24 # 24 - 23 </w:t>
            </w:r>
          </w:p>
        </w:tc>
      </w:tr>
      <w:tr w:rsidR="00AD2EEA" w:rsidRPr="00AD2EEA" w:rsidTr="00C52092">
        <w:trPr>
          <w:trHeight w:val="459"/>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D2EEA" w:rsidRPr="00AD2EEA" w:rsidRDefault="00AD2EEA" w:rsidP="00AD2EEA">
            <w:r w:rsidRPr="00AD2EEA">
              <w:t>Comuna 11</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r w:rsidRPr="00AD2EEA">
              <w:t xml:space="preserve">Corazón de Jesús  </w:t>
            </w:r>
            <w:proofErr w:type="spellStart"/>
            <w:r w:rsidRPr="00AD2EEA">
              <w:t>Mz</w:t>
            </w:r>
            <w:proofErr w:type="spellEnd"/>
            <w:r w:rsidRPr="00AD2EEA">
              <w:t xml:space="preserve"> 2 Cs 22</w:t>
            </w:r>
          </w:p>
        </w:tc>
      </w:tr>
      <w:tr w:rsidR="00AD2EEA" w:rsidRPr="00AD2EEA" w:rsidTr="00C52092">
        <w:trPr>
          <w:trHeight w:val="408"/>
          <w:jc w:val="center"/>
        </w:trPr>
        <w:tc>
          <w:tcPr>
            <w:tcW w:w="1440" w:type="dxa"/>
            <w:vMerge/>
            <w:tcBorders>
              <w:top w:val="nil"/>
              <w:left w:val="single" w:sz="4" w:space="0" w:color="auto"/>
              <w:bottom w:val="single" w:sz="4" w:space="0" w:color="auto"/>
              <w:right w:val="single" w:sz="4" w:space="0" w:color="auto"/>
            </w:tcBorders>
            <w:vAlign w:val="center"/>
            <w:hideMark/>
          </w:tcPr>
          <w:p w:rsidR="00AD2EEA" w:rsidRPr="00AD2EEA" w:rsidRDefault="00AD2EEA" w:rsidP="00AD2EEA"/>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9D184D" w:rsidP="00AD2EEA">
            <w:r>
              <w:t xml:space="preserve">Corazón de Jesús  </w:t>
            </w:r>
            <w:proofErr w:type="spellStart"/>
            <w:r>
              <w:t>Mz</w:t>
            </w:r>
            <w:proofErr w:type="spellEnd"/>
            <w:r>
              <w:t xml:space="preserve"> 18 Cs 8 </w:t>
            </w:r>
          </w:p>
        </w:tc>
      </w:tr>
      <w:tr w:rsidR="00AD2EEA" w:rsidRPr="00AD2EEA" w:rsidTr="00C52092">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rsidR="00AD2EEA" w:rsidRPr="00AD2EEA" w:rsidRDefault="00AD2EEA" w:rsidP="00AD2EEA">
            <w:r w:rsidRPr="00AD2EEA">
              <w:t>Comuna 12</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proofErr w:type="spellStart"/>
            <w:r w:rsidRPr="00AD2EEA">
              <w:t>Alkosto</w:t>
            </w:r>
            <w:proofErr w:type="spellEnd"/>
            <w:r w:rsidRPr="00AD2EEA">
              <w:t xml:space="preserve"> Parque Bolívar *</w:t>
            </w:r>
          </w:p>
        </w:tc>
      </w:tr>
      <w:tr w:rsidR="00AD2EEA" w:rsidRPr="00AD2EEA" w:rsidTr="00C52092">
        <w:trPr>
          <w:trHeight w:val="345"/>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rsidR="00AD2EEA" w:rsidRPr="00AD2EEA" w:rsidRDefault="00AD2EEA" w:rsidP="00AD2EEA"/>
        </w:tc>
        <w:tc>
          <w:tcPr>
            <w:tcW w:w="4598" w:type="dxa"/>
            <w:tcBorders>
              <w:top w:val="nil"/>
              <w:left w:val="nil"/>
              <w:bottom w:val="single" w:sz="4" w:space="0" w:color="auto"/>
              <w:right w:val="single" w:sz="4" w:space="0" w:color="auto"/>
            </w:tcBorders>
            <w:shd w:val="clear" w:color="auto" w:fill="auto"/>
            <w:noWrap/>
            <w:vAlign w:val="center"/>
          </w:tcPr>
          <w:p w:rsidR="00AD2EEA" w:rsidRPr="00AD2EEA" w:rsidRDefault="00AD2EEA" w:rsidP="00AD2EEA">
            <w:r w:rsidRPr="00AD2EEA">
              <w:t>Avenida Colombia junto al Batallón Boyacá</w:t>
            </w:r>
          </w:p>
        </w:tc>
      </w:tr>
      <w:tr w:rsidR="00AD2EEA" w:rsidRPr="00AD2EEA" w:rsidTr="00C5209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AD2EEA" w:rsidRPr="00AD2EEA" w:rsidRDefault="00AD2EEA" w:rsidP="00AD2EEA">
            <w:r w:rsidRPr="00AD2EEA">
              <w:t>Encano</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proofErr w:type="spellStart"/>
            <w:r w:rsidRPr="00AD2EEA">
              <w:t>Efecty</w:t>
            </w:r>
            <w:proofErr w:type="spellEnd"/>
            <w:r w:rsidRPr="00AD2EEA">
              <w:t xml:space="preserve"> El Encano</w:t>
            </w:r>
          </w:p>
        </w:tc>
      </w:tr>
      <w:tr w:rsidR="00AD2EEA" w:rsidRPr="00AD2EEA" w:rsidTr="00C5209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AD2EEA" w:rsidRPr="00AD2EEA" w:rsidRDefault="00AD2EEA" w:rsidP="00AD2EEA">
            <w:r w:rsidRPr="00AD2EEA">
              <w:t>Catambuco</w:t>
            </w:r>
          </w:p>
        </w:tc>
        <w:tc>
          <w:tcPr>
            <w:tcW w:w="4598" w:type="dxa"/>
            <w:tcBorders>
              <w:top w:val="nil"/>
              <w:left w:val="nil"/>
              <w:bottom w:val="single" w:sz="4" w:space="0" w:color="auto"/>
              <w:right w:val="single" w:sz="4" w:space="0" w:color="auto"/>
            </w:tcBorders>
            <w:shd w:val="clear" w:color="auto" w:fill="auto"/>
            <w:noWrap/>
            <w:vAlign w:val="center"/>
            <w:hideMark/>
          </w:tcPr>
          <w:p w:rsidR="00AD2EEA" w:rsidRPr="00AD2EEA" w:rsidRDefault="00AD2EEA" w:rsidP="00AD2EEA">
            <w:proofErr w:type="spellStart"/>
            <w:r w:rsidRPr="00AD2EEA">
              <w:t>Efecty</w:t>
            </w:r>
            <w:proofErr w:type="spellEnd"/>
            <w:r w:rsidRPr="00AD2EEA">
              <w:t xml:space="preserve"> Catambuco</w:t>
            </w:r>
          </w:p>
        </w:tc>
      </w:tr>
    </w:tbl>
    <w:p w:rsidR="00AD2EEA" w:rsidRPr="00AD2EEA" w:rsidRDefault="00AD2EEA" w:rsidP="00AD2EEA"/>
    <w:p w:rsidR="00AD2EEA" w:rsidRPr="00A07F28" w:rsidRDefault="00AD2EEA" w:rsidP="00AD2EEA">
      <w:pPr>
        <w:rPr>
          <w:b/>
        </w:rPr>
      </w:pPr>
      <w:r w:rsidRPr="00A07F28">
        <w:rPr>
          <w:b/>
        </w:rPr>
        <w:t>CRONOGRAMA DE PAGOS ZONA RURAL</w:t>
      </w:r>
    </w:p>
    <w:p w:rsidR="00AD2EEA" w:rsidRPr="00AD2EEA" w:rsidRDefault="00AD2EEA" w:rsidP="00AD2EEA">
      <w:r w:rsidRPr="00AD2EEA">
        <w:t xml:space="preserve">Para el caso de los adultos mayores que residen en los corregimientos se solicita cobrar en su respectivo sector, considerando las siguientes fechas y lugares de pago. </w:t>
      </w:r>
    </w:p>
    <w:p w:rsidR="00AD2EEA" w:rsidRPr="00AD2EEA" w:rsidRDefault="00AD2EEA" w:rsidP="00AD2EEA">
      <w:r w:rsidRPr="00AD2EEA">
        <w:t>Aclarando que los pagos en la zona rural se realizarán a partir del 8 hasta el 22 de noviembre, conforme al cronograma establecido.</w:t>
      </w:r>
    </w:p>
    <w:tbl>
      <w:tblPr>
        <w:tblW w:w="7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190"/>
        <w:gridCol w:w="1955"/>
        <w:gridCol w:w="1054"/>
        <w:gridCol w:w="2086"/>
      </w:tblGrid>
      <w:tr w:rsidR="00AD2EEA" w:rsidRPr="003F420C" w:rsidTr="00C52092">
        <w:trPr>
          <w:trHeight w:val="330"/>
          <w:jc w:val="center"/>
        </w:trPr>
        <w:tc>
          <w:tcPr>
            <w:tcW w:w="2274" w:type="dxa"/>
            <w:shd w:val="clear" w:color="auto" w:fill="auto"/>
            <w:vAlign w:val="center"/>
            <w:hideMark/>
          </w:tcPr>
          <w:p w:rsidR="00AD2EEA" w:rsidRPr="00AD2EEA" w:rsidRDefault="00AD2EEA" w:rsidP="00AD2EEA">
            <w:r w:rsidRPr="00AD2EEA">
              <w:t>FECHA</w:t>
            </w:r>
          </w:p>
        </w:tc>
        <w:tc>
          <w:tcPr>
            <w:tcW w:w="1764" w:type="dxa"/>
            <w:shd w:val="clear" w:color="auto" w:fill="auto"/>
            <w:vAlign w:val="center"/>
          </w:tcPr>
          <w:p w:rsidR="00AD2EEA" w:rsidRPr="00AD2EEA" w:rsidRDefault="00AD2EEA" w:rsidP="00AD2EEA">
            <w:r w:rsidRPr="00AD2EEA">
              <w:t>CORREGIMIENTO</w:t>
            </w:r>
          </w:p>
        </w:tc>
        <w:tc>
          <w:tcPr>
            <w:tcW w:w="1080" w:type="dxa"/>
            <w:shd w:val="clear" w:color="auto" w:fill="auto"/>
            <w:vAlign w:val="center"/>
          </w:tcPr>
          <w:p w:rsidR="00AD2EEA" w:rsidRPr="00AD2EEA" w:rsidRDefault="00AD2EEA" w:rsidP="00AD2EEA">
            <w:r w:rsidRPr="00AD2EEA">
              <w:t>HORA</w:t>
            </w:r>
          </w:p>
        </w:tc>
        <w:tc>
          <w:tcPr>
            <w:tcW w:w="2167" w:type="dxa"/>
            <w:shd w:val="clear" w:color="auto" w:fill="auto"/>
            <w:vAlign w:val="center"/>
          </w:tcPr>
          <w:p w:rsidR="00AD2EEA" w:rsidRPr="00AD2EEA" w:rsidRDefault="00AD2EEA" w:rsidP="00AD2EEA">
            <w:r w:rsidRPr="00AD2EEA">
              <w:t>LUGAR</w:t>
            </w:r>
          </w:p>
          <w:p w:rsidR="00AD2EEA" w:rsidRPr="00AD2EEA" w:rsidRDefault="00AD2EEA" w:rsidP="00AD2EEA"/>
        </w:tc>
      </w:tr>
      <w:tr w:rsidR="00AD2EEA" w:rsidRPr="003F420C" w:rsidTr="00C52092">
        <w:trPr>
          <w:trHeight w:val="330"/>
          <w:jc w:val="center"/>
        </w:trPr>
        <w:tc>
          <w:tcPr>
            <w:tcW w:w="2274" w:type="dxa"/>
            <w:vMerge w:val="restart"/>
            <w:shd w:val="clear" w:color="auto" w:fill="auto"/>
            <w:vAlign w:val="center"/>
          </w:tcPr>
          <w:p w:rsidR="00AD2EEA" w:rsidRPr="00AD2EEA" w:rsidRDefault="00AD2EEA" w:rsidP="00AD2EEA">
            <w:r w:rsidRPr="00AD2EEA">
              <w:t>Viernes</w:t>
            </w:r>
          </w:p>
          <w:p w:rsidR="00AD2EEA" w:rsidRPr="00AD2EEA" w:rsidRDefault="00AD2EEA" w:rsidP="00AD2EEA">
            <w:r w:rsidRPr="00AD2EEA">
              <w:lastRenderedPageBreak/>
              <w:t>10 noviembre 2017</w:t>
            </w:r>
          </w:p>
        </w:tc>
        <w:tc>
          <w:tcPr>
            <w:tcW w:w="1764" w:type="dxa"/>
            <w:shd w:val="clear" w:color="auto" w:fill="auto"/>
            <w:vAlign w:val="center"/>
          </w:tcPr>
          <w:p w:rsidR="00AD2EEA" w:rsidRPr="00AD2EEA" w:rsidRDefault="00AD2EEA" w:rsidP="00AD2EEA">
            <w:r w:rsidRPr="00AD2EEA">
              <w:lastRenderedPageBreak/>
              <w:t>Mapachico</w:t>
            </w:r>
          </w:p>
        </w:tc>
        <w:tc>
          <w:tcPr>
            <w:tcW w:w="1080" w:type="dxa"/>
            <w:shd w:val="clear" w:color="auto" w:fill="auto"/>
            <w:vAlign w:val="center"/>
          </w:tcPr>
          <w:p w:rsidR="00AD2EEA" w:rsidRPr="00AD2EEA" w:rsidRDefault="00AD2EEA" w:rsidP="00AD2EEA">
            <w:r w:rsidRPr="00AD2EEA">
              <w:t xml:space="preserve">8:00 </w:t>
            </w:r>
            <w:proofErr w:type="spellStart"/>
            <w:r w:rsidRPr="00AD2EEA">
              <w:t>a.m</w:t>
            </w:r>
            <w:proofErr w:type="spellEnd"/>
          </w:p>
        </w:tc>
        <w:tc>
          <w:tcPr>
            <w:tcW w:w="2167" w:type="dxa"/>
            <w:shd w:val="clear" w:color="auto" w:fill="auto"/>
            <w:vAlign w:val="center"/>
          </w:tcPr>
          <w:p w:rsidR="00AD2EEA" w:rsidRPr="00AD2EEA" w:rsidRDefault="00AD2EEA" w:rsidP="00AD2EEA">
            <w:proofErr w:type="spellStart"/>
            <w:r w:rsidRPr="00AD2EEA">
              <w:t>Salon</w:t>
            </w:r>
            <w:proofErr w:type="spellEnd"/>
            <w:r w:rsidRPr="00AD2EEA">
              <w:t xml:space="preserve"> Comunal</w:t>
            </w:r>
          </w:p>
        </w:tc>
      </w:tr>
      <w:tr w:rsidR="00AD2EEA" w:rsidRPr="003F420C" w:rsidTr="00C52092">
        <w:trPr>
          <w:trHeight w:val="330"/>
          <w:jc w:val="center"/>
        </w:trPr>
        <w:tc>
          <w:tcPr>
            <w:tcW w:w="2274" w:type="dxa"/>
            <w:vMerge/>
            <w:vAlign w:val="center"/>
            <w:hideMark/>
          </w:tcPr>
          <w:p w:rsidR="00AD2EEA" w:rsidRPr="00AD2EEA" w:rsidRDefault="00AD2EEA" w:rsidP="00AD2EEA"/>
        </w:tc>
        <w:tc>
          <w:tcPr>
            <w:tcW w:w="1764" w:type="dxa"/>
            <w:shd w:val="clear" w:color="auto" w:fill="auto"/>
            <w:vAlign w:val="center"/>
            <w:hideMark/>
          </w:tcPr>
          <w:p w:rsidR="00AD2EEA" w:rsidRPr="00AD2EEA" w:rsidRDefault="00AD2EEA" w:rsidP="00AD2EEA">
            <w:r w:rsidRPr="00AD2EEA">
              <w:t>Morasurco</w:t>
            </w:r>
          </w:p>
        </w:tc>
        <w:tc>
          <w:tcPr>
            <w:tcW w:w="1080" w:type="dxa"/>
            <w:shd w:val="clear" w:color="auto" w:fill="auto"/>
            <w:vAlign w:val="center"/>
            <w:hideMark/>
          </w:tcPr>
          <w:p w:rsidR="00AD2EEA" w:rsidRPr="00AD2EEA" w:rsidRDefault="00AD2EEA" w:rsidP="00AD2EEA">
            <w:r w:rsidRPr="00AD2EEA">
              <w:t xml:space="preserve">2:00 </w:t>
            </w:r>
            <w:proofErr w:type="spellStart"/>
            <w:r w:rsidRPr="00AD2EEA">
              <w:t>p.m</w:t>
            </w:r>
            <w:proofErr w:type="spellEnd"/>
          </w:p>
        </w:tc>
        <w:tc>
          <w:tcPr>
            <w:tcW w:w="2167" w:type="dxa"/>
            <w:shd w:val="clear" w:color="auto" w:fill="auto"/>
            <w:vAlign w:val="center"/>
            <w:hideMark/>
          </w:tcPr>
          <w:p w:rsidR="00AD2EEA" w:rsidRPr="00AD2EEA" w:rsidRDefault="00AD2EEA" w:rsidP="00AD2EEA">
            <w:proofErr w:type="spellStart"/>
            <w:r w:rsidRPr="00AD2EEA">
              <w:t>Salon</w:t>
            </w:r>
            <w:proofErr w:type="spellEnd"/>
            <w:r w:rsidRPr="00AD2EEA">
              <w:t xml:space="preserve"> Comunal</w:t>
            </w:r>
          </w:p>
        </w:tc>
      </w:tr>
      <w:tr w:rsidR="00AD2EEA" w:rsidRPr="003F420C" w:rsidTr="00C52092">
        <w:trPr>
          <w:trHeight w:val="330"/>
          <w:jc w:val="center"/>
        </w:trPr>
        <w:tc>
          <w:tcPr>
            <w:tcW w:w="2274" w:type="dxa"/>
            <w:vAlign w:val="center"/>
          </w:tcPr>
          <w:p w:rsidR="00AD2EEA" w:rsidRPr="00AD2EEA" w:rsidRDefault="00AD2EEA" w:rsidP="00AD2EEA">
            <w:r w:rsidRPr="00AD2EEA">
              <w:lastRenderedPageBreak/>
              <w:t>Sábado</w:t>
            </w:r>
          </w:p>
          <w:p w:rsidR="00AD2EEA" w:rsidRPr="00AD2EEA" w:rsidRDefault="00AD2EEA" w:rsidP="00AD2EEA">
            <w:r w:rsidRPr="00AD2EEA">
              <w:t xml:space="preserve"> 11 noviembre 2017</w:t>
            </w:r>
          </w:p>
        </w:tc>
        <w:tc>
          <w:tcPr>
            <w:tcW w:w="1764" w:type="dxa"/>
            <w:shd w:val="clear" w:color="auto" w:fill="auto"/>
            <w:vAlign w:val="center"/>
          </w:tcPr>
          <w:p w:rsidR="00AD2EEA" w:rsidRPr="00AD2EEA" w:rsidRDefault="00AD2EEA" w:rsidP="00AD2EEA">
            <w:r w:rsidRPr="00AD2EEA">
              <w:t>Buesaquillo</w:t>
            </w:r>
          </w:p>
        </w:tc>
        <w:tc>
          <w:tcPr>
            <w:tcW w:w="1080" w:type="dxa"/>
            <w:shd w:val="clear" w:color="auto" w:fill="auto"/>
            <w:vAlign w:val="center"/>
          </w:tcPr>
          <w:p w:rsidR="00AD2EEA" w:rsidRPr="00AD2EEA" w:rsidRDefault="00AD2EEA" w:rsidP="00AD2EEA">
            <w:r w:rsidRPr="00AD2EEA">
              <w:t xml:space="preserve">8:00 </w:t>
            </w:r>
            <w:proofErr w:type="spellStart"/>
            <w:r w:rsidRPr="00AD2EEA">
              <w:t>a.m</w:t>
            </w:r>
            <w:proofErr w:type="spellEnd"/>
          </w:p>
        </w:tc>
        <w:tc>
          <w:tcPr>
            <w:tcW w:w="2167" w:type="dxa"/>
            <w:shd w:val="clear" w:color="auto" w:fill="auto"/>
            <w:vAlign w:val="center"/>
          </w:tcPr>
          <w:p w:rsidR="00AD2EEA" w:rsidRPr="00AD2EEA" w:rsidRDefault="00AD2EEA" w:rsidP="00AD2EEA">
            <w:r w:rsidRPr="00AD2EEA">
              <w:t>Institución Educativa</w:t>
            </w:r>
          </w:p>
        </w:tc>
      </w:tr>
      <w:tr w:rsidR="00AD2EEA" w:rsidRPr="003F420C" w:rsidTr="00C52092">
        <w:trPr>
          <w:trHeight w:val="330"/>
          <w:jc w:val="center"/>
        </w:trPr>
        <w:tc>
          <w:tcPr>
            <w:tcW w:w="2274" w:type="dxa"/>
            <w:vAlign w:val="center"/>
          </w:tcPr>
          <w:p w:rsidR="00AD2EEA" w:rsidRPr="00AD2EEA" w:rsidRDefault="00AD2EEA" w:rsidP="00AD2EEA">
            <w:r w:rsidRPr="00AD2EEA">
              <w:t xml:space="preserve">Lunes – festivo </w:t>
            </w:r>
          </w:p>
          <w:p w:rsidR="00AD2EEA" w:rsidRPr="00AD2EEA" w:rsidRDefault="00AD2EEA" w:rsidP="00AD2EEA">
            <w:r w:rsidRPr="00AD2EEA">
              <w:t>13  noviembre 2017</w:t>
            </w:r>
          </w:p>
        </w:tc>
        <w:tc>
          <w:tcPr>
            <w:tcW w:w="1764" w:type="dxa"/>
            <w:shd w:val="clear" w:color="auto" w:fill="auto"/>
            <w:vAlign w:val="center"/>
          </w:tcPr>
          <w:p w:rsidR="00AD2EEA" w:rsidRPr="00AD2EEA" w:rsidRDefault="00AD2EEA" w:rsidP="00AD2EEA">
            <w:r w:rsidRPr="00AD2EEA">
              <w:t>Obonuco</w:t>
            </w:r>
          </w:p>
        </w:tc>
        <w:tc>
          <w:tcPr>
            <w:tcW w:w="1080" w:type="dxa"/>
            <w:shd w:val="clear" w:color="auto" w:fill="auto"/>
            <w:vAlign w:val="center"/>
          </w:tcPr>
          <w:p w:rsidR="00AD2EEA" w:rsidRPr="00AD2EEA" w:rsidRDefault="00AD2EEA" w:rsidP="00AD2EEA">
            <w:r w:rsidRPr="00AD2EEA">
              <w:t xml:space="preserve">8:00 </w:t>
            </w:r>
            <w:proofErr w:type="spellStart"/>
            <w:r w:rsidRPr="00AD2EEA">
              <w:t>a.m</w:t>
            </w:r>
            <w:proofErr w:type="spellEnd"/>
          </w:p>
        </w:tc>
        <w:tc>
          <w:tcPr>
            <w:tcW w:w="2167" w:type="dxa"/>
            <w:shd w:val="clear" w:color="auto" w:fill="auto"/>
            <w:vAlign w:val="center"/>
          </w:tcPr>
          <w:p w:rsidR="00AD2EEA" w:rsidRPr="00AD2EEA" w:rsidRDefault="00AD2EEA" w:rsidP="00AD2EEA">
            <w:proofErr w:type="spellStart"/>
            <w:r w:rsidRPr="00AD2EEA">
              <w:t>Salon</w:t>
            </w:r>
            <w:proofErr w:type="spellEnd"/>
            <w:r w:rsidRPr="00AD2EEA">
              <w:t xml:space="preserve"> Comunal</w:t>
            </w:r>
          </w:p>
        </w:tc>
      </w:tr>
      <w:tr w:rsidR="00AD2EEA" w:rsidRPr="003F420C" w:rsidTr="00C52092">
        <w:trPr>
          <w:trHeight w:val="330"/>
          <w:jc w:val="center"/>
        </w:trPr>
        <w:tc>
          <w:tcPr>
            <w:tcW w:w="2274" w:type="dxa"/>
            <w:shd w:val="clear" w:color="auto" w:fill="auto"/>
            <w:vAlign w:val="center"/>
          </w:tcPr>
          <w:p w:rsidR="00AD2EEA" w:rsidRPr="00AD2EEA" w:rsidRDefault="00AD2EEA" w:rsidP="00AD2EEA">
            <w:r w:rsidRPr="00AD2EEA">
              <w:t>Martes</w:t>
            </w:r>
          </w:p>
          <w:p w:rsidR="00AD2EEA" w:rsidRPr="00AD2EEA" w:rsidRDefault="00AD2EEA" w:rsidP="00AD2EEA">
            <w:r w:rsidRPr="00AD2EEA">
              <w:t xml:space="preserve"> 14 noviembre 2017</w:t>
            </w:r>
          </w:p>
        </w:tc>
        <w:tc>
          <w:tcPr>
            <w:tcW w:w="1764" w:type="dxa"/>
            <w:shd w:val="clear" w:color="auto" w:fill="auto"/>
            <w:vAlign w:val="center"/>
          </w:tcPr>
          <w:p w:rsidR="00AD2EEA" w:rsidRPr="00AD2EEA" w:rsidRDefault="00AD2EEA" w:rsidP="00AD2EEA">
            <w:r w:rsidRPr="00AD2EEA">
              <w:t>Mocondino</w:t>
            </w:r>
          </w:p>
        </w:tc>
        <w:tc>
          <w:tcPr>
            <w:tcW w:w="1080" w:type="dxa"/>
            <w:shd w:val="clear" w:color="auto" w:fill="auto"/>
            <w:vAlign w:val="center"/>
          </w:tcPr>
          <w:p w:rsidR="00AD2EEA" w:rsidRPr="00AD2EEA" w:rsidRDefault="00AD2EEA" w:rsidP="00AD2EEA">
            <w:r w:rsidRPr="00AD2EEA">
              <w:t xml:space="preserve">8:00 </w:t>
            </w:r>
            <w:proofErr w:type="spellStart"/>
            <w:r w:rsidRPr="00AD2EEA">
              <w:t>a.m</w:t>
            </w:r>
            <w:proofErr w:type="spellEnd"/>
          </w:p>
        </w:tc>
        <w:tc>
          <w:tcPr>
            <w:tcW w:w="2167" w:type="dxa"/>
            <w:shd w:val="clear" w:color="auto" w:fill="auto"/>
            <w:vAlign w:val="center"/>
          </w:tcPr>
          <w:p w:rsidR="00AD2EEA" w:rsidRPr="00AD2EEA" w:rsidRDefault="00AD2EEA" w:rsidP="00AD2EEA">
            <w:r w:rsidRPr="00AD2EEA">
              <w:t>Salón Comunal plaza principal.</w:t>
            </w:r>
          </w:p>
        </w:tc>
      </w:tr>
      <w:tr w:rsidR="00AD2EEA" w:rsidRPr="003F420C" w:rsidTr="00C52092">
        <w:trPr>
          <w:trHeight w:val="330"/>
          <w:jc w:val="center"/>
        </w:trPr>
        <w:tc>
          <w:tcPr>
            <w:tcW w:w="2274" w:type="dxa"/>
            <w:shd w:val="clear" w:color="auto" w:fill="auto"/>
            <w:vAlign w:val="center"/>
          </w:tcPr>
          <w:p w:rsidR="00AD2EEA" w:rsidRPr="00AD2EEA" w:rsidRDefault="00AD2EEA" w:rsidP="00AD2EEA">
            <w:r w:rsidRPr="00AD2EEA">
              <w:t>miércoles</w:t>
            </w:r>
          </w:p>
          <w:p w:rsidR="00AD2EEA" w:rsidRPr="00AD2EEA" w:rsidRDefault="00AD2EEA" w:rsidP="00AD2EEA">
            <w:r w:rsidRPr="00AD2EEA">
              <w:t xml:space="preserve"> 15 noviembre 2017</w:t>
            </w:r>
          </w:p>
        </w:tc>
        <w:tc>
          <w:tcPr>
            <w:tcW w:w="1764" w:type="dxa"/>
            <w:shd w:val="clear" w:color="auto" w:fill="auto"/>
            <w:vAlign w:val="center"/>
          </w:tcPr>
          <w:p w:rsidR="00AD2EEA" w:rsidRPr="00AD2EEA" w:rsidRDefault="00AD2EEA" w:rsidP="00AD2EEA">
            <w:r w:rsidRPr="00AD2EEA">
              <w:t>La Laguna</w:t>
            </w:r>
          </w:p>
        </w:tc>
        <w:tc>
          <w:tcPr>
            <w:tcW w:w="1080" w:type="dxa"/>
            <w:shd w:val="clear" w:color="auto" w:fill="auto"/>
            <w:vAlign w:val="center"/>
          </w:tcPr>
          <w:p w:rsidR="00AD2EEA" w:rsidRPr="00AD2EEA" w:rsidRDefault="00AD2EEA" w:rsidP="00AD2EEA">
            <w:r w:rsidRPr="00AD2EEA">
              <w:t xml:space="preserve">8:00 </w:t>
            </w:r>
            <w:proofErr w:type="spellStart"/>
            <w:r w:rsidRPr="00AD2EEA">
              <w:t>a.m</w:t>
            </w:r>
            <w:proofErr w:type="spellEnd"/>
          </w:p>
        </w:tc>
        <w:tc>
          <w:tcPr>
            <w:tcW w:w="2167" w:type="dxa"/>
            <w:shd w:val="clear" w:color="auto" w:fill="auto"/>
            <w:vAlign w:val="center"/>
          </w:tcPr>
          <w:p w:rsidR="00AD2EEA" w:rsidRPr="00AD2EEA" w:rsidRDefault="00AD2EEA" w:rsidP="00AD2EEA">
            <w:proofErr w:type="spellStart"/>
            <w:r w:rsidRPr="00AD2EEA">
              <w:t>Salon</w:t>
            </w:r>
            <w:proofErr w:type="spellEnd"/>
            <w:r w:rsidRPr="00AD2EEA">
              <w:t xml:space="preserve"> Comunal</w:t>
            </w:r>
          </w:p>
        </w:tc>
      </w:tr>
      <w:tr w:rsidR="00AD2EEA" w:rsidRPr="003F420C" w:rsidTr="00C52092">
        <w:trPr>
          <w:trHeight w:val="330"/>
          <w:jc w:val="center"/>
        </w:trPr>
        <w:tc>
          <w:tcPr>
            <w:tcW w:w="2274" w:type="dxa"/>
            <w:vMerge w:val="restart"/>
            <w:shd w:val="clear" w:color="auto" w:fill="auto"/>
            <w:vAlign w:val="center"/>
          </w:tcPr>
          <w:p w:rsidR="00AD2EEA" w:rsidRPr="00AD2EEA" w:rsidRDefault="00AD2EEA" w:rsidP="00AD2EEA">
            <w:r w:rsidRPr="00AD2EEA">
              <w:t>Jueves</w:t>
            </w:r>
          </w:p>
          <w:p w:rsidR="00AD2EEA" w:rsidRPr="00AD2EEA" w:rsidRDefault="00AD2EEA" w:rsidP="00AD2EEA">
            <w:r w:rsidRPr="00AD2EEA">
              <w:t>16 noviembre 2017</w:t>
            </w:r>
          </w:p>
        </w:tc>
        <w:tc>
          <w:tcPr>
            <w:tcW w:w="1764" w:type="dxa"/>
            <w:shd w:val="clear" w:color="auto" w:fill="auto"/>
            <w:vAlign w:val="center"/>
          </w:tcPr>
          <w:p w:rsidR="00AD2EEA" w:rsidRPr="00AD2EEA" w:rsidRDefault="00AD2EEA" w:rsidP="00AD2EEA">
            <w:r w:rsidRPr="00AD2EEA">
              <w:t>La Caldera</w:t>
            </w:r>
          </w:p>
        </w:tc>
        <w:tc>
          <w:tcPr>
            <w:tcW w:w="1080" w:type="dxa"/>
            <w:shd w:val="clear" w:color="auto" w:fill="auto"/>
            <w:vAlign w:val="center"/>
          </w:tcPr>
          <w:p w:rsidR="00AD2EEA" w:rsidRPr="00AD2EEA" w:rsidRDefault="00AD2EEA" w:rsidP="00AD2EEA">
            <w:r w:rsidRPr="00AD2EEA">
              <w:t xml:space="preserve">8:00 </w:t>
            </w:r>
            <w:proofErr w:type="spellStart"/>
            <w:r w:rsidRPr="00AD2EEA">
              <w:t>a.m</w:t>
            </w:r>
            <w:proofErr w:type="spellEnd"/>
          </w:p>
        </w:tc>
        <w:tc>
          <w:tcPr>
            <w:tcW w:w="2167" w:type="dxa"/>
            <w:shd w:val="clear" w:color="auto" w:fill="auto"/>
            <w:vAlign w:val="center"/>
          </w:tcPr>
          <w:p w:rsidR="00AD2EEA" w:rsidRPr="00AD2EEA" w:rsidRDefault="00AD2EEA" w:rsidP="00AD2EEA">
            <w:proofErr w:type="spellStart"/>
            <w:r w:rsidRPr="00AD2EEA">
              <w:t>Salon</w:t>
            </w:r>
            <w:proofErr w:type="spellEnd"/>
            <w:r w:rsidRPr="00AD2EEA">
              <w:t xml:space="preserve"> Comunal</w:t>
            </w:r>
          </w:p>
        </w:tc>
      </w:tr>
      <w:tr w:rsidR="00AD2EEA" w:rsidRPr="003F420C" w:rsidTr="00C52092">
        <w:trPr>
          <w:trHeight w:val="330"/>
          <w:jc w:val="center"/>
        </w:trPr>
        <w:tc>
          <w:tcPr>
            <w:tcW w:w="2274" w:type="dxa"/>
            <w:vMerge/>
            <w:shd w:val="clear" w:color="auto" w:fill="auto"/>
            <w:vAlign w:val="center"/>
          </w:tcPr>
          <w:p w:rsidR="00AD2EEA" w:rsidRPr="00AD2EEA" w:rsidRDefault="00AD2EEA" w:rsidP="00AD2EEA"/>
        </w:tc>
        <w:tc>
          <w:tcPr>
            <w:tcW w:w="1764" w:type="dxa"/>
            <w:shd w:val="clear" w:color="auto" w:fill="auto"/>
            <w:vAlign w:val="center"/>
          </w:tcPr>
          <w:p w:rsidR="00AD2EEA" w:rsidRPr="00AD2EEA" w:rsidRDefault="00AD2EEA" w:rsidP="00AD2EEA">
            <w:r w:rsidRPr="00AD2EEA">
              <w:t>Genoy</w:t>
            </w:r>
          </w:p>
        </w:tc>
        <w:tc>
          <w:tcPr>
            <w:tcW w:w="1080" w:type="dxa"/>
            <w:shd w:val="clear" w:color="auto" w:fill="auto"/>
            <w:vAlign w:val="center"/>
          </w:tcPr>
          <w:p w:rsidR="00AD2EEA" w:rsidRPr="00AD2EEA" w:rsidRDefault="00AD2EEA" w:rsidP="00AD2EEA">
            <w:r w:rsidRPr="00AD2EEA">
              <w:t xml:space="preserve">2:00 </w:t>
            </w:r>
            <w:proofErr w:type="spellStart"/>
            <w:r w:rsidRPr="00AD2EEA">
              <w:t>p.m</w:t>
            </w:r>
            <w:proofErr w:type="spellEnd"/>
          </w:p>
        </w:tc>
        <w:tc>
          <w:tcPr>
            <w:tcW w:w="2167" w:type="dxa"/>
            <w:shd w:val="clear" w:color="auto" w:fill="auto"/>
            <w:vAlign w:val="center"/>
          </w:tcPr>
          <w:p w:rsidR="00AD2EEA" w:rsidRPr="00AD2EEA" w:rsidRDefault="00AD2EEA" w:rsidP="00AD2EEA">
            <w:r w:rsidRPr="00AD2EEA">
              <w:t>Iglesia</w:t>
            </w:r>
          </w:p>
        </w:tc>
      </w:tr>
      <w:tr w:rsidR="00AD2EEA" w:rsidRPr="003F420C" w:rsidTr="00C52092">
        <w:trPr>
          <w:trHeight w:val="330"/>
          <w:jc w:val="center"/>
        </w:trPr>
        <w:tc>
          <w:tcPr>
            <w:tcW w:w="2274" w:type="dxa"/>
            <w:shd w:val="clear" w:color="auto" w:fill="auto"/>
            <w:vAlign w:val="center"/>
          </w:tcPr>
          <w:p w:rsidR="00AD2EEA" w:rsidRPr="00AD2EEA" w:rsidRDefault="00AD2EEA" w:rsidP="00AD2EEA">
            <w:r w:rsidRPr="00AD2EEA">
              <w:t xml:space="preserve">Viernes </w:t>
            </w:r>
          </w:p>
          <w:p w:rsidR="00AD2EEA" w:rsidRPr="00AD2EEA" w:rsidRDefault="00AD2EEA" w:rsidP="00AD2EEA">
            <w:r w:rsidRPr="00AD2EEA">
              <w:t xml:space="preserve"> 17 noviembre 2017</w:t>
            </w:r>
          </w:p>
        </w:tc>
        <w:tc>
          <w:tcPr>
            <w:tcW w:w="1764" w:type="dxa"/>
            <w:shd w:val="clear" w:color="auto" w:fill="auto"/>
            <w:vAlign w:val="center"/>
          </w:tcPr>
          <w:p w:rsidR="00AD2EEA" w:rsidRPr="00AD2EEA" w:rsidRDefault="00AD2EEA" w:rsidP="00AD2EEA">
            <w:r w:rsidRPr="00AD2EEA">
              <w:t>Santa Bárbara</w:t>
            </w:r>
          </w:p>
        </w:tc>
        <w:tc>
          <w:tcPr>
            <w:tcW w:w="1080" w:type="dxa"/>
            <w:shd w:val="clear" w:color="auto" w:fill="auto"/>
            <w:vAlign w:val="center"/>
          </w:tcPr>
          <w:p w:rsidR="00AD2EEA" w:rsidRPr="00AD2EEA" w:rsidRDefault="00AD2EEA" w:rsidP="00AD2EEA">
            <w:r w:rsidRPr="00AD2EEA">
              <w:t xml:space="preserve">8:00 </w:t>
            </w:r>
            <w:proofErr w:type="spellStart"/>
            <w:r w:rsidRPr="00AD2EEA">
              <w:t>a.m</w:t>
            </w:r>
            <w:proofErr w:type="spellEnd"/>
          </w:p>
        </w:tc>
        <w:tc>
          <w:tcPr>
            <w:tcW w:w="2167" w:type="dxa"/>
            <w:shd w:val="clear" w:color="auto" w:fill="auto"/>
            <w:vAlign w:val="center"/>
          </w:tcPr>
          <w:p w:rsidR="00AD2EEA" w:rsidRPr="00AD2EEA" w:rsidRDefault="00AD2EEA" w:rsidP="00AD2EEA">
            <w:proofErr w:type="spellStart"/>
            <w:r w:rsidRPr="00AD2EEA">
              <w:t>Salon</w:t>
            </w:r>
            <w:proofErr w:type="spellEnd"/>
            <w:r w:rsidRPr="00AD2EEA">
              <w:t xml:space="preserve"> Comunal</w:t>
            </w:r>
          </w:p>
        </w:tc>
      </w:tr>
      <w:tr w:rsidR="00AD2EEA" w:rsidRPr="003F420C" w:rsidTr="00C52092">
        <w:trPr>
          <w:trHeight w:val="630"/>
          <w:jc w:val="center"/>
        </w:trPr>
        <w:tc>
          <w:tcPr>
            <w:tcW w:w="2274" w:type="dxa"/>
            <w:shd w:val="clear" w:color="auto" w:fill="auto"/>
            <w:vAlign w:val="center"/>
            <w:hideMark/>
          </w:tcPr>
          <w:p w:rsidR="00AD2EEA" w:rsidRPr="00AD2EEA" w:rsidRDefault="00AD2EEA" w:rsidP="00AD2EEA">
            <w:r w:rsidRPr="00AD2EEA">
              <w:t>Sábado</w:t>
            </w:r>
          </w:p>
          <w:p w:rsidR="00AD2EEA" w:rsidRPr="00AD2EEA" w:rsidRDefault="00AD2EEA" w:rsidP="00AD2EEA">
            <w:r w:rsidRPr="00AD2EEA">
              <w:t xml:space="preserve"> 18 noviembre 2017</w:t>
            </w:r>
          </w:p>
        </w:tc>
        <w:tc>
          <w:tcPr>
            <w:tcW w:w="1764" w:type="dxa"/>
            <w:shd w:val="clear" w:color="auto" w:fill="auto"/>
            <w:vAlign w:val="center"/>
          </w:tcPr>
          <w:p w:rsidR="00AD2EEA" w:rsidRPr="00AD2EEA" w:rsidRDefault="00AD2EEA" w:rsidP="00AD2EEA">
            <w:r w:rsidRPr="00AD2EEA">
              <w:t>Jamondino</w:t>
            </w:r>
          </w:p>
        </w:tc>
        <w:tc>
          <w:tcPr>
            <w:tcW w:w="1080" w:type="dxa"/>
            <w:shd w:val="clear" w:color="auto" w:fill="auto"/>
            <w:vAlign w:val="center"/>
          </w:tcPr>
          <w:p w:rsidR="00AD2EEA" w:rsidRPr="00AD2EEA" w:rsidRDefault="00AD2EEA" w:rsidP="00AD2EEA">
            <w:r w:rsidRPr="00AD2EEA">
              <w:t xml:space="preserve">8:00 </w:t>
            </w:r>
            <w:proofErr w:type="spellStart"/>
            <w:r w:rsidRPr="00AD2EEA">
              <w:t>a.m</w:t>
            </w:r>
            <w:proofErr w:type="spellEnd"/>
          </w:p>
        </w:tc>
        <w:tc>
          <w:tcPr>
            <w:tcW w:w="2167" w:type="dxa"/>
            <w:shd w:val="clear" w:color="auto" w:fill="auto"/>
            <w:vAlign w:val="center"/>
          </w:tcPr>
          <w:p w:rsidR="00AD2EEA" w:rsidRPr="00AD2EEA" w:rsidRDefault="00AD2EEA" w:rsidP="00AD2EEA">
            <w:r w:rsidRPr="00AD2EEA">
              <w:t>Institución Educativa</w:t>
            </w:r>
          </w:p>
        </w:tc>
      </w:tr>
      <w:tr w:rsidR="00AD2EEA" w:rsidRPr="003F420C" w:rsidTr="00C52092">
        <w:trPr>
          <w:trHeight w:val="330"/>
          <w:jc w:val="center"/>
        </w:trPr>
        <w:tc>
          <w:tcPr>
            <w:tcW w:w="2274" w:type="dxa"/>
            <w:vMerge w:val="restart"/>
            <w:shd w:val="clear" w:color="auto" w:fill="auto"/>
            <w:vAlign w:val="center"/>
          </w:tcPr>
          <w:p w:rsidR="00AD2EEA" w:rsidRPr="00AD2EEA" w:rsidRDefault="00AD2EEA" w:rsidP="00AD2EEA">
            <w:r w:rsidRPr="00AD2EEA">
              <w:t xml:space="preserve">Lunes </w:t>
            </w:r>
          </w:p>
          <w:p w:rsidR="00AD2EEA" w:rsidRPr="00AD2EEA" w:rsidRDefault="00AD2EEA" w:rsidP="00AD2EEA">
            <w:r w:rsidRPr="00AD2EEA">
              <w:t>20 noviembre 2017</w:t>
            </w:r>
          </w:p>
        </w:tc>
        <w:tc>
          <w:tcPr>
            <w:tcW w:w="1764" w:type="dxa"/>
            <w:shd w:val="clear" w:color="auto" w:fill="auto"/>
            <w:vAlign w:val="center"/>
            <w:hideMark/>
          </w:tcPr>
          <w:p w:rsidR="00AD2EEA" w:rsidRPr="00AD2EEA" w:rsidRDefault="00AD2EEA" w:rsidP="00AD2EEA">
            <w:r w:rsidRPr="00AD2EEA">
              <w:t>Jongovito</w:t>
            </w:r>
          </w:p>
        </w:tc>
        <w:tc>
          <w:tcPr>
            <w:tcW w:w="1080" w:type="dxa"/>
            <w:shd w:val="clear" w:color="auto" w:fill="auto"/>
            <w:vAlign w:val="center"/>
            <w:hideMark/>
          </w:tcPr>
          <w:p w:rsidR="00AD2EEA" w:rsidRPr="00AD2EEA" w:rsidRDefault="00AD2EEA" w:rsidP="00AD2EEA">
            <w:r w:rsidRPr="00AD2EEA">
              <w:t xml:space="preserve">8:00 </w:t>
            </w:r>
            <w:proofErr w:type="spellStart"/>
            <w:r w:rsidRPr="00AD2EEA">
              <w:t>a.m</w:t>
            </w:r>
            <w:proofErr w:type="spellEnd"/>
          </w:p>
        </w:tc>
        <w:tc>
          <w:tcPr>
            <w:tcW w:w="2167" w:type="dxa"/>
            <w:shd w:val="clear" w:color="auto" w:fill="auto"/>
            <w:vAlign w:val="center"/>
            <w:hideMark/>
          </w:tcPr>
          <w:p w:rsidR="00AD2EEA" w:rsidRPr="00AD2EEA" w:rsidRDefault="00AD2EEA" w:rsidP="00AD2EEA">
            <w:r w:rsidRPr="00AD2EEA">
              <w:t xml:space="preserve">Salón Comunal </w:t>
            </w:r>
          </w:p>
        </w:tc>
      </w:tr>
      <w:tr w:rsidR="00AD2EEA" w:rsidRPr="003F420C" w:rsidTr="00C52092">
        <w:trPr>
          <w:trHeight w:val="330"/>
          <w:jc w:val="center"/>
        </w:trPr>
        <w:tc>
          <w:tcPr>
            <w:tcW w:w="2274" w:type="dxa"/>
            <w:vMerge/>
            <w:vAlign w:val="center"/>
          </w:tcPr>
          <w:p w:rsidR="00AD2EEA" w:rsidRPr="00AD2EEA" w:rsidRDefault="00AD2EEA" w:rsidP="00AD2EEA"/>
        </w:tc>
        <w:tc>
          <w:tcPr>
            <w:tcW w:w="1764" w:type="dxa"/>
            <w:shd w:val="clear" w:color="auto" w:fill="auto"/>
            <w:vAlign w:val="center"/>
            <w:hideMark/>
          </w:tcPr>
          <w:p w:rsidR="00AD2EEA" w:rsidRPr="00AD2EEA" w:rsidRDefault="00AD2EEA" w:rsidP="00AD2EEA">
            <w:proofErr w:type="spellStart"/>
            <w:r w:rsidRPr="00AD2EEA">
              <w:t>Gualmatan</w:t>
            </w:r>
            <w:proofErr w:type="spellEnd"/>
          </w:p>
        </w:tc>
        <w:tc>
          <w:tcPr>
            <w:tcW w:w="1080" w:type="dxa"/>
            <w:shd w:val="clear" w:color="auto" w:fill="auto"/>
            <w:vAlign w:val="center"/>
            <w:hideMark/>
          </w:tcPr>
          <w:p w:rsidR="00AD2EEA" w:rsidRPr="00AD2EEA" w:rsidRDefault="00AD2EEA" w:rsidP="00AD2EEA">
            <w:r w:rsidRPr="00AD2EEA">
              <w:t xml:space="preserve">2:00 </w:t>
            </w:r>
            <w:proofErr w:type="spellStart"/>
            <w:r w:rsidRPr="00AD2EEA">
              <w:t>p.m</w:t>
            </w:r>
            <w:proofErr w:type="spellEnd"/>
          </w:p>
        </w:tc>
        <w:tc>
          <w:tcPr>
            <w:tcW w:w="2167" w:type="dxa"/>
            <w:shd w:val="clear" w:color="auto" w:fill="auto"/>
            <w:vAlign w:val="center"/>
            <w:hideMark/>
          </w:tcPr>
          <w:p w:rsidR="00AD2EEA" w:rsidRPr="00AD2EEA" w:rsidRDefault="00AD2EEA" w:rsidP="00AD2EEA">
            <w:proofErr w:type="spellStart"/>
            <w:r w:rsidRPr="00AD2EEA">
              <w:t>Salon</w:t>
            </w:r>
            <w:proofErr w:type="spellEnd"/>
            <w:r w:rsidRPr="00AD2EEA">
              <w:t xml:space="preserve"> Comunal</w:t>
            </w:r>
          </w:p>
        </w:tc>
      </w:tr>
      <w:tr w:rsidR="00AD2EEA" w:rsidRPr="003F420C" w:rsidTr="00C52092">
        <w:trPr>
          <w:trHeight w:val="330"/>
          <w:jc w:val="center"/>
        </w:trPr>
        <w:tc>
          <w:tcPr>
            <w:tcW w:w="2274" w:type="dxa"/>
            <w:vMerge w:val="restart"/>
            <w:shd w:val="clear" w:color="auto" w:fill="auto"/>
            <w:vAlign w:val="center"/>
          </w:tcPr>
          <w:p w:rsidR="00AD2EEA" w:rsidRPr="00AD2EEA" w:rsidRDefault="00AD2EEA" w:rsidP="00AD2EEA">
            <w:r w:rsidRPr="00AD2EEA">
              <w:t>Martes</w:t>
            </w:r>
          </w:p>
          <w:p w:rsidR="00AD2EEA" w:rsidRPr="00AD2EEA" w:rsidRDefault="00AD2EEA" w:rsidP="00AD2EEA">
            <w:r w:rsidRPr="00AD2EEA">
              <w:t>21 noviembre 2017</w:t>
            </w:r>
          </w:p>
        </w:tc>
        <w:tc>
          <w:tcPr>
            <w:tcW w:w="1764" w:type="dxa"/>
            <w:shd w:val="clear" w:color="auto" w:fill="auto"/>
            <w:vAlign w:val="center"/>
            <w:hideMark/>
          </w:tcPr>
          <w:p w:rsidR="00AD2EEA" w:rsidRPr="00AD2EEA" w:rsidRDefault="00AD2EEA" w:rsidP="00AD2EEA">
            <w:r w:rsidRPr="00AD2EEA">
              <w:t>Cabrera</w:t>
            </w:r>
          </w:p>
        </w:tc>
        <w:tc>
          <w:tcPr>
            <w:tcW w:w="1080" w:type="dxa"/>
            <w:shd w:val="clear" w:color="auto" w:fill="auto"/>
            <w:vAlign w:val="center"/>
            <w:hideMark/>
          </w:tcPr>
          <w:p w:rsidR="00AD2EEA" w:rsidRPr="00AD2EEA" w:rsidRDefault="00AD2EEA" w:rsidP="00AD2EEA">
            <w:r w:rsidRPr="00AD2EEA">
              <w:t xml:space="preserve">8:00 </w:t>
            </w:r>
            <w:proofErr w:type="spellStart"/>
            <w:r w:rsidRPr="00AD2EEA">
              <w:t>a.m</w:t>
            </w:r>
            <w:proofErr w:type="spellEnd"/>
          </w:p>
        </w:tc>
        <w:tc>
          <w:tcPr>
            <w:tcW w:w="2167" w:type="dxa"/>
            <w:shd w:val="clear" w:color="auto" w:fill="auto"/>
            <w:vAlign w:val="center"/>
            <w:hideMark/>
          </w:tcPr>
          <w:p w:rsidR="00AD2EEA" w:rsidRPr="00AD2EEA" w:rsidRDefault="00AD2EEA" w:rsidP="00AD2EEA">
            <w:proofErr w:type="spellStart"/>
            <w:r w:rsidRPr="00AD2EEA">
              <w:t>Salon</w:t>
            </w:r>
            <w:proofErr w:type="spellEnd"/>
            <w:r w:rsidRPr="00AD2EEA">
              <w:t xml:space="preserve"> Comunal</w:t>
            </w:r>
          </w:p>
        </w:tc>
      </w:tr>
      <w:tr w:rsidR="00AD2EEA" w:rsidRPr="003F420C" w:rsidTr="00C52092">
        <w:trPr>
          <w:trHeight w:val="330"/>
          <w:jc w:val="center"/>
        </w:trPr>
        <w:tc>
          <w:tcPr>
            <w:tcW w:w="2274" w:type="dxa"/>
            <w:vMerge/>
            <w:vAlign w:val="center"/>
          </w:tcPr>
          <w:p w:rsidR="00AD2EEA" w:rsidRPr="00AD2EEA" w:rsidRDefault="00AD2EEA" w:rsidP="00AD2EEA"/>
        </w:tc>
        <w:tc>
          <w:tcPr>
            <w:tcW w:w="1764" w:type="dxa"/>
            <w:shd w:val="clear" w:color="auto" w:fill="auto"/>
            <w:vAlign w:val="center"/>
            <w:hideMark/>
          </w:tcPr>
          <w:p w:rsidR="00AD2EEA" w:rsidRPr="00AD2EEA" w:rsidRDefault="00AD2EEA" w:rsidP="00AD2EEA">
            <w:r w:rsidRPr="00AD2EEA">
              <w:t>San Fernando</w:t>
            </w:r>
          </w:p>
        </w:tc>
        <w:tc>
          <w:tcPr>
            <w:tcW w:w="1080" w:type="dxa"/>
            <w:shd w:val="clear" w:color="auto" w:fill="auto"/>
            <w:vAlign w:val="center"/>
            <w:hideMark/>
          </w:tcPr>
          <w:p w:rsidR="00AD2EEA" w:rsidRPr="00AD2EEA" w:rsidRDefault="00AD2EEA" w:rsidP="00AD2EEA">
            <w:r w:rsidRPr="00AD2EEA">
              <w:t xml:space="preserve">2:00 </w:t>
            </w:r>
            <w:proofErr w:type="spellStart"/>
            <w:r w:rsidRPr="00AD2EEA">
              <w:t>p.m</w:t>
            </w:r>
            <w:proofErr w:type="spellEnd"/>
          </w:p>
        </w:tc>
        <w:tc>
          <w:tcPr>
            <w:tcW w:w="2167" w:type="dxa"/>
            <w:shd w:val="clear" w:color="auto" w:fill="auto"/>
            <w:vAlign w:val="center"/>
            <w:hideMark/>
          </w:tcPr>
          <w:p w:rsidR="00AD2EEA" w:rsidRPr="00AD2EEA" w:rsidRDefault="00AD2EEA" w:rsidP="00AD2EEA">
            <w:r w:rsidRPr="00AD2EEA">
              <w:t>Institución Educativa</w:t>
            </w:r>
          </w:p>
        </w:tc>
      </w:tr>
      <w:tr w:rsidR="00AD2EEA" w:rsidRPr="003F420C" w:rsidTr="00C52092">
        <w:trPr>
          <w:trHeight w:val="330"/>
          <w:jc w:val="center"/>
        </w:trPr>
        <w:tc>
          <w:tcPr>
            <w:tcW w:w="2274" w:type="dxa"/>
            <w:shd w:val="clear" w:color="auto" w:fill="auto"/>
            <w:vAlign w:val="center"/>
          </w:tcPr>
          <w:p w:rsidR="00AD2EEA" w:rsidRPr="00AD2EEA" w:rsidRDefault="00AD2EEA" w:rsidP="00AD2EEA">
            <w:r w:rsidRPr="00AD2EEA">
              <w:t xml:space="preserve">Miércoles </w:t>
            </w:r>
          </w:p>
          <w:p w:rsidR="00AD2EEA" w:rsidRPr="00AD2EEA" w:rsidRDefault="00AD2EEA" w:rsidP="00AD2EEA">
            <w:r w:rsidRPr="00AD2EEA">
              <w:t>22 noviembre 2017</w:t>
            </w:r>
          </w:p>
        </w:tc>
        <w:tc>
          <w:tcPr>
            <w:tcW w:w="1764" w:type="dxa"/>
            <w:shd w:val="clear" w:color="auto" w:fill="auto"/>
            <w:vAlign w:val="center"/>
          </w:tcPr>
          <w:p w:rsidR="00AD2EEA" w:rsidRPr="00AD2EEA" w:rsidRDefault="00AD2EEA" w:rsidP="00AD2EEA">
            <w:r w:rsidRPr="00AD2EEA">
              <w:t>Socorro</w:t>
            </w:r>
          </w:p>
        </w:tc>
        <w:tc>
          <w:tcPr>
            <w:tcW w:w="1080" w:type="dxa"/>
            <w:shd w:val="clear" w:color="auto" w:fill="auto"/>
            <w:vAlign w:val="center"/>
          </w:tcPr>
          <w:p w:rsidR="00AD2EEA" w:rsidRPr="00AD2EEA" w:rsidRDefault="00AD2EEA" w:rsidP="00AD2EEA">
            <w:r w:rsidRPr="00AD2EEA">
              <w:t xml:space="preserve">8:00 </w:t>
            </w:r>
            <w:proofErr w:type="spellStart"/>
            <w:r w:rsidRPr="00AD2EEA">
              <w:t>a.m</w:t>
            </w:r>
            <w:proofErr w:type="spellEnd"/>
          </w:p>
        </w:tc>
        <w:tc>
          <w:tcPr>
            <w:tcW w:w="2167" w:type="dxa"/>
            <w:shd w:val="clear" w:color="auto" w:fill="auto"/>
            <w:vAlign w:val="center"/>
          </w:tcPr>
          <w:p w:rsidR="00AD2EEA" w:rsidRPr="00AD2EEA" w:rsidRDefault="00AD2EEA" w:rsidP="00AD2EEA">
            <w:proofErr w:type="spellStart"/>
            <w:r w:rsidRPr="00AD2EEA">
              <w:t>Salon</w:t>
            </w:r>
            <w:proofErr w:type="spellEnd"/>
            <w:r w:rsidRPr="00AD2EEA">
              <w:t xml:space="preserve"> Comunal</w:t>
            </w:r>
          </w:p>
        </w:tc>
      </w:tr>
    </w:tbl>
    <w:p w:rsidR="00A07F28" w:rsidRDefault="00A07F28" w:rsidP="00AD2EEA"/>
    <w:p w:rsidR="00AD2EEA" w:rsidRPr="00AD2EEA" w:rsidRDefault="00AD2EEA" w:rsidP="00AD2EEA">
      <w:r w:rsidRPr="00AD2EEA">
        <w:lastRenderedPageBreak/>
        <w:t>Para mayor información se sugiere a los beneficiarios, consultar en cada nómina, la fecha y el punto de pago asignado, a través de la página de internet de la Alcaldía de Pasto:</w:t>
      </w:r>
    </w:p>
    <w:p w:rsidR="00A07F28" w:rsidRPr="00AD2EEA" w:rsidRDefault="00BA30BD" w:rsidP="00AD2EEA">
      <w:hyperlink r:id="rId18" w:history="1">
        <w:r w:rsidR="00AD2EEA" w:rsidRPr="00AD2EEA">
          <w:t>www.pasto.gov.co/tramites y servicios/</w:t>
        </w:r>
      </w:hyperlink>
      <w:r w:rsidR="00AD2EEA" w:rsidRPr="00AD2EEA">
        <w:t>bienestar social/</w:t>
      </w:r>
      <w:proofErr w:type="spellStart"/>
      <w:r w:rsidR="00AD2EEA" w:rsidRPr="00AD2EEA">
        <w:t>colombiajulior</w:t>
      </w:r>
      <w:proofErr w:type="spellEnd"/>
      <w:r w:rsidR="00AD2EEA" w:rsidRPr="00AD2EEA">
        <w:t>/ingresar número de cédula/arra</w:t>
      </w:r>
      <w:r w:rsidR="00A07F28">
        <w:t>strar imagen/</w:t>
      </w:r>
      <w:proofErr w:type="spellStart"/>
      <w:r w:rsidR="00A07F28">
        <w:t>clik</w:t>
      </w:r>
      <w:proofErr w:type="spellEnd"/>
      <w:r w:rsidR="00A07F28">
        <w:t xml:space="preserve"> en consultar.</w:t>
      </w:r>
    </w:p>
    <w:p w:rsidR="00AD2EEA" w:rsidRPr="00AD2EEA" w:rsidRDefault="00AD2EEA" w:rsidP="00AD2EEA">
      <w:r w:rsidRPr="00AD2EEA">
        <w:t>Se recuerda a todos los beneficiarios del programa que para realizar el respectivo cobro es indispensable:</w:t>
      </w:r>
    </w:p>
    <w:p w:rsidR="00AD2EEA" w:rsidRPr="00AD2EEA" w:rsidRDefault="00AD2EEA" w:rsidP="00AD2EEA">
      <w:r w:rsidRPr="00AD2EEA">
        <w:t xml:space="preserve">Presentar la cédula original </w:t>
      </w:r>
    </w:p>
    <w:p w:rsidR="00AD2EEA" w:rsidRPr="00AD2EEA" w:rsidRDefault="00AD2EEA" w:rsidP="00AD2EEA">
      <w:r w:rsidRPr="00AD2EEA">
        <w:t>Únicamente para el caso de las personas mayores en condición de discapacidad que no pueden acercarse a cobrar, presentar PODER NOTARIAL, éste debe tener vigencia del mes actual (noviembre)</w:t>
      </w:r>
      <w:r w:rsidR="00A07F28">
        <w:t>, además se debe</w:t>
      </w:r>
      <w:r w:rsidRPr="00AD2EEA">
        <w:t xml:space="preserve"> presentar dos copias y</w:t>
      </w:r>
      <w:r w:rsidR="00A07F28">
        <w:t xml:space="preserve"> originales de cédula tanto del</w:t>
      </w:r>
      <w:r w:rsidRPr="00AD2EEA">
        <w:t xml:space="preserve"> beneficiario/a como del apoderado/a. </w:t>
      </w:r>
    </w:p>
    <w:p w:rsidR="00A07F28" w:rsidRDefault="00AD2EEA" w:rsidP="00A07F28">
      <w:r w:rsidRPr="00AD2EEA">
        <w:t xml:space="preserve">Igualmente, pueden dirigirse hasta las instalaciones del Centro Vida para el Adulto Mayor, ubicado en la Secretaría de Bienestar Social, barrio Mijitayo </w:t>
      </w:r>
      <w:proofErr w:type="spellStart"/>
      <w:r w:rsidRPr="00AD2EEA">
        <w:t>Cra</w:t>
      </w:r>
      <w:proofErr w:type="spellEnd"/>
      <w:r w:rsidRPr="00AD2EEA">
        <w:t xml:space="preserve"> 26 Sur (antiguo </w:t>
      </w:r>
      <w:proofErr w:type="spellStart"/>
      <w:r w:rsidRPr="00AD2EEA">
        <w:t>Inurbe</w:t>
      </w:r>
      <w:proofErr w:type="spellEnd"/>
      <w:r w:rsidRPr="00AD2EEA">
        <w:t>) o comunicarse a la siguiente línea telefónica: 7244326 opción 7 extensión 1806.</w:t>
      </w:r>
    </w:p>
    <w:p w:rsidR="00A07F28" w:rsidRDefault="00A07F28" w:rsidP="00A07F28">
      <w:pPr>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rsidR="00A07F28" w:rsidRDefault="00A07F28" w:rsidP="00A07F28">
      <w:pPr>
        <w:jc w:val="center"/>
        <w:rPr>
          <w:rFonts w:cs="Tahoma"/>
          <w:i/>
        </w:rPr>
      </w:pPr>
      <w:r>
        <w:rPr>
          <w:rFonts w:cs="Tahoma"/>
          <w:i/>
        </w:rPr>
        <w:t>Somos</w:t>
      </w:r>
      <w:r w:rsidRPr="00CF22AD">
        <w:rPr>
          <w:rFonts w:cs="Tahoma"/>
          <w:i/>
        </w:rPr>
        <w:t xml:space="preserve"> constructores de paz</w:t>
      </w:r>
    </w:p>
    <w:p w:rsidR="00DA5A23" w:rsidRDefault="00DA5A23" w:rsidP="00A07F28">
      <w:pPr>
        <w:jc w:val="center"/>
        <w:rPr>
          <w:rFonts w:cs="Tahoma"/>
          <w:i/>
        </w:rPr>
      </w:pPr>
    </w:p>
    <w:p w:rsidR="00DA5A23" w:rsidRDefault="00DA5A23" w:rsidP="00DA5A23">
      <w:pPr>
        <w:rPr>
          <w:rFonts w:cs="Tahoma"/>
          <w:b/>
          <w:i/>
          <w:u w:val="single"/>
        </w:rPr>
      </w:pPr>
      <w:r w:rsidRPr="00DA5A23">
        <w:rPr>
          <w:rFonts w:cs="Tahoma"/>
          <w:b/>
          <w:i/>
          <w:u w:val="single"/>
        </w:rPr>
        <w:t>Compartimos esta importante información del programa “prepare” financiado por la USAID</w:t>
      </w:r>
    </w:p>
    <w:p w:rsidR="00DA5A23" w:rsidRDefault="00DA5A23" w:rsidP="00DA5A23">
      <w:pPr>
        <w:rPr>
          <w:rFonts w:cs="Tahoma"/>
          <w:b/>
          <w:i/>
          <w:u w:val="single"/>
        </w:rPr>
      </w:pPr>
    </w:p>
    <w:p w:rsidR="00012689" w:rsidRPr="00DA5A23" w:rsidRDefault="00012689" w:rsidP="00DA5A23">
      <w:pPr>
        <w:rPr>
          <w:rFonts w:cs="Tahoma"/>
          <w:b/>
          <w:i/>
          <w:u w:val="single"/>
        </w:rPr>
      </w:pPr>
      <w:bookmarkStart w:id="0" w:name="_GoBack"/>
      <w:bookmarkEnd w:id="0"/>
    </w:p>
    <w:p w:rsidR="00DA5A23" w:rsidRPr="00012689" w:rsidRDefault="00DA5A23" w:rsidP="00DA5A23">
      <w:pPr>
        <w:jc w:val="center"/>
        <w:rPr>
          <w:b/>
          <w:sz w:val="28"/>
          <w:szCs w:val="28"/>
        </w:rPr>
      </w:pPr>
      <w:r w:rsidRPr="00012689">
        <w:rPr>
          <w:b/>
          <w:sz w:val="28"/>
          <w:szCs w:val="28"/>
        </w:rPr>
        <w:t>CONFERENCIA DE PREPARACIÓN PARA TERREMOTOS SE REÚNE EN PASTO</w:t>
      </w:r>
    </w:p>
    <w:p w:rsidR="00DA5A23" w:rsidRPr="00424857" w:rsidRDefault="00DA5A23" w:rsidP="00DA5A23">
      <w:pPr>
        <w:jc w:val="center"/>
        <w:rPr>
          <w:b/>
        </w:rPr>
      </w:pPr>
    </w:p>
    <w:p w:rsidR="00DA5A23" w:rsidRPr="00B623D0" w:rsidRDefault="00DA5A23" w:rsidP="00DA5A23">
      <w:r w:rsidRPr="00B623D0">
        <w:t>Funcionarios de gobierno, especialistas en mitigación del riesgo de desastres, bomberos, académicos y otros actores clave que participaron en un programa colaborativo de preparación para desastres se reunirán en Colombia el 14 de noviembre de 2017, de 8 am a 12m en el auditorio San José de la Universidad Mariana en la ciudad de Pasto.</w:t>
      </w:r>
    </w:p>
    <w:p w:rsidR="00DA5A23" w:rsidRPr="00B623D0" w:rsidRDefault="00DA5A23" w:rsidP="00DA5A23">
      <w:r w:rsidRPr="00B623D0">
        <w:t xml:space="preserve">El Programa, PREPARE (Preparación del Personal de Rescate y Emergencia para Mejorar la Respuesta en caso de Terremoto), asiste a países y ciudades que </w:t>
      </w:r>
      <w:r w:rsidRPr="00B623D0">
        <w:lastRenderedPageBreak/>
        <w:t>buscan avanzar y fortalecer su resiliencia ante terremotos para reducir la pérdida de vidas, el número de personas heridas y trastornos económicos derivados.</w:t>
      </w:r>
    </w:p>
    <w:p w:rsidR="00DA5A23" w:rsidRPr="00B623D0" w:rsidRDefault="00DA5A23" w:rsidP="00DA5A23">
      <w:r w:rsidRPr="00B623D0">
        <w:t xml:space="preserve">Financiado por USAID/OFDA (Oficina de Asistencia de Desastres en el Exterior) e implementado por </w:t>
      </w:r>
      <w:proofErr w:type="spellStart"/>
      <w:r w:rsidRPr="00B623D0">
        <w:t>Miyamoto</w:t>
      </w:r>
      <w:proofErr w:type="spellEnd"/>
      <w:r w:rsidRPr="00B623D0">
        <w:t xml:space="preserve"> International, el programa se asocia con grupos de actores que ya han invertido en la preparación de su comunidad para desastres como los terremotos. Estos incluyen los grupos de primera respuesta, funcionarios del gobierno local como la Alcaldía y la Oficina de Gestión de Riesgo de Desastres, entidades y secretarías municipales, asociaciones de ingeniería, universidades, entes privados, entre otros.</w:t>
      </w:r>
    </w:p>
    <w:p w:rsidR="00DA5A23" w:rsidRPr="00B623D0" w:rsidRDefault="00DA5A23" w:rsidP="00DA5A23">
      <w:r w:rsidRPr="00B623D0">
        <w:t>Los terremotos han ocasionado cerca de 350,000 víctimas en todo el mundo durante la última década en países como México, Ecuador, Indonesia, Guatemala, Italia y Nepal. Por lo tanto, es importante tener en cuenta que la ciudad de Pasto se encuentra en un área de alta sismicidad.</w:t>
      </w:r>
    </w:p>
    <w:p w:rsidR="00DA5A23" w:rsidRPr="00B623D0" w:rsidRDefault="00DA5A23" w:rsidP="00DA5A23">
      <w:r w:rsidRPr="00B623D0">
        <w:t>El objetivo de la conferencia del 14 de noviembre es compartir con las entidades nacionales y locales relacionadas con la gestión del riesgo de desastres las iniciativas de PREPARE, los resultados obtenidos, los retos y las lecciones aprendidas durante el desarrollo del Programa en esta ciudad; a su vez discutir los alcances y próximos pasos, así como la importancia de la implementación de este tipo de iniciativas en otras ciudades del país.</w:t>
      </w:r>
    </w:p>
    <w:p w:rsidR="00DA5A23" w:rsidRPr="00A07F28" w:rsidRDefault="00DA5A23" w:rsidP="00A07F28">
      <w:pPr>
        <w:jc w:val="center"/>
      </w:pPr>
    </w:p>
    <w:p w:rsidR="008B4672" w:rsidRDefault="008B4672" w:rsidP="00E13E18">
      <w:pPr>
        <w:jc w:val="center"/>
        <w:rPr>
          <w:b/>
        </w:rPr>
      </w:pPr>
    </w:p>
    <w:p w:rsidR="00593DEB" w:rsidRPr="00A32497" w:rsidRDefault="00A32497" w:rsidP="00A32497">
      <w:pPr>
        <w:jc w:val="center"/>
        <w:rPr>
          <w:b/>
        </w:rPr>
      </w:pPr>
      <w:r w:rsidRPr="00A32497">
        <w:rPr>
          <w:b/>
        </w:rPr>
        <w:t>Oficina de Comunicación Social</w:t>
      </w:r>
    </w:p>
    <w:p w:rsidR="00B157E0" w:rsidRDefault="00A32497" w:rsidP="009737E6">
      <w:pPr>
        <w:jc w:val="center"/>
        <w:rPr>
          <w:b/>
        </w:rPr>
      </w:pPr>
      <w:r w:rsidRPr="00A32497">
        <w:rPr>
          <w:b/>
        </w:rPr>
        <w:t>Alcaldía de Pasto</w:t>
      </w:r>
    </w:p>
    <w:p w:rsidR="00DA5A23" w:rsidRDefault="00DA5A23" w:rsidP="009737E6">
      <w:pPr>
        <w:jc w:val="center"/>
        <w:rPr>
          <w:b/>
        </w:rPr>
      </w:pPr>
    </w:p>
    <w:p w:rsidR="00DA5A23" w:rsidRDefault="00DA5A23" w:rsidP="009737E6">
      <w:pPr>
        <w:jc w:val="center"/>
        <w:rPr>
          <w:b/>
        </w:rPr>
      </w:pPr>
    </w:p>
    <w:p w:rsidR="00DA5A23" w:rsidRDefault="00DA5A23" w:rsidP="009737E6">
      <w:pPr>
        <w:jc w:val="center"/>
        <w:rPr>
          <w:b/>
        </w:rPr>
      </w:pPr>
    </w:p>
    <w:p w:rsidR="00DA5A23" w:rsidRPr="009737E6" w:rsidRDefault="00DA5A23" w:rsidP="009737E6">
      <w:pPr>
        <w:jc w:val="center"/>
        <w:rPr>
          <w:b/>
        </w:rPr>
      </w:pPr>
    </w:p>
    <w:sectPr w:rsidR="00DA5A23" w:rsidRPr="009737E6" w:rsidSect="000A1D37">
      <w:headerReference w:type="default" r:id="rId19"/>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5E8E" w:rsidRDefault="00005E8E" w:rsidP="00505F60">
      <w:pPr>
        <w:spacing w:after="0"/>
      </w:pPr>
      <w:r>
        <w:separator/>
      </w:r>
    </w:p>
  </w:endnote>
  <w:endnote w:type="continuationSeparator" w:id="0">
    <w:p w:rsidR="00005E8E" w:rsidRDefault="00005E8E"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5E8E" w:rsidRDefault="00005E8E" w:rsidP="00505F60">
      <w:pPr>
        <w:spacing w:after="0"/>
      </w:pPr>
      <w:r>
        <w:separator/>
      </w:r>
    </w:p>
  </w:footnote>
  <w:footnote w:type="continuationSeparator" w:id="0">
    <w:p w:rsidR="00005E8E" w:rsidRDefault="00005E8E"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936" w:rsidRDefault="00B84936">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BA30BD" w:rsidRPr="00BA30BD">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B84936" w:rsidRDefault="006A3E10" w:rsidP="006A7E77">
                <w:pPr>
                  <w:spacing w:after="0"/>
                  <w:jc w:val="left"/>
                  <w:rPr>
                    <w:rFonts w:cs="Tahoma"/>
                    <w:b/>
                    <w:sz w:val="16"/>
                    <w:szCs w:val="20"/>
                  </w:rPr>
                </w:pPr>
                <w:r>
                  <w:rPr>
                    <w:rFonts w:cs="Tahoma"/>
                    <w:b/>
                    <w:sz w:val="16"/>
                    <w:szCs w:val="20"/>
                  </w:rPr>
                  <w:t>Nº 246</w:t>
                </w:r>
              </w:p>
              <w:p w:rsidR="00B84936" w:rsidRPr="00505F60" w:rsidRDefault="006A3E10" w:rsidP="006A7E77">
                <w:pPr>
                  <w:spacing w:after="0"/>
                  <w:jc w:val="left"/>
                  <w:rPr>
                    <w:b/>
                    <w:sz w:val="16"/>
                    <w:szCs w:val="20"/>
                  </w:rPr>
                </w:pPr>
                <w:r>
                  <w:rPr>
                    <w:b/>
                    <w:sz w:val="16"/>
                    <w:szCs w:val="20"/>
                  </w:rPr>
                  <w:t>3</w:t>
                </w:r>
                <w:r w:rsidR="00B84936">
                  <w:rPr>
                    <w:b/>
                    <w:sz w:val="16"/>
                    <w:szCs w:val="20"/>
                  </w:rPr>
                  <w:t>/</w:t>
                </w:r>
                <w:r w:rsidR="005A5D83">
                  <w:rPr>
                    <w:b/>
                    <w:sz w:val="16"/>
                    <w:szCs w:val="20"/>
                  </w:rPr>
                  <w:t>noviem</w:t>
                </w:r>
                <w:r w:rsidR="00B84936">
                  <w:rPr>
                    <w:b/>
                    <w:sz w:val="16"/>
                    <w:szCs w:val="20"/>
                  </w:rPr>
                  <w:t>bre</w:t>
                </w:r>
                <w:r w:rsidR="00B84936"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565C6"/>
    <w:multiLevelType w:val="hybridMultilevel"/>
    <w:tmpl w:val="704C7D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A8A7C8B"/>
    <w:multiLevelType w:val="multilevel"/>
    <w:tmpl w:val="71566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5214B5F"/>
    <w:multiLevelType w:val="hybridMultilevel"/>
    <w:tmpl w:val="7346B532"/>
    <w:lvl w:ilvl="0" w:tplc="F0EC32D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A0C7388"/>
    <w:multiLevelType w:val="hybridMultilevel"/>
    <w:tmpl w:val="D966C5AC"/>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0">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20D54C16"/>
    <w:multiLevelType w:val="hybridMultilevel"/>
    <w:tmpl w:val="5824F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22CF1EFD"/>
    <w:multiLevelType w:val="multilevel"/>
    <w:tmpl w:val="0994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9C704F8"/>
    <w:multiLevelType w:val="hybridMultilevel"/>
    <w:tmpl w:val="A5B230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2A6E013F"/>
    <w:multiLevelType w:val="multilevel"/>
    <w:tmpl w:val="FD461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33D06F6F"/>
    <w:multiLevelType w:val="hybridMultilevel"/>
    <w:tmpl w:val="65FA8ED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C781085"/>
    <w:multiLevelType w:val="hybridMultilevel"/>
    <w:tmpl w:val="DBDE8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3F015238"/>
    <w:multiLevelType w:val="multilevel"/>
    <w:tmpl w:val="038A3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nsid w:val="4513338F"/>
    <w:multiLevelType w:val="multilevel"/>
    <w:tmpl w:val="49686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0">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nsid w:val="4CA6427D"/>
    <w:multiLevelType w:val="hybridMultilevel"/>
    <w:tmpl w:val="E4029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51D64FDE"/>
    <w:multiLevelType w:val="multilevel"/>
    <w:tmpl w:val="8E5A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20F47AA"/>
    <w:multiLevelType w:val="hybridMultilevel"/>
    <w:tmpl w:val="CEF044FE"/>
    <w:lvl w:ilvl="0" w:tplc="314C7A68">
      <w:start w:val="1"/>
      <w:numFmt w:val="bullet"/>
      <w:lvlText w:val="•"/>
      <w:lvlJc w:val="left"/>
      <w:pPr>
        <w:tabs>
          <w:tab w:val="num" w:pos="720"/>
        </w:tabs>
        <w:ind w:left="720" w:hanging="360"/>
      </w:pPr>
      <w:rPr>
        <w:rFonts w:ascii="Arial" w:hAnsi="Arial" w:hint="default"/>
      </w:rPr>
    </w:lvl>
    <w:lvl w:ilvl="1" w:tplc="47E6AD16" w:tentative="1">
      <w:start w:val="1"/>
      <w:numFmt w:val="bullet"/>
      <w:lvlText w:val="•"/>
      <w:lvlJc w:val="left"/>
      <w:pPr>
        <w:tabs>
          <w:tab w:val="num" w:pos="1440"/>
        </w:tabs>
        <w:ind w:left="1440" w:hanging="360"/>
      </w:pPr>
      <w:rPr>
        <w:rFonts w:ascii="Arial" w:hAnsi="Arial" w:hint="default"/>
      </w:rPr>
    </w:lvl>
    <w:lvl w:ilvl="2" w:tplc="A0902F1C" w:tentative="1">
      <w:start w:val="1"/>
      <w:numFmt w:val="bullet"/>
      <w:lvlText w:val="•"/>
      <w:lvlJc w:val="left"/>
      <w:pPr>
        <w:tabs>
          <w:tab w:val="num" w:pos="2160"/>
        </w:tabs>
        <w:ind w:left="2160" w:hanging="360"/>
      </w:pPr>
      <w:rPr>
        <w:rFonts w:ascii="Arial" w:hAnsi="Arial" w:hint="default"/>
      </w:rPr>
    </w:lvl>
    <w:lvl w:ilvl="3" w:tplc="D2E2E1C6" w:tentative="1">
      <w:start w:val="1"/>
      <w:numFmt w:val="bullet"/>
      <w:lvlText w:val="•"/>
      <w:lvlJc w:val="left"/>
      <w:pPr>
        <w:tabs>
          <w:tab w:val="num" w:pos="2880"/>
        </w:tabs>
        <w:ind w:left="2880" w:hanging="360"/>
      </w:pPr>
      <w:rPr>
        <w:rFonts w:ascii="Arial" w:hAnsi="Arial" w:hint="default"/>
      </w:rPr>
    </w:lvl>
    <w:lvl w:ilvl="4" w:tplc="22B855D4" w:tentative="1">
      <w:start w:val="1"/>
      <w:numFmt w:val="bullet"/>
      <w:lvlText w:val="•"/>
      <w:lvlJc w:val="left"/>
      <w:pPr>
        <w:tabs>
          <w:tab w:val="num" w:pos="3600"/>
        </w:tabs>
        <w:ind w:left="3600" w:hanging="360"/>
      </w:pPr>
      <w:rPr>
        <w:rFonts w:ascii="Arial" w:hAnsi="Arial" w:hint="default"/>
      </w:rPr>
    </w:lvl>
    <w:lvl w:ilvl="5" w:tplc="3974A210" w:tentative="1">
      <w:start w:val="1"/>
      <w:numFmt w:val="bullet"/>
      <w:lvlText w:val="•"/>
      <w:lvlJc w:val="left"/>
      <w:pPr>
        <w:tabs>
          <w:tab w:val="num" w:pos="4320"/>
        </w:tabs>
        <w:ind w:left="4320" w:hanging="360"/>
      </w:pPr>
      <w:rPr>
        <w:rFonts w:ascii="Arial" w:hAnsi="Arial" w:hint="default"/>
      </w:rPr>
    </w:lvl>
    <w:lvl w:ilvl="6" w:tplc="B82CDEF0" w:tentative="1">
      <w:start w:val="1"/>
      <w:numFmt w:val="bullet"/>
      <w:lvlText w:val="•"/>
      <w:lvlJc w:val="left"/>
      <w:pPr>
        <w:tabs>
          <w:tab w:val="num" w:pos="5040"/>
        </w:tabs>
        <w:ind w:left="5040" w:hanging="360"/>
      </w:pPr>
      <w:rPr>
        <w:rFonts w:ascii="Arial" w:hAnsi="Arial" w:hint="default"/>
      </w:rPr>
    </w:lvl>
    <w:lvl w:ilvl="7" w:tplc="49A21F50" w:tentative="1">
      <w:start w:val="1"/>
      <w:numFmt w:val="bullet"/>
      <w:lvlText w:val="•"/>
      <w:lvlJc w:val="left"/>
      <w:pPr>
        <w:tabs>
          <w:tab w:val="num" w:pos="5760"/>
        </w:tabs>
        <w:ind w:left="5760" w:hanging="360"/>
      </w:pPr>
      <w:rPr>
        <w:rFonts w:ascii="Arial" w:hAnsi="Arial" w:hint="default"/>
      </w:rPr>
    </w:lvl>
    <w:lvl w:ilvl="8" w:tplc="ABEE54F0" w:tentative="1">
      <w:start w:val="1"/>
      <w:numFmt w:val="bullet"/>
      <w:lvlText w:val="•"/>
      <w:lvlJc w:val="left"/>
      <w:pPr>
        <w:tabs>
          <w:tab w:val="num" w:pos="6480"/>
        </w:tabs>
        <w:ind w:left="6480" w:hanging="360"/>
      </w:pPr>
      <w:rPr>
        <w:rFonts w:ascii="Arial" w:hAnsi="Arial" w:hint="default"/>
      </w:rPr>
    </w:lvl>
  </w:abstractNum>
  <w:abstractNum w:abstractNumId="34">
    <w:nsid w:val="52F95B9A"/>
    <w:multiLevelType w:val="hybridMultilevel"/>
    <w:tmpl w:val="E31A234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nsid w:val="59B36259"/>
    <w:multiLevelType w:val="hybridMultilevel"/>
    <w:tmpl w:val="6A7A3AE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nsid w:val="59C116FB"/>
    <w:multiLevelType w:val="hybridMultilevel"/>
    <w:tmpl w:val="888E37A0"/>
    <w:lvl w:ilvl="0" w:tplc="F9B07344">
      <w:start w:val="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nsid w:val="5C7829B5"/>
    <w:multiLevelType w:val="hybridMultilevel"/>
    <w:tmpl w:val="56A0B242"/>
    <w:lvl w:ilvl="0" w:tplc="40A8F99C">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nsid w:val="607B21C3"/>
    <w:multiLevelType w:val="hybridMultilevel"/>
    <w:tmpl w:val="BB8214F8"/>
    <w:lvl w:ilvl="0" w:tplc="74FC7158">
      <w:numFmt w:val="bullet"/>
      <w:lvlText w:val="-"/>
      <w:lvlJc w:val="left"/>
      <w:pPr>
        <w:ind w:left="720" w:hanging="360"/>
      </w:pPr>
      <w:rPr>
        <w:rFonts w:ascii="Century Gothic" w:eastAsia="Times New Roman"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nsid w:val="62872340"/>
    <w:multiLevelType w:val="hybridMultilevel"/>
    <w:tmpl w:val="EAB8462A"/>
    <w:lvl w:ilvl="0" w:tplc="09EAA8A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6A2D033F"/>
    <w:multiLevelType w:val="hybridMultilevel"/>
    <w:tmpl w:val="ED3844E8"/>
    <w:lvl w:ilvl="0" w:tplc="9EB02EF6">
      <w:start w:val="11"/>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43">
    <w:nsid w:val="6B7D6D44"/>
    <w:multiLevelType w:val="multilevel"/>
    <w:tmpl w:val="1996F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774E2FB9"/>
    <w:multiLevelType w:val="multilevel"/>
    <w:tmpl w:val="1B60A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AB824DC"/>
    <w:multiLevelType w:val="hybridMultilevel"/>
    <w:tmpl w:val="A5D09A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47">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8">
    <w:nsid w:val="7D0E4767"/>
    <w:multiLevelType w:val="multilevel"/>
    <w:tmpl w:val="1F30F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nsid w:val="7FC74DDA"/>
    <w:multiLevelType w:val="multilevel"/>
    <w:tmpl w:val="DA14A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5"/>
  </w:num>
  <w:num w:numId="2">
    <w:abstractNumId w:val="22"/>
  </w:num>
  <w:num w:numId="3">
    <w:abstractNumId w:val="20"/>
  </w:num>
  <w:num w:numId="4">
    <w:abstractNumId w:val="6"/>
  </w:num>
  <w:num w:numId="5">
    <w:abstractNumId w:val="46"/>
  </w:num>
  <w:num w:numId="6">
    <w:abstractNumId w:val="27"/>
  </w:num>
  <w:num w:numId="7">
    <w:abstractNumId w:val="8"/>
  </w:num>
  <w:num w:numId="8">
    <w:abstractNumId w:val="23"/>
  </w:num>
  <w:num w:numId="9">
    <w:abstractNumId w:val="1"/>
  </w:num>
  <w:num w:numId="10">
    <w:abstractNumId w:val="35"/>
  </w:num>
  <w:num w:numId="11">
    <w:abstractNumId w:val="5"/>
  </w:num>
  <w:num w:numId="12">
    <w:abstractNumId w:val="10"/>
  </w:num>
  <w:num w:numId="13">
    <w:abstractNumId w:val="18"/>
  </w:num>
  <w:num w:numId="14">
    <w:abstractNumId w:val="11"/>
  </w:num>
  <w:num w:numId="15">
    <w:abstractNumId w:val="47"/>
  </w:num>
  <w:num w:numId="16">
    <w:abstractNumId w:val="3"/>
  </w:num>
  <w:num w:numId="17">
    <w:abstractNumId w:val="29"/>
  </w:num>
  <w:num w:numId="18">
    <w:abstractNumId w:val="2"/>
  </w:num>
  <w:num w:numId="19">
    <w:abstractNumId w:val="15"/>
  </w:num>
  <w:num w:numId="20">
    <w:abstractNumId w:val="30"/>
  </w:num>
  <w:num w:numId="21">
    <w:abstractNumId w:val="19"/>
  </w:num>
  <w:num w:numId="22">
    <w:abstractNumId w:val="36"/>
  </w:num>
  <w:num w:numId="23">
    <w:abstractNumId w:val="24"/>
  </w:num>
  <w:num w:numId="24">
    <w:abstractNumId w:val="31"/>
  </w:num>
  <w:num w:numId="25">
    <w:abstractNumId w:val="41"/>
  </w:num>
  <w:num w:numId="26">
    <w:abstractNumId w:val="7"/>
  </w:num>
  <w:num w:numId="27">
    <w:abstractNumId w:val="32"/>
  </w:num>
  <w:num w:numId="28">
    <w:abstractNumId w:val="33"/>
  </w:num>
  <w:num w:numId="29">
    <w:abstractNumId w:val="39"/>
  </w:num>
  <w:num w:numId="30">
    <w:abstractNumId w:val="14"/>
  </w:num>
  <w:num w:numId="31">
    <w:abstractNumId w:val="16"/>
  </w:num>
  <w:num w:numId="32">
    <w:abstractNumId w:val="42"/>
  </w:num>
  <w:num w:numId="33">
    <w:abstractNumId w:val="40"/>
  </w:num>
  <w:num w:numId="34">
    <w:abstractNumId w:val="38"/>
  </w:num>
  <w:num w:numId="35">
    <w:abstractNumId w:val="44"/>
  </w:num>
  <w:num w:numId="36">
    <w:abstractNumId w:val="0"/>
  </w:num>
  <w:num w:numId="37">
    <w:abstractNumId w:val="49"/>
  </w:num>
  <w:num w:numId="38">
    <w:abstractNumId w:val="13"/>
  </w:num>
  <w:num w:numId="39">
    <w:abstractNumId w:val="45"/>
  </w:num>
  <w:num w:numId="40">
    <w:abstractNumId w:val="17"/>
  </w:num>
  <w:num w:numId="41">
    <w:abstractNumId w:val="37"/>
  </w:num>
  <w:num w:numId="42">
    <w:abstractNumId w:val="9"/>
  </w:num>
  <w:num w:numId="43">
    <w:abstractNumId w:val="4"/>
  </w:num>
  <w:num w:numId="44">
    <w:abstractNumId w:val="26"/>
  </w:num>
  <w:num w:numId="45">
    <w:abstractNumId w:val="48"/>
  </w:num>
  <w:num w:numId="46">
    <w:abstractNumId w:val="12"/>
  </w:num>
  <w:num w:numId="47">
    <w:abstractNumId w:val="43"/>
  </w:num>
  <w:num w:numId="48">
    <w:abstractNumId w:val="34"/>
  </w:num>
  <w:num w:numId="49">
    <w:abstractNumId w:val="21"/>
  </w:num>
  <w:num w:numId="50">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7170"/>
    <o:shapelayout v:ext="edit">
      <o:idmap v:ext="edit" data="4"/>
    </o:shapelayout>
  </w:hdrShapeDefaults>
  <w:footnotePr>
    <w:footnote w:id="-1"/>
    <w:footnote w:id="0"/>
  </w:footnotePr>
  <w:endnotePr>
    <w:endnote w:id="-1"/>
    <w:endnote w:id="0"/>
  </w:endnotePr>
  <w:compat/>
  <w:rsids>
    <w:rsidRoot w:val="00B7546B"/>
    <w:rsid w:val="0000099E"/>
    <w:rsid w:val="00000E7C"/>
    <w:rsid w:val="000016FC"/>
    <w:rsid w:val="00001AE8"/>
    <w:rsid w:val="00002962"/>
    <w:rsid w:val="0000349E"/>
    <w:rsid w:val="000039BD"/>
    <w:rsid w:val="00003D53"/>
    <w:rsid w:val="00004502"/>
    <w:rsid w:val="00004E52"/>
    <w:rsid w:val="00005E8E"/>
    <w:rsid w:val="00006336"/>
    <w:rsid w:val="00006731"/>
    <w:rsid w:val="00006DDB"/>
    <w:rsid w:val="0000715E"/>
    <w:rsid w:val="00007B38"/>
    <w:rsid w:val="000105CF"/>
    <w:rsid w:val="00010A44"/>
    <w:rsid w:val="00012220"/>
    <w:rsid w:val="00012421"/>
    <w:rsid w:val="00012689"/>
    <w:rsid w:val="000128D9"/>
    <w:rsid w:val="00012D68"/>
    <w:rsid w:val="00013635"/>
    <w:rsid w:val="00013A06"/>
    <w:rsid w:val="00013FC4"/>
    <w:rsid w:val="000149DC"/>
    <w:rsid w:val="00015500"/>
    <w:rsid w:val="000201CF"/>
    <w:rsid w:val="0002098B"/>
    <w:rsid w:val="00020C9E"/>
    <w:rsid w:val="00021782"/>
    <w:rsid w:val="000220C1"/>
    <w:rsid w:val="00022C28"/>
    <w:rsid w:val="000230E4"/>
    <w:rsid w:val="000241A7"/>
    <w:rsid w:val="0002669A"/>
    <w:rsid w:val="00030CF1"/>
    <w:rsid w:val="00031ED5"/>
    <w:rsid w:val="000329D3"/>
    <w:rsid w:val="000329E9"/>
    <w:rsid w:val="0003348E"/>
    <w:rsid w:val="000338F5"/>
    <w:rsid w:val="000345D0"/>
    <w:rsid w:val="00035014"/>
    <w:rsid w:val="000356AF"/>
    <w:rsid w:val="00036B83"/>
    <w:rsid w:val="000376E2"/>
    <w:rsid w:val="000378E6"/>
    <w:rsid w:val="00037B6E"/>
    <w:rsid w:val="000402FF"/>
    <w:rsid w:val="000403C6"/>
    <w:rsid w:val="00040CE5"/>
    <w:rsid w:val="000425EA"/>
    <w:rsid w:val="00042604"/>
    <w:rsid w:val="00043BC9"/>
    <w:rsid w:val="0004475A"/>
    <w:rsid w:val="00045724"/>
    <w:rsid w:val="00045CC8"/>
    <w:rsid w:val="00045E89"/>
    <w:rsid w:val="00045FFE"/>
    <w:rsid w:val="00046146"/>
    <w:rsid w:val="0004668C"/>
    <w:rsid w:val="00046D22"/>
    <w:rsid w:val="00046F18"/>
    <w:rsid w:val="00047299"/>
    <w:rsid w:val="0005014B"/>
    <w:rsid w:val="00050183"/>
    <w:rsid w:val="000506FD"/>
    <w:rsid w:val="00050D8E"/>
    <w:rsid w:val="00050E20"/>
    <w:rsid w:val="00051B8F"/>
    <w:rsid w:val="00051DD9"/>
    <w:rsid w:val="00052501"/>
    <w:rsid w:val="00052584"/>
    <w:rsid w:val="00052EF9"/>
    <w:rsid w:val="00053044"/>
    <w:rsid w:val="0005430A"/>
    <w:rsid w:val="00054616"/>
    <w:rsid w:val="00055809"/>
    <w:rsid w:val="0005602B"/>
    <w:rsid w:val="00060889"/>
    <w:rsid w:val="00061568"/>
    <w:rsid w:val="00061954"/>
    <w:rsid w:val="00061FFC"/>
    <w:rsid w:val="00062056"/>
    <w:rsid w:val="000626C2"/>
    <w:rsid w:val="000648CF"/>
    <w:rsid w:val="00064B1C"/>
    <w:rsid w:val="00065B4B"/>
    <w:rsid w:val="000667E4"/>
    <w:rsid w:val="000671A1"/>
    <w:rsid w:val="00071397"/>
    <w:rsid w:val="000715B6"/>
    <w:rsid w:val="000726BB"/>
    <w:rsid w:val="00073116"/>
    <w:rsid w:val="000738A5"/>
    <w:rsid w:val="00073C0E"/>
    <w:rsid w:val="00073D00"/>
    <w:rsid w:val="00075618"/>
    <w:rsid w:val="000769B8"/>
    <w:rsid w:val="000777E6"/>
    <w:rsid w:val="00077BDB"/>
    <w:rsid w:val="000820B2"/>
    <w:rsid w:val="00083B48"/>
    <w:rsid w:val="00084B25"/>
    <w:rsid w:val="0008501D"/>
    <w:rsid w:val="00086E1C"/>
    <w:rsid w:val="000879B0"/>
    <w:rsid w:val="000916DD"/>
    <w:rsid w:val="00092641"/>
    <w:rsid w:val="000934C7"/>
    <w:rsid w:val="000934DB"/>
    <w:rsid w:val="0009374E"/>
    <w:rsid w:val="00093A21"/>
    <w:rsid w:val="0009515A"/>
    <w:rsid w:val="0009546B"/>
    <w:rsid w:val="00095A2F"/>
    <w:rsid w:val="00095C6B"/>
    <w:rsid w:val="00095D22"/>
    <w:rsid w:val="000967D9"/>
    <w:rsid w:val="00096CDD"/>
    <w:rsid w:val="00097A42"/>
    <w:rsid w:val="00097B1C"/>
    <w:rsid w:val="00097FB7"/>
    <w:rsid w:val="000A0416"/>
    <w:rsid w:val="000A0C54"/>
    <w:rsid w:val="000A0DCC"/>
    <w:rsid w:val="000A1371"/>
    <w:rsid w:val="000A19EE"/>
    <w:rsid w:val="000A1D37"/>
    <w:rsid w:val="000A273E"/>
    <w:rsid w:val="000A2CFF"/>
    <w:rsid w:val="000A2FB2"/>
    <w:rsid w:val="000A366D"/>
    <w:rsid w:val="000A4480"/>
    <w:rsid w:val="000A5585"/>
    <w:rsid w:val="000A56F0"/>
    <w:rsid w:val="000A7BA3"/>
    <w:rsid w:val="000B0991"/>
    <w:rsid w:val="000B0D97"/>
    <w:rsid w:val="000B1617"/>
    <w:rsid w:val="000B1C38"/>
    <w:rsid w:val="000B2724"/>
    <w:rsid w:val="000B2CAB"/>
    <w:rsid w:val="000B2F1B"/>
    <w:rsid w:val="000B5DAC"/>
    <w:rsid w:val="000B7ACF"/>
    <w:rsid w:val="000C0268"/>
    <w:rsid w:val="000C223A"/>
    <w:rsid w:val="000C22BA"/>
    <w:rsid w:val="000C250C"/>
    <w:rsid w:val="000C32A0"/>
    <w:rsid w:val="000C33FE"/>
    <w:rsid w:val="000C3C12"/>
    <w:rsid w:val="000C4BAC"/>
    <w:rsid w:val="000C5399"/>
    <w:rsid w:val="000C629F"/>
    <w:rsid w:val="000C6362"/>
    <w:rsid w:val="000C6AA0"/>
    <w:rsid w:val="000C6C7A"/>
    <w:rsid w:val="000C773B"/>
    <w:rsid w:val="000C7843"/>
    <w:rsid w:val="000C79C8"/>
    <w:rsid w:val="000D0089"/>
    <w:rsid w:val="000D04AE"/>
    <w:rsid w:val="000D0B6B"/>
    <w:rsid w:val="000D1EB1"/>
    <w:rsid w:val="000D2BD2"/>
    <w:rsid w:val="000D2EC3"/>
    <w:rsid w:val="000D3EB8"/>
    <w:rsid w:val="000D3FBA"/>
    <w:rsid w:val="000D45CD"/>
    <w:rsid w:val="000D4847"/>
    <w:rsid w:val="000D4BFF"/>
    <w:rsid w:val="000D6231"/>
    <w:rsid w:val="000D688E"/>
    <w:rsid w:val="000D6DA4"/>
    <w:rsid w:val="000D6EB0"/>
    <w:rsid w:val="000E0EAB"/>
    <w:rsid w:val="000E2EE9"/>
    <w:rsid w:val="000E3803"/>
    <w:rsid w:val="000E448A"/>
    <w:rsid w:val="000E4621"/>
    <w:rsid w:val="000E548A"/>
    <w:rsid w:val="000E5F70"/>
    <w:rsid w:val="000E6592"/>
    <w:rsid w:val="000E66AA"/>
    <w:rsid w:val="000E7A2A"/>
    <w:rsid w:val="000E7A3F"/>
    <w:rsid w:val="000F2382"/>
    <w:rsid w:val="000F29FD"/>
    <w:rsid w:val="000F3AC7"/>
    <w:rsid w:val="000F40AC"/>
    <w:rsid w:val="000F465D"/>
    <w:rsid w:val="000F490B"/>
    <w:rsid w:val="000F4C36"/>
    <w:rsid w:val="000F557F"/>
    <w:rsid w:val="000F685F"/>
    <w:rsid w:val="00100663"/>
    <w:rsid w:val="00100F3B"/>
    <w:rsid w:val="00101566"/>
    <w:rsid w:val="0010178B"/>
    <w:rsid w:val="00101C73"/>
    <w:rsid w:val="00101E88"/>
    <w:rsid w:val="00103FDB"/>
    <w:rsid w:val="00105AEE"/>
    <w:rsid w:val="00110101"/>
    <w:rsid w:val="001101C9"/>
    <w:rsid w:val="0011103E"/>
    <w:rsid w:val="0011130A"/>
    <w:rsid w:val="00111B7D"/>
    <w:rsid w:val="00112827"/>
    <w:rsid w:val="00112A4E"/>
    <w:rsid w:val="0011376E"/>
    <w:rsid w:val="001149D4"/>
    <w:rsid w:val="0011517F"/>
    <w:rsid w:val="00115741"/>
    <w:rsid w:val="001163CD"/>
    <w:rsid w:val="00116F5E"/>
    <w:rsid w:val="001174E7"/>
    <w:rsid w:val="0012019C"/>
    <w:rsid w:val="00121343"/>
    <w:rsid w:val="0012166F"/>
    <w:rsid w:val="00122168"/>
    <w:rsid w:val="00122951"/>
    <w:rsid w:val="00122E89"/>
    <w:rsid w:val="00123561"/>
    <w:rsid w:val="00123BAC"/>
    <w:rsid w:val="00123DAB"/>
    <w:rsid w:val="00125B94"/>
    <w:rsid w:val="00125E39"/>
    <w:rsid w:val="00126051"/>
    <w:rsid w:val="001260EC"/>
    <w:rsid w:val="00127B1B"/>
    <w:rsid w:val="001302DE"/>
    <w:rsid w:val="00130EAE"/>
    <w:rsid w:val="0013116C"/>
    <w:rsid w:val="0013287D"/>
    <w:rsid w:val="001339CC"/>
    <w:rsid w:val="00133BC2"/>
    <w:rsid w:val="00133EDF"/>
    <w:rsid w:val="00134491"/>
    <w:rsid w:val="001345D6"/>
    <w:rsid w:val="0013485D"/>
    <w:rsid w:val="00134891"/>
    <w:rsid w:val="001356CA"/>
    <w:rsid w:val="00135C70"/>
    <w:rsid w:val="00136EDB"/>
    <w:rsid w:val="0013739B"/>
    <w:rsid w:val="00137721"/>
    <w:rsid w:val="001379FB"/>
    <w:rsid w:val="00137F54"/>
    <w:rsid w:val="001408CC"/>
    <w:rsid w:val="00140E15"/>
    <w:rsid w:val="00141854"/>
    <w:rsid w:val="00143064"/>
    <w:rsid w:val="001435F4"/>
    <w:rsid w:val="00143EC5"/>
    <w:rsid w:val="00143F29"/>
    <w:rsid w:val="001442EE"/>
    <w:rsid w:val="0014564C"/>
    <w:rsid w:val="00145B60"/>
    <w:rsid w:val="00145CCB"/>
    <w:rsid w:val="00145CDC"/>
    <w:rsid w:val="00150D4E"/>
    <w:rsid w:val="00150D82"/>
    <w:rsid w:val="00151083"/>
    <w:rsid w:val="0015127D"/>
    <w:rsid w:val="00151302"/>
    <w:rsid w:val="00151A55"/>
    <w:rsid w:val="00151AAA"/>
    <w:rsid w:val="00151B0F"/>
    <w:rsid w:val="00151C6A"/>
    <w:rsid w:val="001526E9"/>
    <w:rsid w:val="0015275E"/>
    <w:rsid w:val="001540B1"/>
    <w:rsid w:val="001542B0"/>
    <w:rsid w:val="001553A6"/>
    <w:rsid w:val="00156E91"/>
    <w:rsid w:val="00156ED8"/>
    <w:rsid w:val="0015738B"/>
    <w:rsid w:val="00157666"/>
    <w:rsid w:val="001577A9"/>
    <w:rsid w:val="00157805"/>
    <w:rsid w:val="00160169"/>
    <w:rsid w:val="00160205"/>
    <w:rsid w:val="00160BF3"/>
    <w:rsid w:val="001617FB"/>
    <w:rsid w:val="00161874"/>
    <w:rsid w:val="00161D8C"/>
    <w:rsid w:val="0016345E"/>
    <w:rsid w:val="00163490"/>
    <w:rsid w:val="001637D0"/>
    <w:rsid w:val="00164015"/>
    <w:rsid w:val="0016474E"/>
    <w:rsid w:val="00164AF3"/>
    <w:rsid w:val="00164F92"/>
    <w:rsid w:val="0016694A"/>
    <w:rsid w:val="00167076"/>
    <w:rsid w:val="00167551"/>
    <w:rsid w:val="0016765A"/>
    <w:rsid w:val="00167A2D"/>
    <w:rsid w:val="00167EDA"/>
    <w:rsid w:val="00170C6A"/>
    <w:rsid w:val="00170DC6"/>
    <w:rsid w:val="001724AE"/>
    <w:rsid w:val="00172D2C"/>
    <w:rsid w:val="00172EC6"/>
    <w:rsid w:val="00173BA9"/>
    <w:rsid w:val="0017460F"/>
    <w:rsid w:val="001747AC"/>
    <w:rsid w:val="001756F7"/>
    <w:rsid w:val="001802D0"/>
    <w:rsid w:val="00180609"/>
    <w:rsid w:val="0018078A"/>
    <w:rsid w:val="00180849"/>
    <w:rsid w:val="00181D7E"/>
    <w:rsid w:val="00182084"/>
    <w:rsid w:val="00182FE3"/>
    <w:rsid w:val="001833D2"/>
    <w:rsid w:val="00183DAF"/>
    <w:rsid w:val="00185AD1"/>
    <w:rsid w:val="001861BF"/>
    <w:rsid w:val="00186663"/>
    <w:rsid w:val="001876BB"/>
    <w:rsid w:val="00190B0C"/>
    <w:rsid w:val="00190E93"/>
    <w:rsid w:val="001913BA"/>
    <w:rsid w:val="0019142E"/>
    <w:rsid w:val="00191B0F"/>
    <w:rsid w:val="00192AA0"/>
    <w:rsid w:val="00194731"/>
    <w:rsid w:val="00195556"/>
    <w:rsid w:val="0019639F"/>
    <w:rsid w:val="00196495"/>
    <w:rsid w:val="0019661B"/>
    <w:rsid w:val="001968E7"/>
    <w:rsid w:val="001A083F"/>
    <w:rsid w:val="001A08F6"/>
    <w:rsid w:val="001A13F0"/>
    <w:rsid w:val="001A1797"/>
    <w:rsid w:val="001A3934"/>
    <w:rsid w:val="001A3E72"/>
    <w:rsid w:val="001A532B"/>
    <w:rsid w:val="001A583E"/>
    <w:rsid w:val="001A75BD"/>
    <w:rsid w:val="001A79F1"/>
    <w:rsid w:val="001A7B3D"/>
    <w:rsid w:val="001B127B"/>
    <w:rsid w:val="001B140B"/>
    <w:rsid w:val="001B155A"/>
    <w:rsid w:val="001B2BA1"/>
    <w:rsid w:val="001B2F0C"/>
    <w:rsid w:val="001B4699"/>
    <w:rsid w:val="001B588E"/>
    <w:rsid w:val="001B7F99"/>
    <w:rsid w:val="001C00AD"/>
    <w:rsid w:val="001C0353"/>
    <w:rsid w:val="001C0C0F"/>
    <w:rsid w:val="001C0C67"/>
    <w:rsid w:val="001C224C"/>
    <w:rsid w:val="001C284E"/>
    <w:rsid w:val="001C3321"/>
    <w:rsid w:val="001C36EB"/>
    <w:rsid w:val="001C3A74"/>
    <w:rsid w:val="001C3EE8"/>
    <w:rsid w:val="001C4132"/>
    <w:rsid w:val="001C414E"/>
    <w:rsid w:val="001C6EA4"/>
    <w:rsid w:val="001C786A"/>
    <w:rsid w:val="001D03A3"/>
    <w:rsid w:val="001D0434"/>
    <w:rsid w:val="001D0504"/>
    <w:rsid w:val="001D10FB"/>
    <w:rsid w:val="001D128E"/>
    <w:rsid w:val="001D2F2A"/>
    <w:rsid w:val="001D3D73"/>
    <w:rsid w:val="001D4FB1"/>
    <w:rsid w:val="001D5052"/>
    <w:rsid w:val="001D58A7"/>
    <w:rsid w:val="001D62B7"/>
    <w:rsid w:val="001D7BC0"/>
    <w:rsid w:val="001E0245"/>
    <w:rsid w:val="001E2BFA"/>
    <w:rsid w:val="001E2CDD"/>
    <w:rsid w:val="001E3CFA"/>
    <w:rsid w:val="001E4B54"/>
    <w:rsid w:val="001E4E74"/>
    <w:rsid w:val="001E526A"/>
    <w:rsid w:val="001E56B8"/>
    <w:rsid w:val="001E5CAF"/>
    <w:rsid w:val="001E67B1"/>
    <w:rsid w:val="001E76E1"/>
    <w:rsid w:val="001E77C1"/>
    <w:rsid w:val="001F0563"/>
    <w:rsid w:val="001F126D"/>
    <w:rsid w:val="001F1FDA"/>
    <w:rsid w:val="001F22B4"/>
    <w:rsid w:val="001F2359"/>
    <w:rsid w:val="001F2D54"/>
    <w:rsid w:val="001F404B"/>
    <w:rsid w:val="001F554C"/>
    <w:rsid w:val="001F58FD"/>
    <w:rsid w:val="001F65CA"/>
    <w:rsid w:val="001F676A"/>
    <w:rsid w:val="001F6FBB"/>
    <w:rsid w:val="00200032"/>
    <w:rsid w:val="00200220"/>
    <w:rsid w:val="00201722"/>
    <w:rsid w:val="00202191"/>
    <w:rsid w:val="00202B89"/>
    <w:rsid w:val="00202C5F"/>
    <w:rsid w:val="00202FAB"/>
    <w:rsid w:val="0020381A"/>
    <w:rsid w:val="0020387B"/>
    <w:rsid w:val="00203D8F"/>
    <w:rsid w:val="002044D6"/>
    <w:rsid w:val="00204797"/>
    <w:rsid w:val="00205610"/>
    <w:rsid w:val="00207293"/>
    <w:rsid w:val="00207C38"/>
    <w:rsid w:val="002101F4"/>
    <w:rsid w:val="002109ED"/>
    <w:rsid w:val="002113F2"/>
    <w:rsid w:val="002118D7"/>
    <w:rsid w:val="00211BF7"/>
    <w:rsid w:val="002130BB"/>
    <w:rsid w:val="002148AA"/>
    <w:rsid w:val="002149CA"/>
    <w:rsid w:val="00214B01"/>
    <w:rsid w:val="00215819"/>
    <w:rsid w:val="00216AC1"/>
    <w:rsid w:val="00216DE8"/>
    <w:rsid w:val="00216EFC"/>
    <w:rsid w:val="0021784A"/>
    <w:rsid w:val="002179B0"/>
    <w:rsid w:val="00217A55"/>
    <w:rsid w:val="002204B9"/>
    <w:rsid w:val="00220E81"/>
    <w:rsid w:val="002213B0"/>
    <w:rsid w:val="002214B1"/>
    <w:rsid w:val="002227B5"/>
    <w:rsid w:val="002236F3"/>
    <w:rsid w:val="00223B93"/>
    <w:rsid w:val="00223CF5"/>
    <w:rsid w:val="00225238"/>
    <w:rsid w:val="00226215"/>
    <w:rsid w:val="00226E28"/>
    <w:rsid w:val="00226E96"/>
    <w:rsid w:val="00231766"/>
    <w:rsid w:val="00231F67"/>
    <w:rsid w:val="00232185"/>
    <w:rsid w:val="00232585"/>
    <w:rsid w:val="00233497"/>
    <w:rsid w:val="0023376D"/>
    <w:rsid w:val="00234189"/>
    <w:rsid w:val="00235A38"/>
    <w:rsid w:val="002363FB"/>
    <w:rsid w:val="00237252"/>
    <w:rsid w:val="0024024A"/>
    <w:rsid w:val="002405CD"/>
    <w:rsid w:val="0024196E"/>
    <w:rsid w:val="00241D8E"/>
    <w:rsid w:val="0024214D"/>
    <w:rsid w:val="00242668"/>
    <w:rsid w:val="00242BC3"/>
    <w:rsid w:val="00242BDE"/>
    <w:rsid w:val="00242CD7"/>
    <w:rsid w:val="002430BE"/>
    <w:rsid w:val="00243167"/>
    <w:rsid w:val="0024369F"/>
    <w:rsid w:val="00243BA3"/>
    <w:rsid w:val="00243BE2"/>
    <w:rsid w:val="0024639C"/>
    <w:rsid w:val="00247368"/>
    <w:rsid w:val="00250796"/>
    <w:rsid w:val="00250885"/>
    <w:rsid w:val="00250B4B"/>
    <w:rsid w:val="002510EF"/>
    <w:rsid w:val="0025240C"/>
    <w:rsid w:val="00252A9D"/>
    <w:rsid w:val="00252F27"/>
    <w:rsid w:val="002533DA"/>
    <w:rsid w:val="00253C6B"/>
    <w:rsid w:val="00253D09"/>
    <w:rsid w:val="002540DB"/>
    <w:rsid w:val="00254B00"/>
    <w:rsid w:val="00255ED2"/>
    <w:rsid w:val="00256372"/>
    <w:rsid w:val="002566B1"/>
    <w:rsid w:val="00256A0E"/>
    <w:rsid w:val="00257163"/>
    <w:rsid w:val="002578BC"/>
    <w:rsid w:val="00260332"/>
    <w:rsid w:val="002607C6"/>
    <w:rsid w:val="00261140"/>
    <w:rsid w:val="00261874"/>
    <w:rsid w:val="002618C8"/>
    <w:rsid w:val="00261CCF"/>
    <w:rsid w:val="00262A7C"/>
    <w:rsid w:val="00263DDA"/>
    <w:rsid w:val="002640DB"/>
    <w:rsid w:val="002643A1"/>
    <w:rsid w:val="00265464"/>
    <w:rsid w:val="00265904"/>
    <w:rsid w:val="002662A9"/>
    <w:rsid w:val="00266F3B"/>
    <w:rsid w:val="00267CA5"/>
    <w:rsid w:val="0027096C"/>
    <w:rsid w:val="0027122D"/>
    <w:rsid w:val="002724BE"/>
    <w:rsid w:val="002734D5"/>
    <w:rsid w:val="00273FC8"/>
    <w:rsid w:val="0027517C"/>
    <w:rsid w:val="00275406"/>
    <w:rsid w:val="002758C7"/>
    <w:rsid w:val="00275F55"/>
    <w:rsid w:val="00276CCB"/>
    <w:rsid w:val="00276D16"/>
    <w:rsid w:val="0027717A"/>
    <w:rsid w:val="00277D33"/>
    <w:rsid w:val="00277FD3"/>
    <w:rsid w:val="00280AB5"/>
    <w:rsid w:val="00280B8F"/>
    <w:rsid w:val="002827C2"/>
    <w:rsid w:val="00282E29"/>
    <w:rsid w:val="0028377D"/>
    <w:rsid w:val="00283E95"/>
    <w:rsid w:val="0028471B"/>
    <w:rsid w:val="002853C4"/>
    <w:rsid w:val="002860AA"/>
    <w:rsid w:val="00286581"/>
    <w:rsid w:val="002871EB"/>
    <w:rsid w:val="002875B2"/>
    <w:rsid w:val="00287C5D"/>
    <w:rsid w:val="0029078F"/>
    <w:rsid w:val="002916ED"/>
    <w:rsid w:val="00291E8A"/>
    <w:rsid w:val="00292C68"/>
    <w:rsid w:val="00293769"/>
    <w:rsid w:val="002943BB"/>
    <w:rsid w:val="00294730"/>
    <w:rsid w:val="00294E52"/>
    <w:rsid w:val="002954DF"/>
    <w:rsid w:val="0029622D"/>
    <w:rsid w:val="002971E3"/>
    <w:rsid w:val="00297342"/>
    <w:rsid w:val="00297771"/>
    <w:rsid w:val="002978CA"/>
    <w:rsid w:val="00297BC1"/>
    <w:rsid w:val="00297D62"/>
    <w:rsid w:val="002A18B1"/>
    <w:rsid w:val="002A3ACD"/>
    <w:rsid w:val="002A3F8B"/>
    <w:rsid w:val="002A4073"/>
    <w:rsid w:val="002A52A6"/>
    <w:rsid w:val="002A625E"/>
    <w:rsid w:val="002A62F0"/>
    <w:rsid w:val="002A63E4"/>
    <w:rsid w:val="002A70C4"/>
    <w:rsid w:val="002A736D"/>
    <w:rsid w:val="002A7A8D"/>
    <w:rsid w:val="002B0F25"/>
    <w:rsid w:val="002B1225"/>
    <w:rsid w:val="002B2E09"/>
    <w:rsid w:val="002B3068"/>
    <w:rsid w:val="002B3F85"/>
    <w:rsid w:val="002B4DB9"/>
    <w:rsid w:val="002B63C6"/>
    <w:rsid w:val="002B7C86"/>
    <w:rsid w:val="002B7CAC"/>
    <w:rsid w:val="002C013B"/>
    <w:rsid w:val="002C0EAC"/>
    <w:rsid w:val="002C25CE"/>
    <w:rsid w:val="002C28AC"/>
    <w:rsid w:val="002C2934"/>
    <w:rsid w:val="002C2B0C"/>
    <w:rsid w:val="002C2F7C"/>
    <w:rsid w:val="002C3072"/>
    <w:rsid w:val="002C4066"/>
    <w:rsid w:val="002C47D6"/>
    <w:rsid w:val="002C4E05"/>
    <w:rsid w:val="002C5A1C"/>
    <w:rsid w:val="002C5F11"/>
    <w:rsid w:val="002C6515"/>
    <w:rsid w:val="002C664A"/>
    <w:rsid w:val="002C7734"/>
    <w:rsid w:val="002C7A96"/>
    <w:rsid w:val="002C7E90"/>
    <w:rsid w:val="002D12BC"/>
    <w:rsid w:val="002D1C88"/>
    <w:rsid w:val="002D2A97"/>
    <w:rsid w:val="002D3E28"/>
    <w:rsid w:val="002D3FD3"/>
    <w:rsid w:val="002D4887"/>
    <w:rsid w:val="002D6823"/>
    <w:rsid w:val="002D6DC0"/>
    <w:rsid w:val="002D72A8"/>
    <w:rsid w:val="002D77C6"/>
    <w:rsid w:val="002D7CF9"/>
    <w:rsid w:val="002D7E46"/>
    <w:rsid w:val="002E2501"/>
    <w:rsid w:val="002E2A69"/>
    <w:rsid w:val="002E4267"/>
    <w:rsid w:val="002E4889"/>
    <w:rsid w:val="002E4B7B"/>
    <w:rsid w:val="002E4DAB"/>
    <w:rsid w:val="002E5043"/>
    <w:rsid w:val="002E74B5"/>
    <w:rsid w:val="002E74F2"/>
    <w:rsid w:val="002E7904"/>
    <w:rsid w:val="002F06F0"/>
    <w:rsid w:val="002F0FC2"/>
    <w:rsid w:val="002F10C6"/>
    <w:rsid w:val="002F2EFE"/>
    <w:rsid w:val="002F3124"/>
    <w:rsid w:val="002F3522"/>
    <w:rsid w:val="002F3534"/>
    <w:rsid w:val="002F412A"/>
    <w:rsid w:val="002F43DD"/>
    <w:rsid w:val="002F5AEB"/>
    <w:rsid w:val="0030223C"/>
    <w:rsid w:val="00303E16"/>
    <w:rsid w:val="00303F62"/>
    <w:rsid w:val="00304713"/>
    <w:rsid w:val="003049A4"/>
    <w:rsid w:val="0030535E"/>
    <w:rsid w:val="00305DD1"/>
    <w:rsid w:val="00306B3D"/>
    <w:rsid w:val="00306D09"/>
    <w:rsid w:val="00307336"/>
    <w:rsid w:val="0031002E"/>
    <w:rsid w:val="003104F3"/>
    <w:rsid w:val="00310BBF"/>
    <w:rsid w:val="00310EE3"/>
    <w:rsid w:val="0031302F"/>
    <w:rsid w:val="00313928"/>
    <w:rsid w:val="00313D84"/>
    <w:rsid w:val="00314330"/>
    <w:rsid w:val="0031449E"/>
    <w:rsid w:val="003144BF"/>
    <w:rsid w:val="003147F0"/>
    <w:rsid w:val="00314F57"/>
    <w:rsid w:val="003151F2"/>
    <w:rsid w:val="0031588A"/>
    <w:rsid w:val="00315ACE"/>
    <w:rsid w:val="00316AE6"/>
    <w:rsid w:val="003170ED"/>
    <w:rsid w:val="003179DE"/>
    <w:rsid w:val="00317AB3"/>
    <w:rsid w:val="00320622"/>
    <w:rsid w:val="003207AB"/>
    <w:rsid w:val="003208E4"/>
    <w:rsid w:val="00320ADE"/>
    <w:rsid w:val="00321330"/>
    <w:rsid w:val="00322086"/>
    <w:rsid w:val="00322886"/>
    <w:rsid w:val="003229B5"/>
    <w:rsid w:val="00322A65"/>
    <w:rsid w:val="00322EA0"/>
    <w:rsid w:val="00323A93"/>
    <w:rsid w:val="003244D1"/>
    <w:rsid w:val="00324912"/>
    <w:rsid w:val="00324B28"/>
    <w:rsid w:val="0032622D"/>
    <w:rsid w:val="00326B4F"/>
    <w:rsid w:val="003275AF"/>
    <w:rsid w:val="003275B5"/>
    <w:rsid w:val="003277BA"/>
    <w:rsid w:val="003303EC"/>
    <w:rsid w:val="00330693"/>
    <w:rsid w:val="00331FD6"/>
    <w:rsid w:val="0033225D"/>
    <w:rsid w:val="00332733"/>
    <w:rsid w:val="00332789"/>
    <w:rsid w:val="00332B09"/>
    <w:rsid w:val="0033352D"/>
    <w:rsid w:val="00334248"/>
    <w:rsid w:val="00334957"/>
    <w:rsid w:val="0033569B"/>
    <w:rsid w:val="003358B0"/>
    <w:rsid w:val="00336B83"/>
    <w:rsid w:val="00336B9B"/>
    <w:rsid w:val="0034167D"/>
    <w:rsid w:val="00341ABB"/>
    <w:rsid w:val="00342A26"/>
    <w:rsid w:val="00342B32"/>
    <w:rsid w:val="003433BC"/>
    <w:rsid w:val="00343FF8"/>
    <w:rsid w:val="003459D2"/>
    <w:rsid w:val="003466B0"/>
    <w:rsid w:val="0035086B"/>
    <w:rsid w:val="00350E46"/>
    <w:rsid w:val="00350FD0"/>
    <w:rsid w:val="00351B55"/>
    <w:rsid w:val="00353075"/>
    <w:rsid w:val="00353FFB"/>
    <w:rsid w:val="00354B2B"/>
    <w:rsid w:val="00354B57"/>
    <w:rsid w:val="00355471"/>
    <w:rsid w:val="003554AB"/>
    <w:rsid w:val="00356F3B"/>
    <w:rsid w:val="00357375"/>
    <w:rsid w:val="0036025B"/>
    <w:rsid w:val="003609C4"/>
    <w:rsid w:val="00360BF6"/>
    <w:rsid w:val="00361E59"/>
    <w:rsid w:val="00362F45"/>
    <w:rsid w:val="00365170"/>
    <w:rsid w:val="003651AA"/>
    <w:rsid w:val="00365494"/>
    <w:rsid w:val="00365868"/>
    <w:rsid w:val="0036732E"/>
    <w:rsid w:val="00370074"/>
    <w:rsid w:val="0037102D"/>
    <w:rsid w:val="003712FD"/>
    <w:rsid w:val="00372C71"/>
    <w:rsid w:val="00374B83"/>
    <w:rsid w:val="00374DEB"/>
    <w:rsid w:val="00375E49"/>
    <w:rsid w:val="00376C5A"/>
    <w:rsid w:val="00377210"/>
    <w:rsid w:val="00380B2A"/>
    <w:rsid w:val="00380FD0"/>
    <w:rsid w:val="0038117F"/>
    <w:rsid w:val="003812FB"/>
    <w:rsid w:val="00381AAD"/>
    <w:rsid w:val="00382D5F"/>
    <w:rsid w:val="00383323"/>
    <w:rsid w:val="003836F1"/>
    <w:rsid w:val="00383E62"/>
    <w:rsid w:val="00383FB3"/>
    <w:rsid w:val="00384203"/>
    <w:rsid w:val="00384588"/>
    <w:rsid w:val="003847E1"/>
    <w:rsid w:val="00384B88"/>
    <w:rsid w:val="00384F94"/>
    <w:rsid w:val="003852FF"/>
    <w:rsid w:val="0038587D"/>
    <w:rsid w:val="00386782"/>
    <w:rsid w:val="003878E2"/>
    <w:rsid w:val="003907D7"/>
    <w:rsid w:val="003913A2"/>
    <w:rsid w:val="003914F2"/>
    <w:rsid w:val="0039184A"/>
    <w:rsid w:val="003919D4"/>
    <w:rsid w:val="00391EEB"/>
    <w:rsid w:val="00392313"/>
    <w:rsid w:val="0039277E"/>
    <w:rsid w:val="00392DEB"/>
    <w:rsid w:val="00392F18"/>
    <w:rsid w:val="00394174"/>
    <w:rsid w:val="00394D33"/>
    <w:rsid w:val="00396655"/>
    <w:rsid w:val="003A079C"/>
    <w:rsid w:val="003A0B97"/>
    <w:rsid w:val="003A171F"/>
    <w:rsid w:val="003A2915"/>
    <w:rsid w:val="003A36F3"/>
    <w:rsid w:val="003A4498"/>
    <w:rsid w:val="003A4741"/>
    <w:rsid w:val="003A5D23"/>
    <w:rsid w:val="003A6C4B"/>
    <w:rsid w:val="003B1BD7"/>
    <w:rsid w:val="003B3716"/>
    <w:rsid w:val="003B3CFC"/>
    <w:rsid w:val="003B3EF2"/>
    <w:rsid w:val="003B4703"/>
    <w:rsid w:val="003B5487"/>
    <w:rsid w:val="003B54B4"/>
    <w:rsid w:val="003B65BC"/>
    <w:rsid w:val="003B6B6B"/>
    <w:rsid w:val="003B7061"/>
    <w:rsid w:val="003B7803"/>
    <w:rsid w:val="003B7B3B"/>
    <w:rsid w:val="003C07EF"/>
    <w:rsid w:val="003C0BE1"/>
    <w:rsid w:val="003C0C24"/>
    <w:rsid w:val="003C0FAC"/>
    <w:rsid w:val="003C15BC"/>
    <w:rsid w:val="003C1E90"/>
    <w:rsid w:val="003C33E5"/>
    <w:rsid w:val="003C34C9"/>
    <w:rsid w:val="003C4901"/>
    <w:rsid w:val="003C51FD"/>
    <w:rsid w:val="003C5FF5"/>
    <w:rsid w:val="003C682E"/>
    <w:rsid w:val="003C7B8A"/>
    <w:rsid w:val="003D03E5"/>
    <w:rsid w:val="003D04E0"/>
    <w:rsid w:val="003D0B05"/>
    <w:rsid w:val="003D0BE4"/>
    <w:rsid w:val="003D14FB"/>
    <w:rsid w:val="003D24DF"/>
    <w:rsid w:val="003D2AF5"/>
    <w:rsid w:val="003D2C12"/>
    <w:rsid w:val="003D3875"/>
    <w:rsid w:val="003D4754"/>
    <w:rsid w:val="003D47C4"/>
    <w:rsid w:val="003D4B18"/>
    <w:rsid w:val="003D5F6C"/>
    <w:rsid w:val="003D604B"/>
    <w:rsid w:val="003D6844"/>
    <w:rsid w:val="003E1096"/>
    <w:rsid w:val="003E11C8"/>
    <w:rsid w:val="003E14ED"/>
    <w:rsid w:val="003E2C30"/>
    <w:rsid w:val="003E37EF"/>
    <w:rsid w:val="003E4C68"/>
    <w:rsid w:val="003E4CDE"/>
    <w:rsid w:val="003E4F99"/>
    <w:rsid w:val="003E65C9"/>
    <w:rsid w:val="003E682E"/>
    <w:rsid w:val="003F0221"/>
    <w:rsid w:val="003F14E1"/>
    <w:rsid w:val="003F1703"/>
    <w:rsid w:val="003F1A53"/>
    <w:rsid w:val="003F33E3"/>
    <w:rsid w:val="003F45BE"/>
    <w:rsid w:val="003F4953"/>
    <w:rsid w:val="003F4ABA"/>
    <w:rsid w:val="003F552B"/>
    <w:rsid w:val="003F560F"/>
    <w:rsid w:val="003F668F"/>
    <w:rsid w:val="003F6AAC"/>
    <w:rsid w:val="003F7014"/>
    <w:rsid w:val="00401680"/>
    <w:rsid w:val="00401FFF"/>
    <w:rsid w:val="004028BE"/>
    <w:rsid w:val="00404B44"/>
    <w:rsid w:val="00404C00"/>
    <w:rsid w:val="00404D20"/>
    <w:rsid w:val="0040518C"/>
    <w:rsid w:val="004053AE"/>
    <w:rsid w:val="004064AC"/>
    <w:rsid w:val="004105ED"/>
    <w:rsid w:val="00410C3E"/>
    <w:rsid w:val="004113F1"/>
    <w:rsid w:val="00413C15"/>
    <w:rsid w:val="0041510B"/>
    <w:rsid w:val="004161D3"/>
    <w:rsid w:val="004172F4"/>
    <w:rsid w:val="00420948"/>
    <w:rsid w:val="00422E95"/>
    <w:rsid w:val="00424190"/>
    <w:rsid w:val="00424857"/>
    <w:rsid w:val="004250D2"/>
    <w:rsid w:val="004276EE"/>
    <w:rsid w:val="004305C6"/>
    <w:rsid w:val="00430D9B"/>
    <w:rsid w:val="0043243E"/>
    <w:rsid w:val="0043368A"/>
    <w:rsid w:val="0043385E"/>
    <w:rsid w:val="004339F1"/>
    <w:rsid w:val="00433E44"/>
    <w:rsid w:val="0043470D"/>
    <w:rsid w:val="00434B93"/>
    <w:rsid w:val="004353DB"/>
    <w:rsid w:val="00436763"/>
    <w:rsid w:val="004369BE"/>
    <w:rsid w:val="00436F70"/>
    <w:rsid w:val="004370B1"/>
    <w:rsid w:val="004375D0"/>
    <w:rsid w:val="00437CA7"/>
    <w:rsid w:val="00437E9B"/>
    <w:rsid w:val="00437EB1"/>
    <w:rsid w:val="004407FE"/>
    <w:rsid w:val="00440F2F"/>
    <w:rsid w:val="00441561"/>
    <w:rsid w:val="004416C9"/>
    <w:rsid w:val="004416F7"/>
    <w:rsid w:val="0044174A"/>
    <w:rsid w:val="00443773"/>
    <w:rsid w:val="004437F0"/>
    <w:rsid w:val="00443B27"/>
    <w:rsid w:val="00443F1A"/>
    <w:rsid w:val="00445B63"/>
    <w:rsid w:val="0044682B"/>
    <w:rsid w:val="0044760B"/>
    <w:rsid w:val="00447F81"/>
    <w:rsid w:val="00447FE7"/>
    <w:rsid w:val="00450422"/>
    <w:rsid w:val="00450BC9"/>
    <w:rsid w:val="0045185B"/>
    <w:rsid w:val="00451F6F"/>
    <w:rsid w:val="00452321"/>
    <w:rsid w:val="0045233C"/>
    <w:rsid w:val="00452994"/>
    <w:rsid w:val="004529BB"/>
    <w:rsid w:val="00453331"/>
    <w:rsid w:val="004542C8"/>
    <w:rsid w:val="004551E1"/>
    <w:rsid w:val="00455FDD"/>
    <w:rsid w:val="004563FE"/>
    <w:rsid w:val="00456AF2"/>
    <w:rsid w:val="00457BC6"/>
    <w:rsid w:val="004605C3"/>
    <w:rsid w:val="00460ABD"/>
    <w:rsid w:val="00460B76"/>
    <w:rsid w:val="0046133A"/>
    <w:rsid w:val="004614E8"/>
    <w:rsid w:val="00461D9F"/>
    <w:rsid w:val="00462FAA"/>
    <w:rsid w:val="00463681"/>
    <w:rsid w:val="00464A4F"/>
    <w:rsid w:val="00464AFD"/>
    <w:rsid w:val="00465673"/>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6FDD"/>
    <w:rsid w:val="00477217"/>
    <w:rsid w:val="00477390"/>
    <w:rsid w:val="0048115F"/>
    <w:rsid w:val="00481756"/>
    <w:rsid w:val="004820FA"/>
    <w:rsid w:val="0048228A"/>
    <w:rsid w:val="004828F3"/>
    <w:rsid w:val="00482EF5"/>
    <w:rsid w:val="00482F90"/>
    <w:rsid w:val="00483177"/>
    <w:rsid w:val="00483342"/>
    <w:rsid w:val="00485421"/>
    <w:rsid w:val="00486764"/>
    <w:rsid w:val="00486984"/>
    <w:rsid w:val="004878B5"/>
    <w:rsid w:val="00487A88"/>
    <w:rsid w:val="0049018B"/>
    <w:rsid w:val="004913BB"/>
    <w:rsid w:val="00491B95"/>
    <w:rsid w:val="00491E76"/>
    <w:rsid w:val="004925EC"/>
    <w:rsid w:val="00492C36"/>
    <w:rsid w:val="004946B1"/>
    <w:rsid w:val="004958CB"/>
    <w:rsid w:val="00496A55"/>
    <w:rsid w:val="00496AE0"/>
    <w:rsid w:val="00497A13"/>
    <w:rsid w:val="004A1CC8"/>
    <w:rsid w:val="004A21F8"/>
    <w:rsid w:val="004A2E24"/>
    <w:rsid w:val="004A39D8"/>
    <w:rsid w:val="004A41D8"/>
    <w:rsid w:val="004A44E3"/>
    <w:rsid w:val="004A460C"/>
    <w:rsid w:val="004A5433"/>
    <w:rsid w:val="004A5911"/>
    <w:rsid w:val="004A6ED0"/>
    <w:rsid w:val="004A6EF8"/>
    <w:rsid w:val="004A7649"/>
    <w:rsid w:val="004A7F8C"/>
    <w:rsid w:val="004B0462"/>
    <w:rsid w:val="004B07C1"/>
    <w:rsid w:val="004B0ADC"/>
    <w:rsid w:val="004B187E"/>
    <w:rsid w:val="004B1C27"/>
    <w:rsid w:val="004B1E19"/>
    <w:rsid w:val="004B2688"/>
    <w:rsid w:val="004B2BF7"/>
    <w:rsid w:val="004B2F15"/>
    <w:rsid w:val="004B311E"/>
    <w:rsid w:val="004B33F7"/>
    <w:rsid w:val="004B38BE"/>
    <w:rsid w:val="004B4990"/>
    <w:rsid w:val="004B49A7"/>
    <w:rsid w:val="004B4B3D"/>
    <w:rsid w:val="004B5259"/>
    <w:rsid w:val="004B5742"/>
    <w:rsid w:val="004B5AB9"/>
    <w:rsid w:val="004B6030"/>
    <w:rsid w:val="004B62C7"/>
    <w:rsid w:val="004B647E"/>
    <w:rsid w:val="004B6543"/>
    <w:rsid w:val="004B7C63"/>
    <w:rsid w:val="004B7E96"/>
    <w:rsid w:val="004C187B"/>
    <w:rsid w:val="004C21A7"/>
    <w:rsid w:val="004C2382"/>
    <w:rsid w:val="004C29DC"/>
    <w:rsid w:val="004C3934"/>
    <w:rsid w:val="004C4396"/>
    <w:rsid w:val="004C4595"/>
    <w:rsid w:val="004C4C26"/>
    <w:rsid w:val="004C4C7C"/>
    <w:rsid w:val="004C5581"/>
    <w:rsid w:val="004C5596"/>
    <w:rsid w:val="004C59A8"/>
    <w:rsid w:val="004C66DE"/>
    <w:rsid w:val="004C6DE5"/>
    <w:rsid w:val="004C7816"/>
    <w:rsid w:val="004C7C15"/>
    <w:rsid w:val="004C7DBF"/>
    <w:rsid w:val="004C7E9F"/>
    <w:rsid w:val="004D117F"/>
    <w:rsid w:val="004D122C"/>
    <w:rsid w:val="004D29B6"/>
    <w:rsid w:val="004D2DBF"/>
    <w:rsid w:val="004D32F6"/>
    <w:rsid w:val="004D33F5"/>
    <w:rsid w:val="004D3ACE"/>
    <w:rsid w:val="004D40BD"/>
    <w:rsid w:val="004D5026"/>
    <w:rsid w:val="004D699A"/>
    <w:rsid w:val="004E0AD4"/>
    <w:rsid w:val="004E11CE"/>
    <w:rsid w:val="004E266A"/>
    <w:rsid w:val="004E2DEC"/>
    <w:rsid w:val="004E37A3"/>
    <w:rsid w:val="004E37FF"/>
    <w:rsid w:val="004E5C8E"/>
    <w:rsid w:val="004E5E4D"/>
    <w:rsid w:val="004E6618"/>
    <w:rsid w:val="004E6DEC"/>
    <w:rsid w:val="004E718A"/>
    <w:rsid w:val="004E7C0B"/>
    <w:rsid w:val="004F00CC"/>
    <w:rsid w:val="004F0FA7"/>
    <w:rsid w:val="004F12B0"/>
    <w:rsid w:val="004F4BDF"/>
    <w:rsid w:val="004F4F81"/>
    <w:rsid w:val="004F51E0"/>
    <w:rsid w:val="004F557D"/>
    <w:rsid w:val="004F56AE"/>
    <w:rsid w:val="004F5BE6"/>
    <w:rsid w:val="004F6285"/>
    <w:rsid w:val="004F63FC"/>
    <w:rsid w:val="004F739E"/>
    <w:rsid w:val="004F7FCB"/>
    <w:rsid w:val="005012DD"/>
    <w:rsid w:val="00501931"/>
    <w:rsid w:val="00503606"/>
    <w:rsid w:val="00503934"/>
    <w:rsid w:val="00503FC3"/>
    <w:rsid w:val="0050467E"/>
    <w:rsid w:val="00505B7E"/>
    <w:rsid w:val="00505D5D"/>
    <w:rsid w:val="00505F60"/>
    <w:rsid w:val="00506B72"/>
    <w:rsid w:val="00511759"/>
    <w:rsid w:val="00511933"/>
    <w:rsid w:val="00511AD7"/>
    <w:rsid w:val="00511F22"/>
    <w:rsid w:val="0051254D"/>
    <w:rsid w:val="00513707"/>
    <w:rsid w:val="005138D7"/>
    <w:rsid w:val="00513A44"/>
    <w:rsid w:val="005148C1"/>
    <w:rsid w:val="005150D5"/>
    <w:rsid w:val="00515FD5"/>
    <w:rsid w:val="00516189"/>
    <w:rsid w:val="00516966"/>
    <w:rsid w:val="00517169"/>
    <w:rsid w:val="0051782D"/>
    <w:rsid w:val="00520E95"/>
    <w:rsid w:val="0052129E"/>
    <w:rsid w:val="00522A03"/>
    <w:rsid w:val="00523E3E"/>
    <w:rsid w:val="00525022"/>
    <w:rsid w:val="00525091"/>
    <w:rsid w:val="0052591E"/>
    <w:rsid w:val="005261F0"/>
    <w:rsid w:val="00526B5F"/>
    <w:rsid w:val="005276A1"/>
    <w:rsid w:val="00531265"/>
    <w:rsid w:val="005330B0"/>
    <w:rsid w:val="0053343C"/>
    <w:rsid w:val="005356B0"/>
    <w:rsid w:val="005367F1"/>
    <w:rsid w:val="00537CA1"/>
    <w:rsid w:val="0054017D"/>
    <w:rsid w:val="005404EB"/>
    <w:rsid w:val="00540A27"/>
    <w:rsid w:val="005410C9"/>
    <w:rsid w:val="00541D4E"/>
    <w:rsid w:val="00542915"/>
    <w:rsid w:val="00542B68"/>
    <w:rsid w:val="00545101"/>
    <w:rsid w:val="00545D78"/>
    <w:rsid w:val="0054607B"/>
    <w:rsid w:val="005461BB"/>
    <w:rsid w:val="00546210"/>
    <w:rsid w:val="00546CB2"/>
    <w:rsid w:val="00547D6B"/>
    <w:rsid w:val="00547F34"/>
    <w:rsid w:val="00550965"/>
    <w:rsid w:val="00551855"/>
    <w:rsid w:val="0055187E"/>
    <w:rsid w:val="00551F0A"/>
    <w:rsid w:val="00552439"/>
    <w:rsid w:val="00552ADC"/>
    <w:rsid w:val="00553078"/>
    <w:rsid w:val="00553172"/>
    <w:rsid w:val="00554A74"/>
    <w:rsid w:val="00554C7D"/>
    <w:rsid w:val="00555F45"/>
    <w:rsid w:val="00557651"/>
    <w:rsid w:val="0055787A"/>
    <w:rsid w:val="005600AE"/>
    <w:rsid w:val="005601DE"/>
    <w:rsid w:val="00560B40"/>
    <w:rsid w:val="00561B2B"/>
    <w:rsid w:val="00561D0F"/>
    <w:rsid w:val="0056200A"/>
    <w:rsid w:val="0056400B"/>
    <w:rsid w:val="005650BF"/>
    <w:rsid w:val="00565BE5"/>
    <w:rsid w:val="00565C95"/>
    <w:rsid w:val="00566C13"/>
    <w:rsid w:val="00566C57"/>
    <w:rsid w:val="00566E48"/>
    <w:rsid w:val="005670AB"/>
    <w:rsid w:val="00567C7D"/>
    <w:rsid w:val="00567CB2"/>
    <w:rsid w:val="0057127E"/>
    <w:rsid w:val="005721DE"/>
    <w:rsid w:val="00575483"/>
    <w:rsid w:val="00575533"/>
    <w:rsid w:val="00576881"/>
    <w:rsid w:val="00576EC1"/>
    <w:rsid w:val="00577078"/>
    <w:rsid w:val="00577FCE"/>
    <w:rsid w:val="00580702"/>
    <w:rsid w:val="00580D09"/>
    <w:rsid w:val="00580F45"/>
    <w:rsid w:val="0058210F"/>
    <w:rsid w:val="005824D9"/>
    <w:rsid w:val="005825B0"/>
    <w:rsid w:val="00582AE5"/>
    <w:rsid w:val="00582FAF"/>
    <w:rsid w:val="00584090"/>
    <w:rsid w:val="00584101"/>
    <w:rsid w:val="0058592E"/>
    <w:rsid w:val="00587172"/>
    <w:rsid w:val="0059162D"/>
    <w:rsid w:val="00591BAA"/>
    <w:rsid w:val="00591E84"/>
    <w:rsid w:val="00593DEB"/>
    <w:rsid w:val="00593FF7"/>
    <w:rsid w:val="00594F3C"/>
    <w:rsid w:val="00595067"/>
    <w:rsid w:val="0059523A"/>
    <w:rsid w:val="00595947"/>
    <w:rsid w:val="00595DEF"/>
    <w:rsid w:val="00596022"/>
    <w:rsid w:val="005961B8"/>
    <w:rsid w:val="00597D72"/>
    <w:rsid w:val="005A03B1"/>
    <w:rsid w:val="005A0A81"/>
    <w:rsid w:val="005A1F40"/>
    <w:rsid w:val="005A22CF"/>
    <w:rsid w:val="005A2619"/>
    <w:rsid w:val="005A26F5"/>
    <w:rsid w:val="005A2F2D"/>
    <w:rsid w:val="005A3502"/>
    <w:rsid w:val="005A3642"/>
    <w:rsid w:val="005A465A"/>
    <w:rsid w:val="005A4BEE"/>
    <w:rsid w:val="005A4DE9"/>
    <w:rsid w:val="005A5336"/>
    <w:rsid w:val="005A599A"/>
    <w:rsid w:val="005A5D83"/>
    <w:rsid w:val="005A5FE8"/>
    <w:rsid w:val="005A7035"/>
    <w:rsid w:val="005B0062"/>
    <w:rsid w:val="005B026A"/>
    <w:rsid w:val="005B07B1"/>
    <w:rsid w:val="005B18B8"/>
    <w:rsid w:val="005B198B"/>
    <w:rsid w:val="005B203D"/>
    <w:rsid w:val="005B2350"/>
    <w:rsid w:val="005B24C6"/>
    <w:rsid w:val="005B33C9"/>
    <w:rsid w:val="005B35EC"/>
    <w:rsid w:val="005B4502"/>
    <w:rsid w:val="005B5845"/>
    <w:rsid w:val="005C0B8E"/>
    <w:rsid w:val="005C1412"/>
    <w:rsid w:val="005C1481"/>
    <w:rsid w:val="005C14DA"/>
    <w:rsid w:val="005C1859"/>
    <w:rsid w:val="005C1FFF"/>
    <w:rsid w:val="005C2629"/>
    <w:rsid w:val="005C304C"/>
    <w:rsid w:val="005C35E5"/>
    <w:rsid w:val="005C3B53"/>
    <w:rsid w:val="005C3C9F"/>
    <w:rsid w:val="005C4735"/>
    <w:rsid w:val="005C53AF"/>
    <w:rsid w:val="005C72D3"/>
    <w:rsid w:val="005C735F"/>
    <w:rsid w:val="005D0546"/>
    <w:rsid w:val="005D08BB"/>
    <w:rsid w:val="005D0BAA"/>
    <w:rsid w:val="005D12AA"/>
    <w:rsid w:val="005D17C6"/>
    <w:rsid w:val="005D1E52"/>
    <w:rsid w:val="005D214A"/>
    <w:rsid w:val="005D2F4D"/>
    <w:rsid w:val="005D336D"/>
    <w:rsid w:val="005D3EF5"/>
    <w:rsid w:val="005D6182"/>
    <w:rsid w:val="005D7CD3"/>
    <w:rsid w:val="005D7F37"/>
    <w:rsid w:val="005E008D"/>
    <w:rsid w:val="005E025D"/>
    <w:rsid w:val="005E10BF"/>
    <w:rsid w:val="005E11AC"/>
    <w:rsid w:val="005E2192"/>
    <w:rsid w:val="005E2C53"/>
    <w:rsid w:val="005E2E0B"/>
    <w:rsid w:val="005E3963"/>
    <w:rsid w:val="005E54F6"/>
    <w:rsid w:val="005E5BCB"/>
    <w:rsid w:val="005E5F1A"/>
    <w:rsid w:val="005E6463"/>
    <w:rsid w:val="005E661E"/>
    <w:rsid w:val="005E66F4"/>
    <w:rsid w:val="005E6A81"/>
    <w:rsid w:val="005E78A4"/>
    <w:rsid w:val="005F000C"/>
    <w:rsid w:val="005F07BD"/>
    <w:rsid w:val="005F274A"/>
    <w:rsid w:val="005F398F"/>
    <w:rsid w:val="005F39E3"/>
    <w:rsid w:val="005F46CA"/>
    <w:rsid w:val="005F47AF"/>
    <w:rsid w:val="005F5A5E"/>
    <w:rsid w:val="005F5E88"/>
    <w:rsid w:val="005F6000"/>
    <w:rsid w:val="005F62B0"/>
    <w:rsid w:val="005F642B"/>
    <w:rsid w:val="005F6C00"/>
    <w:rsid w:val="005F74FE"/>
    <w:rsid w:val="005F76DA"/>
    <w:rsid w:val="006003EC"/>
    <w:rsid w:val="0060137C"/>
    <w:rsid w:val="00601A71"/>
    <w:rsid w:val="006020A8"/>
    <w:rsid w:val="0060267A"/>
    <w:rsid w:val="0060334E"/>
    <w:rsid w:val="006037DF"/>
    <w:rsid w:val="0060429D"/>
    <w:rsid w:val="006053EA"/>
    <w:rsid w:val="006056C3"/>
    <w:rsid w:val="00605A85"/>
    <w:rsid w:val="006060B5"/>
    <w:rsid w:val="00607189"/>
    <w:rsid w:val="00607F2B"/>
    <w:rsid w:val="00611870"/>
    <w:rsid w:val="00611BA2"/>
    <w:rsid w:val="00611C7D"/>
    <w:rsid w:val="006136EA"/>
    <w:rsid w:val="00613BCF"/>
    <w:rsid w:val="0061460F"/>
    <w:rsid w:val="00614AEC"/>
    <w:rsid w:val="00614E6E"/>
    <w:rsid w:val="006156EC"/>
    <w:rsid w:val="006158E9"/>
    <w:rsid w:val="00615B94"/>
    <w:rsid w:val="00615D57"/>
    <w:rsid w:val="00617797"/>
    <w:rsid w:val="00620694"/>
    <w:rsid w:val="0062163A"/>
    <w:rsid w:val="00621EF7"/>
    <w:rsid w:val="00622DA0"/>
    <w:rsid w:val="006235F2"/>
    <w:rsid w:val="00623BE1"/>
    <w:rsid w:val="00624AE0"/>
    <w:rsid w:val="00626CB3"/>
    <w:rsid w:val="00626CCF"/>
    <w:rsid w:val="00626DCC"/>
    <w:rsid w:val="00627757"/>
    <w:rsid w:val="00627FCE"/>
    <w:rsid w:val="00630504"/>
    <w:rsid w:val="006315EE"/>
    <w:rsid w:val="00631F5E"/>
    <w:rsid w:val="00632116"/>
    <w:rsid w:val="0063371B"/>
    <w:rsid w:val="006342D9"/>
    <w:rsid w:val="00634E5E"/>
    <w:rsid w:val="0063537A"/>
    <w:rsid w:val="00635721"/>
    <w:rsid w:val="00636B94"/>
    <w:rsid w:val="00636BAD"/>
    <w:rsid w:val="00637117"/>
    <w:rsid w:val="0063748E"/>
    <w:rsid w:val="00637F75"/>
    <w:rsid w:val="006402CA"/>
    <w:rsid w:val="0064066E"/>
    <w:rsid w:val="00641039"/>
    <w:rsid w:val="00641350"/>
    <w:rsid w:val="0064219C"/>
    <w:rsid w:val="00643821"/>
    <w:rsid w:val="006444DA"/>
    <w:rsid w:val="006451B9"/>
    <w:rsid w:val="006461C8"/>
    <w:rsid w:val="006468AF"/>
    <w:rsid w:val="006471C5"/>
    <w:rsid w:val="00647AA7"/>
    <w:rsid w:val="00650057"/>
    <w:rsid w:val="00650655"/>
    <w:rsid w:val="006510AE"/>
    <w:rsid w:val="00651143"/>
    <w:rsid w:val="006523A4"/>
    <w:rsid w:val="0065248D"/>
    <w:rsid w:val="00653017"/>
    <w:rsid w:val="006537BB"/>
    <w:rsid w:val="00655405"/>
    <w:rsid w:val="00655460"/>
    <w:rsid w:val="00655610"/>
    <w:rsid w:val="00656067"/>
    <w:rsid w:val="00657256"/>
    <w:rsid w:val="00657838"/>
    <w:rsid w:val="00660782"/>
    <w:rsid w:val="00660E67"/>
    <w:rsid w:val="00660F04"/>
    <w:rsid w:val="00661354"/>
    <w:rsid w:val="006614C2"/>
    <w:rsid w:val="00661CCF"/>
    <w:rsid w:val="0066203F"/>
    <w:rsid w:val="00663481"/>
    <w:rsid w:val="0066454D"/>
    <w:rsid w:val="00664A46"/>
    <w:rsid w:val="006659EC"/>
    <w:rsid w:val="00665A3E"/>
    <w:rsid w:val="00665EC6"/>
    <w:rsid w:val="00666AE3"/>
    <w:rsid w:val="00671892"/>
    <w:rsid w:val="00671FC5"/>
    <w:rsid w:val="006730C3"/>
    <w:rsid w:val="00673760"/>
    <w:rsid w:val="00674548"/>
    <w:rsid w:val="006746AD"/>
    <w:rsid w:val="00674AD7"/>
    <w:rsid w:val="00674D96"/>
    <w:rsid w:val="00675123"/>
    <w:rsid w:val="00675CC1"/>
    <w:rsid w:val="00675E5D"/>
    <w:rsid w:val="00676158"/>
    <w:rsid w:val="006767E6"/>
    <w:rsid w:val="00676884"/>
    <w:rsid w:val="00676FF7"/>
    <w:rsid w:val="006776F0"/>
    <w:rsid w:val="00677A09"/>
    <w:rsid w:val="006805D0"/>
    <w:rsid w:val="00681BCE"/>
    <w:rsid w:val="006824BC"/>
    <w:rsid w:val="00682A0E"/>
    <w:rsid w:val="00682FFF"/>
    <w:rsid w:val="00683F18"/>
    <w:rsid w:val="00684091"/>
    <w:rsid w:val="006846C3"/>
    <w:rsid w:val="00684BE7"/>
    <w:rsid w:val="00685869"/>
    <w:rsid w:val="00686257"/>
    <w:rsid w:val="006862B1"/>
    <w:rsid w:val="00686474"/>
    <w:rsid w:val="00686F52"/>
    <w:rsid w:val="00691168"/>
    <w:rsid w:val="0069149E"/>
    <w:rsid w:val="00695A68"/>
    <w:rsid w:val="00695DFF"/>
    <w:rsid w:val="00697079"/>
    <w:rsid w:val="006A010C"/>
    <w:rsid w:val="006A068B"/>
    <w:rsid w:val="006A1325"/>
    <w:rsid w:val="006A13C6"/>
    <w:rsid w:val="006A164D"/>
    <w:rsid w:val="006A1DA0"/>
    <w:rsid w:val="006A2C11"/>
    <w:rsid w:val="006A2CB8"/>
    <w:rsid w:val="006A3043"/>
    <w:rsid w:val="006A3645"/>
    <w:rsid w:val="006A39D4"/>
    <w:rsid w:val="006A3E10"/>
    <w:rsid w:val="006A47F6"/>
    <w:rsid w:val="006A4E46"/>
    <w:rsid w:val="006A6313"/>
    <w:rsid w:val="006A680B"/>
    <w:rsid w:val="006A78B1"/>
    <w:rsid w:val="006A79F9"/>
    <w:rsid w:val="006A7A84"/>
    <w:rsid w:val="006A7B96"/>
    <w:rsid w:val="006A7E77"/>
    <w:rsid w:val="006B0440"/>
    <w:rsid w:val="006B07DE"/>
    <w:rsid w:val="006B0CBF"/>
    <w:rsid w:val="006B169B"/>
    <w:rsid w:val="006B1D68"/>
    <w:rsid w:val="006B1DCC"/>
    <w:rsid w:val="006B2478"/>
    <w:rsid w:val="006B2750"/>
    <w:rsid w:val="006B3240"/>
    <w:rsid w:val="006B353D"/>
    <w:rsid w:val="006B3B2D"/>
    <w:rsid w:val="006B49E6"/>
    <w:rsid w:val="006B4F1D"/>
    <w:rsid w:val="006B527A"/>
    <w:rsid w:val="006B58EA"/>
    <w:rsid w:val="006B63EF"/>
    <w:rsid w:val="006B6BB4"/>
    <w:rsid w:val="006B6E89"/>
    <w:rsid w:val="006C145C"/>
    <w:rsid w:val="006C18C3"/>
    <w:rsid w:val="006C18E4"/>
    <w:rsid w:val="006C31D4"/>
    <w:rsid w:val="006C33B2"/>
    <w:rsid w:val="006C3E2B"/>
    <w:rsid w:val="006C597B"/>
    <w:rsid w:val="006C679E"/>
    <w:rsid w:val="006C6B13"/>
    <w:rsid w:val="006C7AE4"/>
    <w:rsid w:val="006D024D"/>
    <w:rsid w:val="006D26D5"/>
    <w:rsid w:val="006D2E4E"/>
    <w:rsid w:val="006D38C6"/>
    <w:rsid w:val="006D3F6B"/>
    <w:rsid w:val="006D4AF3"/>
    <w:rsid w:val="006D643B"/>
    <w:rsid w:val="006D71E1"/>
    <w:rsid w:val="006E14D4"/>
    <w:rsid w:val="006E29B0"/>
    <w:rsid w:val="006E2A75"/>
    <w:rsid w:val="006E2C8D"/>
    <w:rsid w:val="006E2E2D"/>
    <w:rsid w:val="006E3BB7"/>
    <w:rsid w:val="006E3EB3"/>
    <w:rsid w:val="006E5676"/>
    <w:rsid w:val="006E5AAD"/>
    <w:rsid w:val="006E6B79"/>
    <w:rsid w:val="006E6DF5"/>
    <w:rsid w:val="006E77D7"/>
    <w:rsid w:val="006E7953"/>
    <w:rsid w:val="006F02E9"/>
    <w:rsid w:val="006F037B"/>
    <w:rsid w:val="006F101B"/>
    <w:rsid w:val="006F1312"/>
    <w:rsid w:val="006F15FD"/>
    <w:rsid w:val="006F1881"/>
    <w:rsid w:val="006F2158"/>
    <w:rsid w:val="006F2642"/>
    <w:rsid w:val="006F4158"/>
    <w:rsid w:val="006F5176"/>
    <w:rsid w:val="006F58D3"/>
    <w:rsid w:val="006F6F60"/>
    <w:rsid w:val="006F79E2"/>
    <w:rsid w:val="006F7B70"/>
    <w:rsid w:val="00700D0B"/>
    <w:rsid w:val="00701B98"/>
    <w:rsid w:val="007026B7"/>
    <w:rsid w:val="00702AF7"/>
    <w:rsid w:val="00702B48"/>
    <w:rsid w:val="00702B9E"/>
    <w:rsid w:val="00703195"/>
    <w:rsid w:val="007038E3"/>
    <w:rsid w:val="0070504A"/>
    <w:rsid w:val="0070562F"/>
    <w:rsid w:val="007060F4"/>
    <w:rsid w:val="0070722E"/>
    <w:rsid w:val="00707AED"/>
    <w:rsid w:val="00711AC6"/>
    <w:rsid w:val="0071376E"/>
    <w:rsid w:val="0071443E"/>
    <w:rsid w:val="0071457F"/>
    <w:rsid w:val="00714FD0"/>
    <w:rsid w:val="00715081"/>
    <w:rsid w:val="00716910"/>
    <w:rsid w:val="00716E8B"/>
    <w:rsid w:val="00717586"/>
    <w:rsid w:val="0072110A"/>
    <w:rsid w:val="007219AF"/>
    <w:rsid w:val="0072278A"/>
    <w:rsid w:val="007232DC"/>
    <w:rsid w:val="00723685"/>
    <w:rsid w:val="00724F0E"/>
    <w:rsid w:val="00725C6C"/>
    <w:rsid w:val="00726077"/>
    <w:rsid w:val="00726892"/>
    <w:rsid w:val="0072733A"/>
    <w:rsid w:val="0072734B"/>
    <w:rsid w:val="007275E2"/>
    <w:rsid w:val="0073003F"/>
    <w:rsid w:val="007307DC"/>
    <w:rsid w:val="00730DB0"/>
    <w:rsid w:val="00730E6D"/>
    <w:rsid w:val="007314A1"/>
    <w:rsid w:val="007317E9"/>
    <w:rsid w:val="0073307E"/>
    <w:rsid w:val="007333BD"/>
    <w:rsid w:val="007335CC"/>
    <w:rsid w:val="00733C5D"/>
    <w:rsid w:val="00733E1D"/>
    <w:rsid w:val="0073476B"/>
    <w:rsid w:val="00734884"/>
    <w:rsid w:val="0074074D"/>
    <w:rsid w:val="00740C9B"/>
    <w:rsid w:val="0074286B"/>
    <w:rsid w:val="0074375A"/>
    <w:rsid w:val="00744091"/>
    <w:rsid w:val="00744795"/>
    <w:rsid w:val="00745E11"/>
    <w:rsid w:val="007460FE"/>
    <w:rsid w:val="007476B4"/>
    <w:rsid w:val="00747887"/>
    <w:rsid w:val="00751074"/>
    <w:rsid w:val="0075136D"/>
    <w:rsid w:val="0075140D"/>
    <w:rsid w:val="00751B0D"/>
    <w:rsid w:val="00752278"/>
    <w:rsid w:val="007527E9"/>
    <w:rsid w:val="00752A01"/>
    <w:rsid w:val="00752EF0"/>
    <w:rsid w:val="0075300A"/>
    <w:rsid w:val="00754239"/>
    <w:rsid w:val="007544FB"/>
    <w:rsid w:val="00754795"/>
    <w:rsid w:val="00756C57"/>
    <w:rsid w:val="00757A2E"/>
    <w:rsid w:val="007604FE"/>
    <w:rsid w:val="0076132E"/>
    <w:rsid w:val="00761DEC"/>
    <w:rsid w:val="0076206A"/>
    <w:rsid w:val="00762EB4"/>
    <w:rsid w:val="0076327D"/>
    <w:rsid w:val="007632CE"/>
    <w:rsid w:val="00765052"/>
    <w:rsid w:val="007665E4"/>
    <w:rsid w:val="00766DB1"/>
    <w:rsid w:val="00767822"/>
    <w:rsid w:val="00767866"/>
    <w:rsid w:val="00767C0B"/>
    <w:rsid w:val="00767D0B"/>
    <w:rsid w:val="007703F5"/>
    <w:rsid w:val="0077046A"/>
    <w:rsid w:val="007716B6"/>
    <w:rsid w:val="0077261A"/>
    <w:rsid w:val="0077415E"/>
    <w:rsid w:val="00774CCE"/>
    <w:rsid w:val="007752DB"/>
    <w:rsid w:val="00775ACE"/>
    <w:rsid w:val="00775C7E"/>
    <w:rsid w:val="00776EE5"/>
    <w:rsid w:val="00777918"/>
    <w:rsid w:val="0078011F"/>
    <w:rsid w:val="007812B0"/>
    <w:rsid w:val="00781881"/>
    <w:rsid w:val="00781F82"/>
    <w:rsid w:val="007837BC"/>
    <w:rsid w:val="007840E0"/>
    <w:rsid w:val="007841C0"/>
    <w:rsid w:val="00784236"/>
    <w:rsid w:val="007847DA"/>
    <w:rsid w:val="00784997"/>
    <w:rsid w:val="00784CFB"/>
    <w:rsid w:val="00790ADA"/>
    <w:rsid w:val="00790BE1"/>
    <w:rsid w:val="00790CF7"/>
    <w:rsid w:val="007910ED"/>
    <w:rsid w:val="00792303"/>
    <w:rsid w:val="007924D2"/>
    <w:rsid w:val="00793332"/>
    <w:rsid w:val="00793586"/>
    <w:rsid w:val="00793784"/>
    <w:rsid w:val="00793C3C"/>
    <w:rsid w:val="00795082"/>
    <w:rsid w:val="00795CB7"/>
    <w:rsid w:val="007977B1"/>
    <w:rsid w:val="007A2153"/>
    <w:rsid w:val="007A2160"/>
    <w:rsid w:val="007A2C35"/>
    <w:rsid w:val="007A454D"/>
    <w:rsid w:val="007A489D"/>
    <w:rsid w:val="007A56CA"/>
    <w:rsid w:val="007A5B4F"/>
    <w:rsid w:val="007A6380"/>
    <w:rsid w:val="007A650D"/>
    <w:rsid w:val="007A7369"/>
    <w:rsid w:val="007A74D5"/>
    <w:rsid w:val="007A756E"/>
    <w:rsid w:val="007A7878"/>
    <w:rsid w:val="007B0120"/>
    <w:rsid w:val="007B0502"/>
    <w:rsid w:val="007B0A40"/>
    <w:rsid w:val="007B0C57"/>
    <w:rsid w:val="007B11C0"/>
    <w:rsid w:val="007B221A"/>
    <w:rsid w:val="007B2583"/>
    <w:rsid w:val="007B2689"/>
    <w:rsid w:val="007B4253"/>
    <w:rsid w:val="007B4405"/>
    <w:rsid w:val="007B47C6"/>
    <w:rsid w:val="007B6D36"/>
    <w:rsid w:val="007B6ECC"/>
    <w:rsid w:val="007C038F"/>
    <w:rsid w:val="007C07F9"/>
    <w:rsid w:val="007C1604"/>
    <w:rsid w:val="007C1B51"/>
    <w:rsid w:val="007C28A4"/>
    <w:rsid w:val="007C2B22"/>
    <w:rsid w:val="007C2D45"/>
    <w:rsid w:val="007C30F6"/>
    <w:rsid w:val="007C36C7"/>
    <w:rsid w:val="007C3F5A"/>
    <w:rsid w:val="007C4F0B"/>
    <w:rsid w:val="007C5C53"/>
    <w:rsid w:val="007C6CBD"/>
    <w:rsid w:val="007C6D72"/>
    <w:rsid w:val="007C6F7F"/>
    <w:rsid w:val="007C7D0E"/>
    <w:rsid w:val="007D0040"/>
    <w:rsid w:val="007D0334"/>
    <w:rsid w:val="007D1B5D"/>
    <w:rsid w:val="007D48DF"/>
    <w:rsid w:val="007D4CD5"/>
    <w:rsid w:val="007D5F4F"/>
    <w:rsid w:val="007D687A"/>
    <w:rsid w:val="007D6B8B"/>
    <w:rsid w:val="007D743A"/>
    <w:rsid w:val="007E0116"/>
    <w:rsid w:val="007E1075"/>
    <w:rsid w:val="007E1403"/>
    <w:rsid w:val="007E185D"/>
    <w:rsid w:val="007E1D84"/>
    <w:rsid w:val="007E40D3"/>
    <w:rsid w:val="007E436A"/>
    <w:rsid w:val="007E53CC"/>
    <w:rsid w:val="007E5981"/>
    <w:rsid w:val="007E6202"/>
    <w:rsid w:val="007E6806"/>
    <w:rsid w:val="007F08E5"/>
    <w:rsid w:val="007F09AD"/>
    <w:rsid w:val="007F2A15"/>
    <w:rsid w:val="007F4790"/>
    <w:rsid w:val="007F4F10"/>
    <w:rsid w:val="007F514C"/>
    <w:rsid w:val="007F7108"/>
    <w:rsid w:val="007F7D10"/>
    <w:rsid w:val="007F7F21"/>
    <w:rsid w:val="008005B6"/>
    <w:rsid w:val="00800FC9"/>
    <w:rsid w:val="008019BF"/>
    <w:rsid w:val="00801BB1"/>
    <w:rsid w:val="008021CB"/>
    <w:rsid w:val="00802A17"/>
    <w:rsid w:val="00803062"/>
    <w:rsid w:val="00803247"/>
    <w:rsid w:val="00804270"/>
    <w:rsid w:val="00805680"/>
    <w:rsid w:val="0080592B"/>
    <w:rsid w:val="0080626E"/>
    <w:rsid w:val="008062EC"/>
    <w:rsid w:val="00806377"/>
    <w:rsid w:val="00806D7B"/>
    <w:rsid w:val="00806E21"/>
    <w:rsid w:val="00807561"/>
    <w:rsid w:val="00810D1C"/>
    <w:rsid w:val="0081179E"/>
    <w:rsid w:val="0081192F"/>
    <w:rsid w:val="008120D9"/>
    <w:rsid w:val="00812FC5"/>
    <w:rsid w:val="0081316A"/>
    <w:rsid w:val="008155E2"/>
    <w:rsid w:val="00820635"/>
    <w:rsid w:val="00820A86"/>
    <w:rsid w:val="00821951"/>
    <w:rsid w:val="008219C4"/>
    <w:rsid w:val="008236F7"/>
    <w:rsid w:val="0082372E"/>
    <w:rsid w:val="00823D15"/>
    <w:rsid w:val="00824C82"/>
    <w:rsid w:val="00825688"/>
    <w:rsid w:val="00825B2A"/>
    <w:rsid w:val="00825E59"/>
    <w:rsid w:val="00826105"/>
    <w:rsid w:val="008273D7"/>
    <w:rsid w:val="00827AC5"/>
    <w:rsid w:val="00827D30"/>
    <w:rsid w:val="00827D79"/>
    <w:rsid w:val="00831993"/>
    <w:rsid w:val="00831CF1"/>
    <w:rsid w:val="00833048"/>
    <w:rsid w:val="008339E3"/>
    <w:rsid w:val="0083443D"/>
    <w:rsid w:val="00835DFB"/>
    <w:rsid w:val="00835FCC"/>
    <w:rsid w:val="00836532"/>
    <w:rsid w:val="00836763"/>
    <w:rsid w:val="0083733F"/>
    <w:rsid w:val="008375E7"/>
    <w:rsid w:val="00840166"/>
    <w:rsid w:val="008407B5"/>
    <w:rsid w:val="00840B0A"/>
    <w:rsid w:val="00841700"/>
    <w:rsid w:val="008417E8"/>
    <w:rsid w:val="008437F6"/>
    <w:rsid w:val="00843F50"/>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4C9"/>
    <w:rsid w:val="0085474D"/>
    <w:rsid w:val="008547E3"/>
    <w:rsid w:val="0085509A"/>
    <w:rsid w:val="0086046C"/>
    <w:rsid w:val="008608D1"/>
    <w:rsid w:val="00861538"/>
    <w:rsid w:val="00862306"/>
    <w:rsid w:val="00862B39"/>
    <w:rsid w:val="008665F0"/>
    <w:rsid w:val="00867401"/>
    <w:rsid w:val="00870B37"/>
    <w:rsid w:val="008720DB"/>
    <w:rsid w:val="00872845"/>
    <w:rsid w:val="00872F07"/>
    <w:rsid w:val="0087386B"/>
    <w:rsid w:val="0087450C"/>
    <w:rsid w:val="00874530"/>
    <w:rsid w:val="0087522C"/>
    <w:rsid w:val="00875E2A"/>
    <w:rsid w:val="00876088"/>
    <w:rsid w:val="00876A47"/>
    <w:rsid w:val="00876D6B"/>
    <w:rsid w:val="00877827"/>
    <w:rsid w:val="00877B11"/>
    <w:rsid w:val="00880B6F"/>
    <w:rsid w:val="00880EB6"/>
    <w:rsid w:val="00881A0C"/>
    <w:rsid w:val="008821E7"/>
    <w:rsid w:val="0088259C"/>
    <w:rsid w:val="008838B0"/>
    <w:rsid w:val="00884331"/>
    <w:rsid w:val="008846EF"/>
    <w:rsid w:val="00884FBF"/>
    <w:rsid w:val="00885A38"/>
    <w:rsid w:val="00885D04"/>
    <w:rsid w:val="00885EC9"/>
    <w:rsid w:val="00886A95"/>
    <w:rsid w:val="00890062"/>
    <w:rsid w:val="008902A1"/>
    <w:rsid w:val="008903DF"/>
    <w:rsid w:val="00891A85"/>
    <w:rsid w:val="00891BB8"/>
    <w:rsid w:val="00892188"/>
    <w:rsid w:val="00892388"/>
    <w:rsid w:val="008928E9"/>
    <w:rsid w:val="0089372C"/>
    <w:rsid w:val="008941A5"/>
    <w:rsid w:val="00894669"/>
    <w:rsid w:val="00894986"/>
    <w:rsid w:val="00895F43"/>
    <w:rsid w:val="00896022"/>
    <w:rsid w:val="00896A65"/>
    <w:rsid w:val="008978FD"/>
    <w:rsid w:val="008A0A75"/>
    <w:rsid w:val="008A1087"/>
    <w:rsid w:val="008A110A"/>
    <w:rsid w:val="008A32AF"/>
    <w:rsid w:val="008A45D5"/>
    <w:rsid w:val="008A479C"/>
    <w:rsid w:val="008A5662"/>
    <w:rsid w:val="008A6A92"/>
    <w:rsid w:val="008A6C93"/>
    <w:rsid w:val="008A74E5"/>
    <w:rsid w:val="008A7783"/>
    <w:rsid w:val="008A78C6"/>
    <w:rsid w:val="008B0389"/>
    <w:rsid w:val="008B16B8"/>
    <w:rsid w:val="008B28DC"/>
    <w:rsid w:val="008B2EE0"/>
    <w:rsid w:val="008B3068"/>
    <w:rsid w:val="008B32A9"/>
    <w:rsid w:val="008B33C8"/>
    <w:rsid w:val="008B373B"/>
    <w:rsid w:val="008B3CC6"/>
    <w:rsid w:val="008B4672"/>
    <w:rsid w:val="008B5F81"/>
    <w:rsid w:val="008B74B6"/>
    <w:rsid w:val="008B7ACF"/>
    <w:rsid w:val="008C0775"/>
    <w:rsid w:val="008C0839"/>
    <w:rsid w:val="008C1F13"/>
    <w:rsid w:val="008C2605"/>
    <w:rsid w:val="008C2880"/>
    <w:rsid w:val="008C291E"/>
    <w:rsid w:val="008C4A9D"/>
    <w:rsid w:val="008C4DAB"/>
    <w:rsid w:val="008C4DC2"/>
    <w:rsid w:val="008C5281"/>
    <w:rsid w:val="008C5D39"/>
    <w:rsid w:val="008C780E"/>
    <w:rsid w:val="008C7A37"/>
    <w:rsid w:val="008C7B5B"/>
    <w:rsid w:val="008C7FAD"/>
    <w:rsid w:val="008D017E"/>
    <w:rsid w:val="008D0C24"/>
    <w:rsid w:val="008D1259"/>
    <w:rsid w:val="008D293C"/>
    <w:rsid w:val="008D34DD"/>
    <w:rsid w:val="008D4947"/>
    <w:rsid w:val="008D547F"/>
    <w:rsid w:val="008D5501"/>
    <w:rsid w:val="008D5C53"/>
    <w:rsid w:val="008D5E3C"/>
    <w:rsid w:val="008D6357"/>
    <w:rsid w:val="008D6BD3"/>
    <w:rsid w:val="008D6D28"/>
    <w:rsid w:val="008D71BA"/>
    <w:rsid w:val="008D732C"/>
    <w:rsid w:val="008E0281"/>
    <w:rsid w:val="008E0930"/>
    <w:rsid w:val="008E13A4"/>
    <w:rsid w:val="008E26C2"/>
    <w:rsid w:val="008E3219"/>
    <w:rsid w:val="008E347C"/>
    <w:rsid w:val="008E502D"/>
    <w:rsid w:val="008E5789"/>
    <w:rsid w:val="008E5CDB"/>
    <w:rsid w:val="008E672C"/>
    <w:rsid w:val="008F054A"/>
    <w:rsid w:val="008F067E"/>
    <w:rsid w:val="008F1606"/>
    <w:rsid w:val="008F269E"/>
    <w:rsid w:val="008F29B5"/>
    <w:rsid w:val="008F2E1A"/>
    <w:rsid w:val="008F50DC"/>
    <w:rsid w:val="008F5664"/>
    <w:rsid w:val="008F5DA3"/>
    <w:rsid w:val="008F6820"/>
    <w:rsid w:val="008F7DE1"/>
    <w:rsid w:val="009000D6"/>
    <w:rsid w:val="00901506"/>
    <w:rsid w:val="009025F4"/>
    <w:rsid w:val="00902D35"/>
    <w:rsid w:val="00903D48"/>
    <w:rsid w:val="00904211"/>
    <w:rsid w:val="00904831"/>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FF4"/>
    <w:rsid w:val="00920483"/>
    <w:rsid w:val="00921343"/>
    <w:rsid w:val="009217A8"/>
    <w:rsid w:val="00921934"/>
    <w:rsid w:val="00922611"/>
    <w:rsid w:val="009252B0"/>
    <w:rsid w:val="0092548E"/>
    <w:rsid w:val="009267E1"/>
    <w:rsid w:val="009269C8"/>
    <w:rsid w:val="00926DC0"/>
    <w:rsid w:val="00927213"/>
    <w:rsid w:val="00927E01"/>
    <w:rsid w:val="00930068"/>
    <w:rsid w:val="00930805"/>
    <w:rsid w:val="00930896"/>
    <w:rsid w:val="00932693"/>
    <w:rsid w:val="0093349B"/>
    <w:rsid w:val="009348D9"/>
    <w:rsid w:val="00934B3C"/>
    <w:rsid w:val="00934D0F"/>
    <w:rsid w:val="009351E9"/>
    <w:rsid w:val="00935A3A"/>
    <w:rsid w:val="00936293"/>
    <w:rsid w:val="00937726"/>
    <w:rsid w:val="00937F46"/>
    <w:rsid w:val="00941458"/>
    <w:rsid w:val="00941751"/>
    <w:rsid w:val="00942FA9"/>
    <w:rsid w:val="009432A2"/>
    <w:rsid w:val="009433E5"/>
    <w:rsid w:val="00943B38"/>
    <w:rsid w:val="00944063"/>
    <w:rsid w:val="0094434A"/>
    <w:rsid w:val="0094481A"/>
    <w:rsid w:val="00944ABD"/>
    <w:rsid w:val="00944B18"/>
    <w:rsid w:val="00945053"/>
    <w:rsid w:val="0094539C"/>
    <w:rsid w:val="00945B3A"/>
    <w:rsid w:val="0094659F"/>
    <w:rsid w:val="00946CF3"/>
    <w:rsid w:val="00947E49"/>
    <w:rsid w:val="0095052A"/>
    <w:rsid w:val="00950A27"/>
    <w:rsid w:val="00950AA4"/>
    <w:rsid w:val="00951840"/>
    <w:rsid w:val="0095241C"/>
    <w:rsid w:val="009533C0"/>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BBD"/>
    <w:rsid w:val="00962934"/>
    <w:rsid w:val="00964823"/>
    <w:rsid w:val="00964C5E"/>
    <w:rsid w:val="009674A4"/>
    <w:rsid w:val="0096750D"/>
    <w:rsid w:val="00967D72"/>
    <w:rsid w:val="009737E6"/>
    <w:rsid w:val="0097392E"/>
    <w:rsid w:val="009745B4"/>
    <w:rsid w:val="009755D3"/>
    <w:rsid w:val="0097587D"/>
    <w:rsid w:val="00975BBD"/>
    <w:rsid w:val="00977583"/>
    <w:rsid w:val="00977C66"/>
    <w:rsid w:val="00980A06"/>
    <w:rsid w:val="00980A83"/>
    <w:rsid w:val="00980B11"/>
    <w:rsid w:val="00980DEC"/>
    <w:rsid w:val="0098210D"/>
    <w:rsid w:val="00983016"/>
    <w:rsid w:val="00983F49"/>
    <w:rsid w:val="0098482A"/>
    <w:rsid w:val="00984FFC"/>
    <w:rsid w:val="009852A5"/>
    <w:rsid w:val="00985654"/>
    <w:rsid w:val="00985A96"/>
    <w:rsid w:val="00985D29"/>
    <w:rsid w:val="00986B95"/>
    <w:rsid w:val="0098750A"/>
    <w:rsid w:val="00987C28"/>
    <w:rsid w:val="00991177"/>
    <w:rsid w:val="009912D3"/>
    <w:rsid w:val="009912D8"/>
    <w:rsid w:val="009921F1"/>
    <w:rsid w:val="0099230B"/>
    <w:rsid w:val="00992B81"/>
    <w:rsid w:val="00992E18"/>
    <w:rsid w:val="00993BD3"/>
    <w:rsid w:val="00993C91"/>
    <w:rsid w:val="00994C42"/>
    <w:rsid w:val="00994E00"/>
    <w:rsid w:val="009957CB"/>
    <w:rsid w:val="00996A2B"/>
    <w:rsid w:val="00996F21"/>
    <w:rsid w:val="0099746B"/>
    <w:rsid w:val="009977F1"/>
    <w:rsid w:val="009A157A"/>
    <w:rsid w:val="009A1D0A"/>
    <w:rsid w:val="009A207C"/>
    <w:rsid w:val="009A208D"/>
    <w:rsid w:val="009A26BB"/>
    <w:rsid w:val="009A2C3E"/>
    <w:rsid w:val="009A2D61"/>
    <w:rsid w:val="009A4E3B"/>
    <w:rsid w:val="009A5651"/>
    <w:rsid w:val="009A610C"/>
    <w:rsid w:val="009A612D"/>
    <w:rsid w:val="009A73BF"/>
    <w:rsid w:val="009A788B"/>
    <w:rsid w:val="009B0E2A"/>
    <w:rsid w:val="009B0EEE"/>
    <w:rsid w:val="009B1B19"/>
    <w:rsid w:val="009B2175"/>
    <w:rsid w:val="009B2C55"/>
    <w:rsid w:val="009B2CB3"/>
    <w:rsid w:val="009B2D55"/>
    <w:rsid w:val="009B3412"/>
    <w:rsid w:val="009B540C"/>
    <w:rsid w:val="009B563D"/>
    <w:rsid w:val="009B5E76"/>
    <w:rsid w:val="009B5EEF"/>
    <w:rsid w:val="009B611A"/>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FAE"/>
    <w:rsid w:val="009C74F8"/>
    <w:rsid w:val="009D0F58"/>
    <w:rsid w:val="009D184D"/>
    <w:rsid w:val="009D1C6B"/>
    <w:rsid w:val="009D24F2"/>
    <w:rsid w:val="009D2E56"/>
    <w:rsid w:val="009D38B0"/>
    <w:rsid w:val="009D401F"/>
    <w:rsid w:val="009D44B3"/>
    <w:rsid w:val="009D44D9"/>
    <w:rsid w:val="009D4CDA"/>
    <w:rsid w:val="009D4E3F"/>
    <w:rsid w:val="009D59A4"/>
    <w:rsid w:val="009D6261"/>
    <w:rsid w:val="009D7067"/>
    <w:rsid w:val="009D7207"/>
    <w:rsid w:val="009E005E"/>
    <w:rsid w:val="009E033A"/>
    <w:rsid w:val="009E1FA1"/>
    <w:rsid w:val="009E24DA"/>
    <w:rsid w:val="009E2D87"/>
    <w:rsid w:val="009E3683"/>
    <w:rsid w:val="009E36F3"/>
    <w:rsid w:val="009E4066"/>
    <w:rsid w:val="009E4677"/>
    <w:rsid w:val="009E59D1"/>
    <w:rsid w:val="009F061A"/>
    <w:rsid w:val="009F08CD"/>
    <w:rsid w:val="009F0B52"/>
    <w:rsid w:val="009F0FB7"/>
    <w:rsid w:val="009F11C1"/>
    <w:rsid w:val="009F22E5"/>
    <w:rsid w:val="009F22FC"/>
    <w:rsid w:val="009F396B"/>
    <w:rsid w:val="009F41D8"/>
    <w:rsid w:val="009F47DA"/>
    <w:rsid w:val="009F57BE"/>
    <w:rsid w:val="009F688A"/>
    <w:rsid w:val="009F7233"/>
    <w:rsid w:val="009F7FAA"/>
    <w:rsid w:val="00A01149"/>
    <w:rsid w:val="00A015DF"/>
    <w:rsid w:val="00A019B0"/>
    <w:rsid w:val="00A02CDF"/>
    <w:rsid w:val="00A045C0"/>
    <w:rsid w:val="00A05C15"/>
    <w:rsid w:val="00A06DFE"/>
    <w:rsid w:val="00A07F28"/>
    <w:rsid w:val="00A12791"/>
    <w:rsid w:val="00A12AAE"/>
    <w:rsid w:val="00A12D13"/>
    <w:rsid w:val="00A12F6D"/>
    <w:rsid w:val="00A13C80"/>
    <w:rsid w:val="00A1428A"/>
    <w:rsid w:val="00A15401"/>
    <w:rsid w:val="00A163B9"/>
    <w:rsid w:val="00A20DCB"/>
    <w:rsid w:val="00A20E76"/>
    <w:rsid w:val="00A2146A"/>
    <w:rsid w:val="00A224D4"/>
    <w:rsid w:val="00A2418D"/>
    <w:rsid w:val="00A2459F"/>
    <w:rsid w:val="00A2609B"/>
    <w:rsid w:val="00A276B8"/>
    <w:rsid w:val="00A27951"/>
    <w:rsid w:val="00A27DC0"/>
    <w:rsid w:val="00A30546"/>
    <w:rsid w:val="00A30CAC"/>
    <w:rsid w:val="00A323F6"/>
    <w:rsid w:val="00A32497"/>
    <w:rsid w:val="00A333D6"/>
    <w:rsid w:val="00A335AC"/>
    <w:rsid w:val="00A336DC"/>
    <w:rsid w:val="00A33C75"/>
    <w:rsid w:val="00A33D17"/>
    <w:rsid w:val="00A34053"/>
    <w:rsid w:val="00A346BF"/>
    <w:rsid w:val="00A350E8"/>
    <w:rsid w:val="00A357E2"/>
    <w:rsid w:val="00A35898"/>
    <w:rsid w:val="00A35A93"/>
    <w:rsid w:val="00A40530"/>
    <w:rsid w:val="00A40EC0"/>
    <w:rsid w:val="00A41420"/>
    <w:rsid w:val="00A41C87"/>
    <w:rsid w:val="00A41E6C"/>
    <w:rsid w:val="00A4248B"/>
    <w:rsid w:val="00A4259D"/>
    <w:rsid w:val="00A432B4"/>
    <w:rsid w:val="00A44BCA"/>
    <w:rsid w:val="00A4666A"/>
    <w:rsid w:val="00A46906"/>
    <w:rsid w:val="00A47693"/>
    <w:rsid w:val="00A47FD3"/>
    <w:rsid w:val="00A50A75"/>
    <w:rsid w:val="00A50E99"/>
    <w:rsid w:val="00A52A46"/>
    <w:rsid w:val="00A5464B"/>
    <w:rsid w:val="00A54AB0"/>
    <w:rsid w:val="00A55AF8"/>
    <w:rsid w:val="00A57447"/>
    <w:rsid w:val="00A57510"/>
    <w:rsid w:val="00A6058D"/>
    <w:rsid w:val="00A61BB2"/>
    <w:rsid w:val="00A6250B"/>
    <w:rsid w:val="00A625DC"/>
    <w:rsid w:val="00A62F52"/>
    <w:rsid w:val="00A637EA"/>
    <w:rsid w:val="00A63E3E"/>
    <w:rsid w:val="00A641A8"/>
    <w:rsid w:val="00A64DB1"/>
    <w:rsid w:val="00A65121"/>
    <w:rsid w:val="00A652C2"/>
    <w:rsid w:val="00A659D8"/>
    <w:rsid w:val="00A66795"/>
    <w:rsid w:val="00A66BEA"/>
    <w:rsid w:val="00A66CF3"/>
    <w:rsid w:val="00A703CD"/>
    <w:rsid w:val="00A71084"/>
    <w:rsid w:val="00A714C7"/>
    <w:rsid w:val="00A721FF"/>
    <w:rsid w:val="00A72D2A"/>
    <w:rsid w:val="00A74939"/>
    <w:rsid w:val="00A75A83"/>
    <w:rsid w:val="00A7641E"/>
    <w:rsid w:val="00A76BD0"/>
    <w:rsid w:val="00A76C6B"/>
    <w:rsid w:val="00A77D9F"/>
    <w:rsid w:val="00A805FC"/>
    <w:rsid w:val="00A81684"/>
    <w:rsid w:val="00A81FE9"/>
    <w:rsid w:val="00A8256F"/>
    <w:rsid w:val="00A8392E"/>
    <w:rsid w:val="00A83BCA"/>
    <w:rsid w:val="00A83EFA"/>
    <w:rsid w:val="00A8432A"/>
    <w:rsid w:val="00A8451E"/>
    <w:rsid w:val="00A84C4F"/>
    <w:rsid w:val="00A84F8A"/>
    <w:rsid w:val="00A85ACB"/>
    <w:rsid w:val="00A86965"/>
    <w:rsid w:val="00A87625"/>
    <w:rsid w:val="00A9078F"/>
    <w:rsid w:val="00A931D0"/>
    <w:rsid w:val="00A9365A"/>
    <w:rsid w:val="00A93821"/>
    <w:rsid w:val="00A93B8C"/>
    <w:rsid w:val="00A941D6"/>
    <w:rsid w:val="00A9481B"/>
    <w:rsid w:val="00A94F86"/>
    <w:rsid w:val="00A96E49"/>
    <w:rsid w:val="00A96FDE"/>
    <w:rsid w:val="00AA0E7A"/>
    <w:rsid w:val="00AA0FA3"/>
    <w:rsid w:val="00AA1231"/>
    <w:rsid w:val="00AA1FCF"/>
    <w:rsid w:val="00AA22D9"/>
    <w:rsid w:val="00AA2EAB"/>
    <w:rsid w:val="00AA32A6"/>
    <w:rsid w:val="00AA35F1"/>
    <w:rsid w:val="00AA3824"/>
    <w:rsid w:val="00AA4170"/>
    <w:rsid w:val="00AA44DC"/>
    <w:rsid w:val="00AA4531"/>
    <w:rsid w:val="00AA4E5C"/>
    <w:rsid w:val="00AA4FAA"/>
    <w:rsid w:val="00AA507F"/>
    <w:rsid w:val="00AA574D"/>
    <w:rsid w:val="00AA6811"/>
    <w:rsid w:val="00AA687A"/>
    <w:rsid w:val="00AA7547"/>
    <w:rsid w:val="00AB05D5"/>
    <w:rsid w:val="00AB0E14"/>
    <w:rsid w:val="00AB114F"/>
    <w:rsid w:val="00AB2627"/>
    <w:rsid w:val="00AB292D"/>
    <w:rsid w:val="00AB29B6"/>
    <w:rsid w:val="00AB2A8A"/>
    <w:rsid w:val="00AB320F"/>
    <w:rsid w:val="00AB384B"/>
    <w:rsid w:val="00AB447D"/>
    <w:rsid w:val="00AB466D"/>
    <w:rsid w:val="00AB493C"/>
    <w:rsid w:val="00AB4BF2"/>
    <w:rsid w:val="00AB5859"/>
    <w:rsid w:val="00AB7BD1"/>
    <w:rsid w:val="00AC1D2F"/>
    <w:rsid w:val="00AC1FC2"/>
    <w:rsid w:val="00AC236D"/>
    <w:rsid w:val="00AC3488"/>
    <w:rsid w:val="00AC593A"/>
    <w:rsid w:val="00AC64C9"/>
    <w:rsid w:val="00AC64EE"/>
    <w:rsid w:val="00AC65D7"/>
    <w:rsid w:val="00AC6A16"/>
    <w:rsid w:val="00AC6D52"/>
    <w:rsid w:val="00AC7092"/>
    <w:rsid w:val="00AC7289"/>
    <w:rsid w:val="00AC77D8"/>
    <w:rsid w:val="00AD00B0"/>
    <w:rsid w:val="00AD0BAE"/>
    <w:rsid w:val="00AD0BD9"/>
    <w:rsid w:val="00AD2551"/>
    <w:rsid w:val="00AD2EEA"/>
    <w:rsid w:val="00AD38ED"/>
    <w:rsid w:val="00AD47E8"/>
    <w:rsid w:val="00AD4E71"/>
    <w:rsid w:val="00AD4F42"/>
    <w:rsid w:val="00AD523D"/>
    <w:rsid w:val="00AD5F79"/>
    <w:rsid w:val="00AD6361"/>
    <w:rsid w:val="00AE01C9"/>
    <w:rsid w:val="00AE1260"/>
    <w:rsid w:val="00AE173F"/>
    <w:rsid w:val="00AE2A32"/>
    <w:rsid w:val="00AE2E61"/>
    <w:rsid w:val="00AE31A1"/>
    <w:rsid w:val="00AE34B0"/>
    <w:rsid w:val="00AE4328"/>
    <w:rsid w:val="00AE4356"/>
    <w:rsid w:val="00AE491B"/>
    <w:rsid w:val="00AE5096"/>
    <w:rsid w:val="00AE5289"/>
    <w:rsid w:val="00AE587C"/>
    <w:rsid w:val="00AE703B"/>
    <w:rsid w:val="00AF0AAE"/>
    <w:rsid w:val="00AF0DA1"/>
    <w:rsid w:val="00AF10D0"/>
    <w:rsid w:val="00AF1CEF"/>
    <w:rsid w:val="00AF22A8"/>
    <w:rsid w:val="00AF4739"/>
    <w:rsid w:val="00AF6C74"/>
    <w:rsid w:val="00AF74C9"/>
    <w:rsid w:val="00AF75D1"/>
    <w:rsid w:val="00AF76D1"/>
    <w:rsid w:val="00B00318"/>
    <w:rsid w:val="00B00649"/>
    <w:rsid w:val="00B0076B"/>
    <w:rsid w:val="00B00C84"/>
    <w:rsid w:val="00B01501"/>
    <w:rsid w:val="00B017B2"/>
    <w:rsid w:val="00B03D4C"/>
    <w:rsid w:val="00B04D23"/>
    <w:rsid w:val="00B05683"/>
    <w:rsid w:val="00B06672"/>
    <w:rsid w:val="00B06729"/>
    <w:rsid w:val="00B06DBD"/>
    <w:rsid w:val="00B075BC"/>
    <w:rsid w:val="00B07FD4"/>
    <w:rsid w:val="00B10520"/>
    <w:rsid w:val="00B10BE1"/>
    <w:rsid w:val="00B1133D"/>
    <w:rsid w:val="00B13883"/>
    <w:rsid w:val="00B14B36"/>
    <w:rsid w:val="00B150EB"/>
    <w:rsid w:val="00B157E0"/>
    <w:rsid w:val="00B16339"/>
    <w:rsid w:val="00B175B8"/>
    <w:rsid w:val="00B21DAD"/>
    <w:rsid w:val="00B22D76"/>
    <w:rsid w:val="00B23A7F"/>
    <w:rsid w:val="00B23E8B"/>
    <w:rsid w:val="00B23F26"/>
    <w:rsid w:val="00B246D7"/>
    <w:rsid w:val="00B2502A"/>
    <w:rsid w:val="00B25606"/>
    <w:rsid w:val="00B2576E"/>
    <w:rsid w:val="00B259FB"/>
    <w:rsid w:val="00B26278"/>
    <w:rsid w:val="00B26301"/>
    <w:rsid w:val="00B26DAE"/>
    <w:rsid w:val="00B26DE0"/>
    <w:rsid w:val="00B26E31"/>
    <w:rsid w:val="00B273E7"/>
    <w:rsid w:val="00B276D5"/>
    <w:rsid w:val="00B305C4"/>
    <w:rsid w:val="00B30D60"/>
    <w:rsid w:val="00B31646"/>
    <w:rsid w:val="00B31782"/>
    <w:rsid w:val="00B318C2"/>
    <w:rsid w:val="00B31ED1"/>
    <w:rsid w:val="00B33995"/>
    <w:rsid w:val="00B3438D"/>
    <w:rsid w:val="00B35CA9"/>
    <w:rsid w:val="00B378C3"/>
    <w:rsid w:val="00B37FBF"/>
    <w:rsid w:val="00B42068"/>
    <w:rsid w:val="00B427FD"/>
    <w:rsid w:val="00B43179"/>
    <w:rsid w:val="00B45C18"/>
    <w:rsid w:val="00B470FE"/>
    <w:rsid w:val="00B474C7"/>
    <w:rsid w:val="00B5074A"/>
    <w:rsid w:val="00B50D10"/>
    <w:rsid w:val="00B5117E"/>
    <w:rsid w:val="00B521B8"/>
    <w:rsid w:val="00B5330E"/>
    <w:rsid w:val="00B53D87"/>
    <w:rsid w:val="00B54027"/>
    <w:rsid w:val="00B54458"/>
    <w:rsid w:val="00B54C79"/>
    <w:rsid w:val="00B5515D"/>
    <w:rsid w:val="00B56251"/>
    <w:rsid w:val="00B567BC"/>
    <w:rsid w:val="00B57202"/>
    <w:rsid w:val="00B57950"/>
    <w:rsid w:val="00B57A38"/>
    <w:rsid w:val="00B57ADF"/>
    <w:rsid w:val="00B57CEE"/>
    <w:rsid w:val="00B602A8"/>
    <w:rsid w:val="00B6060D"/>
    <w:rsid w:val="00B60B59"/>
    <w:rsid w:val="00B612AA"/>
    <w:rsid w:val="00B623D0"/>
    <w:rsid w:val="00B62B0E"/>
    <w:rsid w:val="00B636C1"/>
    <w:rsid w:val="00B64E68"/>
    <w:rsid w:val="00B64FA9"/>
    <w:rsid w:val="00B652F8"/>
    <w:rsid w:val="00B6692F"/>
    <w:rsid w:val="00B66A7D"/>
    <w:rsid w:val="00B7150F"/>
    <w:rsid w:val="00B71572"/>
    <w:rsid w:val="00B71D6C"/>
    <w:rsid w:val="00B72018"/>
    <w:rsid w:val="00B7270E"/>
    <w:rsid w:val="00B73BB8"/>
    <w:rsid w:val="00B74F96"/>
    <w:rsid w:val="00B7546B"/>
    <w:rsid w:val="00B75518"/>
    <w:rsid w:val="00B758D7"/>
    <w:rsid w:val="00B7755B"/>
    <w:rsid w:val="00B7758E"/>
    <w:rsid w:val="00B779E7"/>
    <w:rsid w:val="00B8080C"/>
    <w:rsid w:val="00B81235"/>
    <w:rsid w:val="00B822E0"/>
    <w:rsid w:val="00B84936"/>
    <w:rsid w:val="00B85950"/>
    <w:rsid w:val="00B85FEE"/>
    <w:rsid w:val="00B8607C"/>
    <w:rsid w:val="00B866BB"/>
    <w:rsid w:val="00B86AE3"/>
    <w:rsid w:val="00B87860"/>
    <w:rsid w:val="00B903FF"/>
    <w:rsid w:val="00B9129F"/>
    <w:rsid w:val="00B913E9"/>
    <w:rsid w:val="00B92C2A"/>
    <w:rsid w:val="00B930A0"/>
    <w:rsid w:val="00B9364C"/>
    <w:rsid w:val="00B93830"/>
    <w:rsid w:val="00B9464E"/>
    <w:rsid w:val="00B95BD8"/>
    <w:rsid w:val="00B9758F"/>
    <w:rsid w:val="00B97745"/>
    <w:rsid w:val="00BA01D6"/>
    <w:rsid w:val="00BA0AF4"/>
    <w:rsid w:val="00BA1E1B"/>
    <w:rsid w:val="00BA1FC1"/>
    <w:rsid w:val="00BA298E"/>
    <w:rsid w:val="00BA30BD"/>
    <w:rsid w:val="00BA383C"/>
    <w:rsid w:val="00BA38B4"/>
    <w:rsid w:val="00BA390C"/>
    <w:rsid w:val="00BA50AA"/>
    <w:rsid w:val="00BA5943"/>
    <w:rsid w:val="00BA6FC4"/>
    <w:rsid w:val="00BA7B12"/>
    <w:rsid w:val="00BB04EF"/>
    <w:rsid w:val="00BB092E"/>
    <w:rsid w:val="00BB0D0C"/>
    <w:rsid w:val="00BB0DD1"/>
    <w:rsid w:val="00BB0FDD"/>
    <w:rsid w:val="00BB1EFF"/>
    <w:rsid w:val="00BB39F2"/>
    <w:rsid w:val="00BB3C2A"/>
    <w:rsid w:val="00BB4452"/>
    <w:rsid w:val="00BB455A"/>
    <w:rsid w:val="00BB4A7F"/>
    <w:rsid w:val="00BB4B40"/>
    <w:rsid w:val="00BB7457"/>
    <w:rsid w:val="00BC01C9"/>
    <w:rsid w:val="00BC11C1"/>
    <w:rsid w:val="00BC1499"/>
    <w:rsid w:val="00BC38F7"/>
    <w:rsid w:val="00BC40D8"/>
    <w:rsid w:val="00BC499D"/>
    <w:rsid w:val="00BC6167"/>
    <w:rsid w:val="00BC6A1B"/>
    <w:rsid w:val="00BD021F"/>
    <w:rsid w:val="00BD2E38"/>
    <w:rsid w:val="00BD42F3"/>
    <w:rsid w:val="00BD446D"/>
    <w:rsid w:val="00BD46D1"/>
    <w:rsid w:val="00BD4EF3"/>
    <w:rsid w:val="00BD5011"/>
    <w:rsid w:val="00BD50CE"/>
    <w:rsid w:val="00BD59DB"/>
    <w:rsid w:val="00BD605F"/>
    <w:rsid w:val="00BD68DF"/>
    <w:rsid w:val="00BE03A4"/>
    <w:rsid w:val="00BE0FB7"/>
    <w:rsid w:val="00BE110B"/>
    <w:rsid w:val="00BE2028"/>
    <w:rsid w:val="00BE261D"/>
    <w:rsid w:val="00BE4425"/>
    <w:rsid w:val="00BE4ECC"/>
    <w:rsid w:val="00BE54BB"/>
    <w:rsid w:val="00BE648B"/>
    <w:rsid w:val="00BE6932"/>
    <w:rsid w:val="00BE6ED2"/>
    <w:rsid w:val="00BF045C"/>
    <w:rsid w:val="00BF1206"/>
    <w:rsid w:val="00BF151B"/>
    <w:rsid w:val="00BF20BD"/>
    <w:rsid w:val="00BF3233"/>
    <w:rsid w:val="00BF3D89"/>
    <w:rsid w:val="00BF3FD1"/>
    <w:rsid w:val="00BF437B"/>
    <w:rsid w:val="00BF5E20"/>
    <w:rsid w:val="00BF6282"/>
    <w:rsid w:val="00BF6921"/>
    <w:rsid w:val="00BF7425"/>
    <w:rsid w:val="00C00364"/>
    <w:rsid w:val="00C0041D"/>
    <w:rsid w:val="00C00F10"/>
    <w:rsid w:val="00C01008"/>
    <w:rsid w:val="00C01588"/>
    <w:rsid w:val="00C01BDD"/>
    <w:rsid w:val="00C0327B"/>
    <w:rsid w:val="00C03592"/>
    <w:rsid w:val="00C04046"/>
    <w:rsid w:val="00C041D9"/>
    <w:rsid w:val="00C04AF2"/>
    <w:rsid w:val="00C050E6"/>
    <w:rsid w:val="00C054CE"/>
    <w:rsid w:val="00C057F3"/>
    <w:rsid w:val="00C05899"/>
    <w:rsid w:val="00C05A79"/>
    <w:rsid w:val="00C05CEF"/>
    <w:rsid w:val="00C06068"/>
    <w:rsid w:val="00C0647E"/>
    <w:rsid w:val="00C0665A"/>
    <w:rsid w:val="00C07A90"/>
    <w:rsid w:val="00C10803"/>
    <w:rsid w:val="00C10FA2"/>
    <w:rsid w:val="00C1101A"/>
    <w:rsid w:val="00C114DC"/>
    <w:rsid w:val="00C11B63"/>
    <w:rsid w:val="00C11FA9"/>
    <w:rsid w:val="00C12831"/>
    <w:rsid w:val="00C12C79"/>
    <w:rsid w:val="00C13240"/>
    <w:rsid w:val="00C14F69"/>
    <w:rsid w:val="00C152DB"/>
    <w:rsid w:val="00C15772"/>
    <w:rsid w:val="00C15D8B"/>
    <w:rsid w:val="00C16F8A"/>
    <w:rsid w:val="00C17583"/>
    <w:rsid w:val="00C2175E"/>
    <w:rsid w:val="00C21ED6"/>
    <w:rsid w:val="00C230B0"/>
    <w:rsid w:val="00C2413A"/>
    <w:rsid w:val="00C25489"/>
    <w:rsid w:val="00C25BAC"/>
    <w:rsid w:val="00C2762E"/>
    <w:rsid w:val="00C3051A"/>
    <w:rsid w:val="00C313FE"/>
    <w:rsid w:val="00C317E1"/>
    <w:rsid w:val="00C32996"/>
    <w:rsid w:val="00C3484A"/>
    <w:rsid w:val="00C3491B"/>
    <w:rsid w:val="00C351A6"/>
    <w:rsid w:val="00C356B3"/>
    <w:rsid w:val="00C35927"/>
    <w:rsid w:val="00C3598F"/>
    <w:rsid w:val="00C3599C"/>
    <w:rsid w:val="00C359C0"/>
    <w:rsid w:val="00C359F3"/>
    <w:rsid w:val="00C362FB"/>
    <w:rsid w:val="00C37737"/>
    <w:rsid w:val="00C40862"/>
    <w:rsid w:val="00C40FE9"/>
    <w:rsid w:val="00C41900"/>
    <w:rsid w:val="00C41AFB"/>
    <w:rsid w:val="00C43763"/>
    <w:rsid w:val="00C464E7"/>
    <w:rsid w:val="00C466DC"/>
    <w:rsid w:val="00C466F8"/>
    <w:rsid w:val="00C47C97"/>
    <w:rsid w:val="00C50B10"/>
    <w:rsid w:val="00C5107D"/>
    <w:rsid w:val="00C5173F"/>
    <w:rsid w:val="00C5193D"/>
    <w:rsid w:val="00C51C8B"/>
    <w:rsid w:val="00C51F64"/>
    <w:rsid w:val="00C53162"/>
    <w:rsid w:val="00C53C6F"/>
    <w:rsid w:val="00C53E9C"/>
    <w:rsid w:val="00C54045"/>
    <w:rsid w:val="00C540AD"/>
    <w:rsid w:val="00C541C1"/>
    <w:rsid w:val="00C54235"/>
    <w:rsid w:val="00C5432E"/>
    <w:rsid w:val="00C546F0"/>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E99"/>
    <w:rsid w:val="00C62EB0"/>
    <w:rsid w:val="00C631B5"/>
    <w:rsid w:val="00C63879"/>
    <w:rsid w:val="00C63F93"/>
    <w:rsid w:val="00C644D2"/>
    <w:rsid w:val="00C649F5"/>
    <w:rsid w:val="00C64F5B"/>
    <w:rsid w:val="00C651A3"/>
    <w:rsid w:val="00C658AF"/>
    <w:rsid w:val="00C65E9B"/>
    <w:rsid w:val="00C679B6"/>
    <w:rsid w:val="00C67BD7"/>
    <w:rsid w:val="00C67D59"/>
    <w:rsid w:val="00C705F3"/>
    <w:rsid w:val="00C7071B"/>
    <w:rsid w:val="00C72B08"/>
    <w:rsid w:val="00C73257"/>
    <w:rsid w:val="00C734AF"/>
    <w:rsid w:val="00C74DF3"/>
    <w:rsid w:val="00C75980"/>
    <w:rsid w:val="00C76CA2"/>
    <w:rsid w:val="00C80896"/>
    <w:rsid w:val="00C811EC"/>
    <w:rsid w:val="00C81352"/>
    <w:rsid w:val="00C8269D"/>
    <w:rsid w:val="00C8272F"/>
    <w:rsid w:val="00C827D7"/>
    <w:rsid w:val="00C84230"/>
    <w:rsid w:val="00C84987"/>
    <w:rsid w:val="00C85346"/>
    <w:rsid w:val="00C86055"/>
    <w:rsid w:val="00C867D5"/>
    <w:rsid w:val="00C871FF"/>
    <w:rsid w:val="00C87E90"/>
    <w:rsid w:val="00C90A83"/>
    <w:rsid w:val="00C90CF3"/>
    <w:rsid w:val="00C91407"/>
    <w:rsid w:val="00C91F47"/>
    <w:rsid w:val="00C932DF"/>
    <w:rsid w:val="00C93353"/>
    <w:rsid w:val="00C934E6"/>
    <w:rsid w:val="00C93934"/>
    <w:rsid w:val="00C94E01"/>
    <w:rsid w:val="00C956DD"/>
    <w:rsid w:val="00C9626C"/>
    <w:rsid w:val="00C96893"/>
    <w:rsid w:val="00C97502"/>
    <w:rsid w:val="00C979C4"/>
    <w:rsid w:val="00CA0786"/>
    <w:rsid w:val="00CA0810"/>
    <w:rsid w:val="00CA10A8"/>
    <w:rsid w:val="00CA112E"/>
    <w:rsid w:val="00CA21E7"/>
    <w:rsid w:val="00CA26CD"/>
    <w:rsid w:val="00CA2B78"/>
    <w:rsid w:val="00CA3569"/>
    <w:rsid w:val="00CA43B8"/>
    <w:rsid w:val="00CA4AE7"/>
    <w:rsid w:val="00CA4E2B"/>
    <w:rsid w:val="00CA52E8"/>
    <w:rsid w:val="00CA762C"/>
    <w:rsid w:val="00CA7F85"/>
    <w:rsid w:val="00CB0379"/>
    <w:rsid w:val="00CB0415"/>
    <w:rsid w:val="00CB0563"/>
    <w:rsid w:val="00CB10AB"/>
    <w:rsid w:val="00CB12A1"/>
    <w:rsid w:val="00CB186D"/>
    <w:rsid w:val="00CB22C6"/>
    <w:rsid w:val="00CB2C98"/>
    <w:rsid w:val="00CB3DC8"/>
    <w:rsid w:val="00CB480D"/>
    <w:rsid w:val="00CB54C1"/>
    <w:rsid w:val="00CB6B57"/>
    <w:rsid w:val="00CB6B66"/>
    <w:rsid w:val="00CB7540"/>
    <w:rsid w:val="00CC05DD"/>
    <w:rsid w:val="00CC173F"/>
    <w:rsid w:val="00CC18A1"/>
    <w:rsid w:val="00CC3449"/>
    <w:rsid w:val="00CC3AAE"/>
    <w:rsid w:val="00CC7E7D"/>
    <w:rsid w:val="00CD04A4"/>
    <w:rsid w:val="00CD11FE"/>
    <w:rsid w:val="00CD16C2"/>
    <w:rsid w:val="00CD17BE"/>
    <w:rsid w:val="00CD1893"/>
    <w:rsid w:val="00CD3321"/>
    <w:rsid w:val="00CD4140"/>
    <w:rsid w:val="00CD49B8"/>
    <w:rsid w:val="00CD5144"/>
    <w:rsid w:val="00CD54D3"/>
    <w:rsid w:val="00CD5C78"/>
    <w:rsid w:val="00CD6AD9"/>
    <w:rsid w:val="00CE023E"/>
    <w:rsid w:val="00CE0F13"/>
    <w:rsid w:val="00CE11C6"/>
    <w:rsid w:val="00CE14DB"/>
    <w:rsid w:val="00CE1A55"/>
    <w:rsid w:val="00CE1D0E"/>
    <w:rsid w:val="00CE1FC1"/>
    <w:rsid w:val="00CE295C"/>
    <w:rsid w:val="00CE29ED"/>
    <w:rsid w:val="00CE2AED"/>
    <w:rsid w:val="00CE3636"/>
    <w:rsid w:val="00CE428D"/>
    <w:rsid w:val="00CE69DA"/>
    <w:rsid w:val="00CE73D0"/>
    <w:rsid w:val="00CF0206"/>
    <w:rsid w:val="00CF0795"/>
    <w:rsid w:val="00CF22AD"/>
    <w:rsid w:val="00CF372B"/>
    <w:rsid w:val="00CF4546"/>
    <w:rsid w:val="00CF69CE"/>
    <w:rsid w:val="00CF706F"/>
    <w:rsid w:val="00CF7729"/>
    <w:rsid w:val="00D006CB"/>
    <w:rsid w:val="00D0166C"/>
    <w:rsid w:val="00D017A0"/>
    <w:rsid w:val="00D021B5"/>
    <w:rsid w:val="00D02648"/>
    <w:rsid w:val="00D05448"/>
    <w:rsid w:val="00D0552F"/>
    <w:rsid w:val="00D05F02"/>
    <w:rsid w:val="00D066FB"/>
    <w:rsid w:val="00D06E97"/>
    <w:rsid w:val="00D0734E"/>
    <w:rsid w:val="00D10525"/>
    <w:rsid w:val="00D10A09"/>
    <w:rsid w:val="00D114A8"/>
    <w:rsid w:val="00D11BCC"/>
    <w:rsid w:val="00D1246A"/>
    <w:rsid w:val="00D1377A"/>
    <w:rsid w:val="00D145DC"/>
    <w:rsid w:val="00D14A66"/>
    <w:rsid w:val="00D15297"/>
    <w:rsid w:val="00D155F7"/>
    <w:rsid w:val="00D16259"/>
    <w:rsid w:val="00D16882"/>
    <w:rsid w:val="00D16F58"/>
    <w:rsid w:val="00D20252"/>
    <w:rsid w:val="00D21E68"/>
    <w:rsid w:val="00D21EB2"/>
    <w:rsid w:val="00D22311"/>
    <w:rsid w:val="00D22B7D"/>
    <w:rsid w:val="00D2313A"/>
    <w:rsid w:val="00D25637"/>
    <w:rsid w:val="00D26937"/>
    <w:rsid w:val="00D30722"/>
    <w:rsid w:val="00D30A3C"/>
    <w:rsid w:val="00D30F02"/>
    <w:rsid w:val="00D314CD"/>
    <w:rsid w:val="00D31A68"/>
    <w:rsid w:val="00D32C98"/>
    <w:rsid w:val="00D32CB7"/>
    <w:rsid w:val="00D33179"/>
    <w:rsid w:val="00D33505"/>
    <w:rsid w:val="00D33678"/>
    <w:rsid w:val="00D349AC"/>
    <w:rsid w:val="00D35280"/>
    <w:rsid w:val="00D37429"/>
    <w:rsid w:val="00D37687"/>
    <w:rsid w:val="00D40340"/>
    <w:rsid w:val="00D4046E"/>
    <w:rsid w:val="00D40BCB"/>
    <w:rsid w:val="00D4101A"/>
    <w:rsid w:val="00D4276F"/>
    <w:rsid w:val="00D42911"/>
    <w:rsid w:val="00D43B6F"/>
    <w:rsid w:val="00D43BC5"/>
    <w:rsid w:val="00D45EF4"/>
    <w:rsid w:val="00D461E5"/>
    <w:rsid w:val="00D47148"/>
    <w:rsid w:val="00D51881"/>
    <w:rsid w:val="00D52F00"/>
    <w:rsid w:val="00D54E7A"/>
    <w:rsid w:val="00D54F4A"/>
    <w:rsid w:val="00D555C3"/>
    <w:rsid w:val="00D55FBB"/>
    <w:rsid w:val="00D5632F"/>
    <w:rsid w:val="00D57244"/>
    <w:rsid w:val="00D6060A"/>
    <w:rsid w:val="00D60A52"/>
    <w:rsid w:val="00D61011"/>
    <w:rsid w:val="00D616E1"/>
    <w:rsid w:val="00D62E1C"/>
    <w:rsid w:val="00D637FB"/>
    <w:rsid w:val="00D6436F"/>
    <w:rsid w:val="00D65975"/>
    <w:rsid w:val="00D6773B"/>
    <w:rsid w:val="00D70D0C"/>
    <w:rsid w:val="00D70E25"/>
    <w:rsid w:val="00D71A80"/>
    <w:rsid w:val="00D735AA"/>
    <w:rsid w:val="00D743E6"/>
    <w:rsid w:val="00D7469B"/>
    <w:rsid w:val="00D74B3A"/>
    <w:rsid w:val="00D74F8F"/>
    <w:rsid w:val="00D75567"/>
    <w:rsid w:val="00D75825"/>
    <w:rsid w:val="00D75CDD"/>
    <w:rsid w:val="00D75E2F"/>
    <w:rsid w:val="00D766B7"/>
    <w:rsid w:val="00D76E2C"/>
    <w:rsid w:val="00D77768"/>
    <w:rsid w:val="00D808B1"/>
    <w:rsid w:val="00D80BC7"/>
    <w:rsid w:val="00D81994"/>
    <w:rsid w:val="00D819AF"/>
    <w:rsid w:val="00D82BFA"/>
    <w:rsid w:val="00D82D9E"/>
    <w:rsid w:val="00D82F84"/>
    <w:rsid w:val="00D83598"/>
    <w:rsid w:val="00D83E27"/>
    <w:rsid w:val="00D84EC8"/>
    <w:rsid w:val="00D85BF2"/>
    <w:rsid w:val="00D86E0C"/>
    <w:rsid w:val="00D87674"/>
    <w:rsid w:val="00D87814"/>
    <w:rsid w:val="00D87C58"/>
    <w:rsid w:val="00D87CAC"/>
    <w:rsid w:val="00D901BA"/>
    <w:rsid w:val="00D90A21"/>
    <w:rsid w:val="00D90DD6"/>
    <w:rsid w:val="00D90EAC"/>
    <w:rsid w:val="00D927DD"/>
    <w:rsid w:val="00D92D3D"/>
    <w:rsid w:val="00D9382F"/>
    <w:rsid w:val="00D94CC3"/>
    <w:rsid w:val="00D9671E"/>
    <w:rsid w:val="00D96A0A"/>
    <w:rsid w:val="00DA06A0"/>
    <w:rsid w:val="00DA399E"/>
    <w:rsid w:val="00DA3CB9"/>
    <w:rsid w:val="00DA3F59"/>
    <w:rsid w:val="00DA4DA3"/>
    <w:rsid w:val="00DA51A1"/>
    <w:rsid w:val="00DA5A23"/>
    <w:rsid w:val="00DA6274"/>
    <w:rsid w:val="00DA7684"/>
    <w:rsid w:val="00DA7ABB"/>
    <w:rsid w:val="00DA7D55"/>
    <w:rsid w:val="00DB044A"/>
    <w:rsid w:val="00DB0EAA"/>
    <w:rsid w:val="00DB133E"/>
    <w:rsid w:val="00DB1689"/>
    <w:rsid w:val="00DB2551"/>
    <w:rsid w:val="00DB32BF"/>
    <w:rsid w:val="00DB38C8"/>
    <w:rsid w:val="00DB4226"/>
    <w:rsid w:val="00DB4B53"/>
    <w:rsid w:val="00DB4FA6"/>
    <w:rsid w:val="00DB50D1"/>
    <w:rsid w:val="00DB5892"/>
    <w:rsid w:val="00DB5F19"/>
    <w:rsid w:val="00DB61E8"/>
    <w:rsid w:val="00DB7238"/>
    <w:rsid w:val="00DB73B0"/>
    <w:rsid w:val="00DB7FD8"/>
    <w:rsid w:val="00DC23B3"/>
    <w:rsid w:val="00DC45BB"/>
    <w:rsid w:val="00DC4C0D"/>
    <w:rsid w:val="00DC4CA4"/>
    <w:rsid w:val="00DC4D02"/>
    <w:rsid w:val="00DC56FF"/>
    <w:rsid w:val="00DC64EC"/>
    <w:rsid w:val="00DD19AA"/>
    <w:rsid w:val="00DD24E4"/>
    <w:rsid w:val="00DD25EF"/>
    <w:rsid w:val="00DD29B0"/>
    <w:rsid w:val="00DD2EC6"/>
    <w:rsid w:val="00DD2FF0"/>
    <w:rsid w:val="00DD40F9"/>
    <w:rsid w:val="00DD59F9"/>
    <w:rsid w:val="00DD5C01"/>
    <w:rsid w:val="00DD6386"/>
    <w:rsid w:val="00DD6539"/>
    <w:rsid w:val="00DD7F03"/>
    <w:rsid w:val="00DE0143"/>
    <w:rsid w:val="00DE0228"/>
    <w:rsid w:val="00DE0339"/>
    <w:rsid w:val="00DE0678"/>
    <w:rsid w:val="00DE10B2"/>
    <w:rsid w:val="00DE1C16"/>
    <w:rsid w:val="00DE1D0E"/>
    <w:rsid w:val="00DE2035"/>
    <w:rsid w:val="00DE2867"/>
    <w:rsid w:val="00DE3097"/>
    <w:rsid w:val="00DE3F19"/>
    <w:rsid w:val="00DE4506"/>
    <w:rsid w:val="00DE48C0"/>
    <w:rsid w:val="00DE5A41"/>
    <w:rsid w:val="00DE6C58"/>
    <w:rsid w:val="00DE6F3D"/>
    <w:rsid w:val="00DE7261"/>
    <w:rsid w:val="00DF009C"/>
    <w:rsid w:val="00DF00F5"/>
    <w:rsid w:val="00DF1BA6"/>
    <w:rsid w:val="00DF2A6A"/>
    <w:rsid w:val="00DF2B60"/>
    <w:rsid w:val="00DF2D4D"/>
    <w:rsid w:val="00DF2DC7"/>
    <w:rsid w:val="00DF3273"/>
    <w:rsid w:val="00DF55F5"/>
    <w:rsid w:val="00DF5DF5"/>
    <w:rsid w:val="00DF69E2"/>
    <w:rsid w:val="00DF6E9D"/>
    <w:rsid w:val="00DF734A"/>
    <w:rsid w:val="00E00508"/>
    <w:rsid w:val="00E007E3"/>
    <w:rsid w:val="00E00C09"/>
    <w:rsid w:val="00E01158"/>
    <w:rsid w:val="00E01DAD"/>
    <w:rsid w:val="00E02D1A"/>
    <w:rsid w:val="00E03F91"/>
    <w:rsid w:val="00E059B8"/>
    <w:rsid w:val="00E05F99"/>
    <w:rsid w:val="00E06243"/>
    <w:rsid w:val="00E063E4"/>
    <w:rsid w:val="00E06750"/>
    <w:rsid w:val="00E0777B"/>
    <w:rsid w:val="00E0783F"/>
    <w:rsid w:val="00E1014C"/>
    <w:rsid w:val="00E10534"/>
    <w:rsid w:val="00E107BD"/>
    <w:rsid w:val="00E12EEF"/>
    <w:rsid w:val="00E13401"/>
    <w:rsid w:val="00E137A4"/>
    <w:rsid w:val="00E13A9B"/>
    <w:rsid w:val="00E13AA1"/>
    <w:rsid w:val="00E13E18"/>
    <w:rsid w:val="00E14291"/>
    <w:rsid w:val="00E149F8"/>
    <w:rsid w:val="00E14B57"/>
    <w:rsid w:val="00E14F2E"/>
    <w:rsid w:val="00E15200"/>
    <w:rsid w:val="00E15FEF"/>
    <w:rsid w:val="00E16FAF"/>
    <w:rsid w:val="00E17074"/>
    <w:rsid w:val="00E1758C"/>
    <w:rsid w:val="00E178E5"/>
    <w:rsid w:val="00E17F83"/>
    <w:rsid w:val="00E2065F"/>
    <w:rsid w:val="00E2102B"/>
    <w:rsid w:val="00E21822"/>
    <w:rsid w:val="00E21E8B"/>
    <w:rsid w:val="00E22410"/>
    <w:rsid w:val="00E22BEA"/>
    <w:rsid w:val="00E22D9A"/>
    <w:rsid w:val="00E23B52"/>
    <w:rsid w:val="00E24437"/>
    <w:rsid w:val="00E2452F"/>
    <w:rsid w:val="00E253ED"/>
    <w:rsid w:val="00E256A0"/>
    <w:rsid w:val="00E261FB"/>
    <w:rsid w:val="00E263E0"/>
    <w:rsid w:val="00E26584"/>
    <w:rsid w:val="00E267BC"/>
    <w:rsid w:val="00E2687E"/>
    <w:rsid w:val="00E26E78"/>
    <w:rsid w:val="00E26FF7"/>
    <w:rsid w:val="00E272BA"/>
    <w:rsid w:val="00E27949"/>
    <w:rsid w:val="00E30851"/>
    <w:rsid w:val="00E30935"/>
    <w:rsid w:val="00E311A8"/>
    <w:rsid w:val="00E3137B"/>
    <w:rsid w:val="00E32554"/>
    <w:rsid w:val="00E3276A"/>
    <w:rsid w:val="00E3288B"/>
    <w:rsid w:val="00E32CF2"/>
    <w:rsid w:val="00E34911"/>
    <w:rsid w:val="00E35D72"/>
    <w:rsid w:val="00E35F14"/>
    <w:rsid w:val="00E36A2B"/>
    <w:rsid w:val="00E37090"/>
    <w:rsid w:val="00E37EAC"/>
    <w:rsid w:val="00E4140F"/>
    <w:rsid w:val="00E41514"/>
    <w:rsid w:val="00E431CA"/>
    <w:rsid w:val="00E43AFD"/>
    <w:rsid w:val="00E43F0E"/>
    <w:rsid w:val="00E440A1"/>
    <w:rsid w:val="00E445D8"/>
    <w:rsid w:val="00E469DA"/>
    <w:rsid w:val="00E46C57"/>
    <w:rsid w:val="00E52440"/>
    <w:rsid w:val="00E52A8D"/>
    <w:rsid w:val="00E54BF4"/>
    <w:rsid w:val="00E5557A"/>
    <w:rsid w:val="00E557A3"/>
    <w:rsid w:val="00E55E80"/>
    <w:rsid w:val="00E563C4"/>
    <w:rsid w:val="00E56C80"/>
    <w:rsid w:val="00E570FB"/>
    <w:rsid w:val="00E57283"/>
    <w:rsid w:val="00E574E9"/>
    <w:rsid w:val="00E57B17"/>
    <w:rsid w:val="00E60F37"/>
    <w:rsid w:val="00E62737"/>
    <w:rsid w:val="00E62D44"/>
    <w:rsid w:val="00E6352E"/>
    <w:rsid w:val="00E63861"/>
    <w:rsid w:val="00E6408C"/>
    <w:rsid w:val="00E64736"/>
    <w:rsid w:val="00E64C68"/>
    <w:rsid w:val="00E65081"/>
    <w:rsid w:val="00E65CA0"/>
    <w:rsid w:val="00E65D1F"/>
    <w:rsid w:val="00E65E92"/>
    <w:rsid w:val="00E66341"/>
    <w:rsid w:val="00E66A44"/>
    <w:rsid w:val="00E66C3E"/>
    <w:rsid w:val="00E672A5"/>
    <w:rsid w:val="00E6742B"/>
    <w:rsid w:val="00E7146A"/>
    <w:rsid w:val="00E71926"/>
    <w:rsid w:val="00E71949"/>
    <w:rsid w:val="00E71EB5"/>
    <w:rsid w:val="00E728A6"/>
    <w:rsid w:val="00E729AE"/>
    <w:rsid w:val="00E730D1"/>
    <w:rsid w:val="00E73280"/>
    <w:rsid w:val="00E734F6"/>
    <w:rsid w:val="00E73580"/>
    <w:rsid w:val="00E74E49"/>
    <w:rsid w:val="00E75B35"/>
    <w:rsid w:val="00E75F4D"/>
    <w:rsid w:val="00E76452"/>
    <w:rsid w:val="00E764C4"/>
    <w:rsid w:val="00E765BE"/>
    <w:rsid w:val="00E76858"/>
    <w:rsid w:val="00E76991"/>
    <w:rsid w:val="00E80DF6"/>
    <w:rsid w:val="00E80E3C"/>
    <w:rsid w:val="00E812F2"/>
    <w:rsid w:val="00E81E1E"/>
    <w:rsid w:val="00E81F91"/>
    <w:rsid w:val="00E822AE"/>
    <w:rsid w:val="00E82EC9"/>
    <w:rsid w:val="00E83216"/>
    <w:rsid w:val="00E832C3"/>
    <w:rsid w:val="00E832C5"/>
    <w:rsid w:val="00E83461"/>
    <w:rsid w:val="00E837C0"/>
    <w:rsid w:val="00E8459B"/>
    <w:rsid w:val="00E84CC5"/>
    <w:rsid w:val="00E866D0"/>
    <w:rsid w:val="00E87196"/>
    <w:rsid w:val="00E90446"/>
    <w:rsid w:val="00E909CD"/>
    <w:rsid w:val="00E9112A"/>
    <w:rsid w:val="00E933B0"/>
    <w:rsid w:val="00E93532"/>
    <w:rsid w:val="00E9366F"/>
    <w:rsid w:val="00E94386"/>
    <w:rsid w:val="00E95102"/>
    <w:rsid w:val="00E952E0"/>
    <w:rsid w:val="00E9585B"/>
    <w:rsid w:val="00E9603B"/>
    <w:rsid w:val="00E964AD"/>
    <w:rsid w:val="00EA0032"/>
    <w:rsid w:val="00EA0705"/>
    <w:rsid w:val="00EA2143"/>
    <w:rsid w:val="00EA29D7"/>
    <w:rsid w:val="00EA2B8C"/>
    <w:rsid w:val="00EA30C7"/>
    <w:rsid w:val="00EA33C6"/>
    <w:rsid w:val="00EA41FB"/>
    <w:rsid w:val="00EA48B9"/>
    <w:rsid w:val="00EA500C"/>
    <w:rsid w:val="00EA5D0E"/>
    <w:rsid w:val="00EA72C9"/>
    <w:rsid w:val="00EB1171"/>
    <w:rsid w:val="00EB18A6"/>
    <w:rsid w:val="00EB3948"/>
    <w:rsid w:val="00EB4619"/>
    <w:rsid w:val="00EB4F40"/>
    <w:rsid w:val="00EB53D5"/>
    <w:rsid w:val="00EB6A17"/>
    <w:rsid w:val="00EB6B63"/>
    <w:rsid w:val="00EB6CAB"/>
    <w:rsid w:val="00EB7366"/>
    <w:rsid w:val="00EC00B6"/>
    <w:rsid w:val="00EC1E76"/>
    <w:rsid w:val="00EC208F"/>
    <w:rsid w:val="00EC25AE"/>
    <w:rsid w:val="00EC32DB"/>
    <w:rsid w:val="00EC34E6"/>
    <w:rsid w:val="00EC3DE9"/>
    <w:rsid w:val="00EC489A"/>
    <w:rsid w:val="00EC4B42"/>
    <w:rsid w:val="00EC70B7"/>
    <w:rsid w:val="00ED2B6C"/>
    <w:rsid w:val="00ED3498"/>
    <w:rsid w:val="00ED39B8"/>
    <w:rsid w:val="00ED3AAB"/>
    <w:rsid w:val="00ED4418"/>
    <w:rsid w:val="00ED4D2E"/>
    <w:rsid w:val="00ED4DBF"/>
    <w:rsid w:val="00ED5056"/>
    <w:rsid w:val="00ED549A"/>
    <w:rsid w:val="00ED5BB9"/>
    <w:rsid w:val="00ED6384"/>
    <w:rsid w:val="00ED67F5"/>
    <w:rsid w:val="00ED6E57"/>
    <w:rsid w:val="00ED6EF3"/>
    <w:rsid w:val="00ED7866"/>
    <w:rsid w:val="00EE0C6A"/>
    <w:rsid w:val="00EE1AB4"/>
    <w:rsid w:val="00EE297A"/>
    <w:rsid w:val="00EE38D4"/>
    <w:rsid w:val="00EE3B2F"/>
    <w:rsid w:val="00EE44BC"/>
    <w:rsid w:val="00EE44CA"/>
    <w:rsid w:val="00EE45E2"/>
    <w:rsid w:val="00EE5829"/>
    <w:rsid w:val="00EE58D2"/>
    <w:rsid w:val="00EE5BBF"/>
    <w:rsid w:val="00EF05EC"/>
    <w:rsid w:val="00EF1517"/>
    <w:rsid w:val="00EF1DFE"/>
    <w:rsid w:val="00EF2700"/>
    <w:rsid w:val="00EF273F"/>
    <w:rsid w:val="00EF38F7"/>
    <w:rsid w:val="00EF3D64"/>
    <w:rsid w:val="00F003F7"/>
    <w:rsid w:val="00F00534"/>
    <w:rsid w:val="00F0053E"/>
    <w:rsid w:val="00F00C74"/>
    <w:rsid w:val="00F00DC2"/>
    <w:rsid w:val="00F0254E"/>
    <w:rsid w:val="00F02C86"/>
    <w:rsid w:val="00F02DA4"/>
    <w:rsid w:val="00F0327D"/>
    <w:rsid w:val="00F03573"/>
    <w:rsid w:val="00F0387B"/>
    <w:rsid w:val="00F03AC2"/>
    <w:rsid w:val="00F03B68"/>
    <w:rsid w:val="00F05C2F"/>
    <w:rsid w:val="00F05C53"/>
    <w:rsid w:val="00F07797"/>
    <w:rsid w:val="00F1013C"/>
    <w:rsid w:val="00F10496"/>
    <w:rsid w:val="00F109A3"/>
    <w:rsid w:val="00F119B0"/>
    <w:rsid w:val="00F13B89"/>
    <w:rsid w:val="00F1462A"/>
    <w:rsid w:val="00F14C51"/>
    <w:rsid w:val="00F16AFE"/>
    <w:rsid w:val="00F16C84"/>
    <w:rsid w:val="00F21342"/>
    <w:rsid w:val="00F21968"/>
    <w:rsid w:val="00F220CC"/>
    <w:rsid w:val="00F22808"/>
    <w:rsid w:val="00F22E33"/>
    <w:rsid w:val="00F24AE2"/>
    <w:rsid w:val="00F25069"/>
    <w:rsid w:val="00F25ED3"/>
    <w:rsid w:val="00F26E14"/>
    <w:rsid w:val="00F27A68"/>
    <w:rsid w:val="00F27FA8"/>
    <w:rsid w:val="00F305B1"/>
    <w:rsid w:val="00F3080D"/>
    <w:rsid w:val="00F308D8"/>
    <w:rsid w:val="00F309EE"/>
    <w:rsid w:val="00F314CE"/>
    <w:rsid w:val="00F318B0"/>
    <w:rsid w:val="00F321D0"/>
    <w:rsid w:val="00F32334"/>
    <w:rsid w:val="00F3300F"/>
    <w:rsid w:val="00F330BB"/>
    <w:rsid w:val="00F33397"/>
    <w:rsid w:val="00F34DA2"/>
    <w:rsid w:val="00F34E93"/>
    <w:rsid w:val="00F3507B"/>
    <w:rsid w:val="00F3578F"/>
    <w:rsid w:val="00F357FB"/>
    <w:rsid w:val="00F3584C"/>
    <w:rsid w:val="00F360F0"/>
    <w:rsid w:val="00F36EDB"/>
    <w:rsid w:val="00F37459"/>
    <w:rsid w:val="00F37521"/>
    <w:rsid w:val="00F404CA"/>
    <w:rsid w:val="00F406DA"/>
    <w:rsid w:val="00F40795"/>
    <w:rsid w:val="00F421B2"/>
    <w:rsid w:val="00F422FD"/>
    <w:rsid w:val="00F42C90"/>
    <w:rsid w:val="00F435D7"/>
    <w:rsid w:val="00F44260"/>
    <w:rsid w:val="00F44630"/>
    <w:rsid w:val="00F44E1D"/>
    <w:rsid w:val="00F463F1"/>
    <w:rsid w:val="00F46E5F"/>
    <w:rsid w:val="00F4733A"/>
    <w:rsid w:val="00F4739C"/>
    <w:rsid w:val="00F478F0"/>
    <w:rsid w:val="00F50526"/>
    <w:rsid w:val="00F505A3"/>
    <w:rsid w:val="00F5060C"/>
    <w:rsid w:val="00F50C7C"/>
    <w:rsid w:val="00F5228B"/>
    <w:rsid w:val="00F524F8"/>
    <w:rsid w:val="00F52650"/>
    <w:rsid w:val="00F52D4C"/>
    <w:rsid w:val="00F5446F"/>
    <w:rsid w:val="00F54CCC"/>
    <w:rsid w:val="00F54EF8"/>
    <w:rsid w:val="00F55112"/>
    <w:rsid w:val="00F55196"/>
    <w:rsid w:val="00F565B8"/>
    <w:rsid w:val="00F566A8"/>
    <w:rsid w:val="00F60F66"/>
    <w:rsid w:val="00F62005"/>
    <w:rsid w:val="00F6260D"/>
    <w:rsid w:val="00F62B1A"/>
    <w:rsid w:val="00F63327"/>
    <w:rsid w:val="00F63596"/>
    <w:rsid w:val="00F63750"/>
    <w:rsid w:val="00F64030"/>
    <w:rsid w:val="00F64174"/>
    <w:rsid w:val="00F646FB"/>
    <w:rsid w:val="00F666AE"/>
    <w:rsid w:val="00F66F51"/>
    <w:rsid w:val="00F67D6C"/>
    <w:rsid w:val="00F67ED6"/>
    <w:rsid w:val="00F70AC3"/>
    <w:rsid w:val="00F71231"/>
    <w:rsid w:val="00F71970"/>
    <w:rsid w:val="00F71B4A"/>
    <w:rsid w:val="00F721A3"/>
    <w:rsid w:val="00F724DE"/>
    <w:rsid w:val="00F734C5"/>
    <w:rsid w:val="00F737EB"/>
    <w:rsid w:val="00F743DB"/>
    <w:rsid w:val="00F74E5C"/>
    <w:rsid w:val="00F74FFD"/>
    <w:rsid w:val="00F75E5E"/>
    <w:rsid w:val="00F76835"/>
    <w:rsid w:val="00F7685B"/>
    <w:rsid w:val="00F76F55"/>
    <w:rsid w:val="00F80933"/>
    <w:rsid w:val="00F80AAB"/>
    <w:rsid w:val="00F80AF9"/>
    <w:rsid w:val="00F82B21"/>
    <w:rsid w:val="00F8302C"/>
    <w:rsid w:val="00F8320A"/>
    <w:rsid w:val="00F846F9"/>
    <w:rsid w:val="00F84CF5"/>
    <w:rsid w:val="00F85468"/>
    <w:rsid w:val="00F867C5"/>
    <w:rsid w:val="00F867F5"/>
    <w:rsid w:val="00F86FF7"/>
    <w:rsid w:val="00F8779E"/>
    <w:rsid w:val="00F87D38"/>
    <w:rsid w:val="00F90DFD"/>
    <w:rsid w:val="00F92A30"/>
    <w:rsid w:val="00F934EB"/>
    <w:rsid w:val="00F93BC8"/>
    <w:rsid w:val="00F93F7F"/>
    <w:rsid w:val="00F944EB"/>
    <w:rsid w:val="00F951CE"/>
    <w:rsid w:val="00F95E30"/>
    <w:rsid w:val="00F9745A"/>
    <w:rsid w:val="00F97734"/>
    <w:rsid w:val="00F97D5F"/>
    <w:rsid w:val="00FA0524"/>
    <w:rsid w:val="00FA09A6"/>
    <w:rsid w:val="00FA1392"/>
    <w:rsid w:val="00FA1444"/>
    <w:rsid w:val="00FA1A7B"/>
    <w:rsid w:val="00FA1C2E"/>
    <w:rsid w:val="00FA3314"/>
    <w:rsid w:val="00FA3409"/>
    <w:rsid w:val="00FA3E0F"/>
    <w:rsid w:val="00FA4F71"/>
    <w:rsid w:val="00FA56AB"/>
    <w:rsid w:val="00FA57AB"/>
    <w:rsid w:val="00FA619F"/>
    <w:rsid w:val="00FA6548"/>
    <w:rsid w:val="00FA67A2"/>
    <w:rsid w:val="00FA693F"/>
    <w:rsid w:val="00FB00D3"/>
    <w:rsid w:val="00FB03CC"/>
    <w:rsid w:val="00FB13E9"/>
    <w:rsid w:val="00FB1B8B"/>
    <w:rsid w:val="00FB26BF"/>
    <w:rsid w:val="00FB3BB0"/>
    <w:rsid w:val="00FB3C2A"/>
    <w:rsid w:val="00FB3F82"/>
    <w:rsid w:val="00FB4E25"/>
    <w:rsid w:val="00FB5C7C"/>
    <w:rsid w:val="00FB6D93"/>
    <w:rsid w:val="00FB7DDD"/>
    <w:rsid w:val="00FC0579"/>
    <w:rsid w:val="00FC10B9"/>
    <w:rsid w:val="00FC16DB"/>
    <w:rsid w:val="00FC2164"/>
    <w:rsid w:val="00FC2CAE"/>
    <w:rsid w:val="00FC5262"/>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373B"/>
    <w:rsid w:val="00FD4635"/>
    <w:rsid w:val="00FD47DB"/>
    <w:rsid w:val="00FD487D"/>
    <w:rsid w:val="00FD543B"/>
    <w:rsid w:val="00FD55CF"/>
    <w:rsid w:val="00FD6135"/>
    <w:rsid w:val="00FD7709"/>
    <w:rsid w:val="00FD770F"/>
    <w:rsid w:val="00FD7993"/>
    <w:rsid w:val="00FE0B35"/>
    <w:rsid w:val="00FE1A91"/>
    <w:rsid w:val="00FE1FA8"/>
    <w:rsid w:val="00FE2084"/>
    <w:rsid w:val="00FE2829"/>
    <w:rsid w:val="00FE28E7"/>
    <w:rsid w:val="00FE3295"/>
    <w:rsid w:val="00FE3973"/>
    <w:rsid w:val="00FE4242"/>
    <w:rsid w:val="00FE4466"/>
    <w:rsid w:val="00FE653B"/>
    <w:rsid w:val="00FE697E"/>
    <w:rsid w:val="00FE6D3A"/>
    <w:rsid w:val="00FE76BF"/>
    <w:rsid w:val="00FE7787"/>
    <w:rsid w:val="00FE79E1"/>
    <w:rsid w:val="00FE7F2B"/>
    <w:rsid w:val="00FF020C"/>
    <w:rsid w:val="00FF1587"/>
    <w:rsid w:val="00FF1B39"/>
    <w:rsid w:val="00FF27A1"/>
    <w:rsid w:val="00FF3883"/>
    <w:rsid w:val="00FF3EC5"/>
    <w:rsid w:val="00FF48FA"/>
    <w:rsid w:val="00FF4A01"/>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s>
</file>

<file path=word/webSettings.xml><?xml version="1.0" encoding="utf-8"?>
<w:webSettings xmlns:r="http://schemas.openxmlformats.org/officeDocument/2006/relationships" xmlns:w="http://schemas.openxmlformats.org/wordprocessingml/2006/main">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31517613">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 w:id="65617956">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1615945001">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315915528">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1080835620">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869341738">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70784426">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1462186138">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72120447">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 w:id="550309723">
          <w:marLeft w:val="0"/>
          <w:marRight w:val="0"/>
          <w:marTop w:val="0"/>
          <w:marBottom w:val="0"/>
          <w:divBdr>
            <w:top w:val="none" w:sz="0" w:space="0" w:color="auto"/>
            <w:left w:val="none" w:sz="0" w:space="0" w:color="auto"/>
            <w:bottom w:val="none" w:sz="0" w:space="0" w:color="auto"/>
            <w:right w:val="none" w:sz="0" w:space="0" w:color="auto"/>
          </w:divBdr>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1524367727">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7827822">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1437363034">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58479590">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sChild>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656035231">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457260388">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770048140">
          <w:marLeft w:val="0"/>
          <w:marRight w:val="0"/>
          <w:marTop w:val="0"/>
          <w:marBottom w:val="0"/>
          <w:divBdr>
            <w:top w:val="none" w:sz="0" w:space="0" w:color="auto"/>
            <w:left w:val="none" w:sz="0" w:space="0" w:color="auto"/>
            <w:bottom w:val="none" w:sz="0" w:space="0" w:color="auto"/>
            <w:right w:val="none" w:sz="0" w:space="0" w:color="auto"/>
          </w:divBdr>
        </w:div>
        <w:div w:id="112941055">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340164165">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162018132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1871725535">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 w:id="203057685">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1774204205">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4553866">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1264533854">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89350565">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86852384">
          <w:marLeft w:val="0"/>
          <w:marRight w:val="0"/>
          <w:marTop w:val="0"/>
          <w:marBottom w:val="0"/>
          <w:divBdr>
            <w:top w:val="none" w:sz="0" w:space="0" w:color="auto"/>
            <w:left w:val="none" w:sz="0" w:space="0" w:color="auto"/>
            <w:bottom w:val="none" w:sz="0" w:space="0" w:color="auto"/>
            <w:right w:val="none" w:sz="0" w:space="0" w:color="auto"/>
          </w:divBdr>
        </w:div>
        <w:div w:id="106659381">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770466198">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0577747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hyperlink" Target="http://www.pasto.gov.co/tramites%20y%20servicio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mailto:jovenesenaccionsbs@gmail.com" TargetMode="External"/><Relationship Id="rId2" Type="http://schemas.openxmlformats.org/officeDocument/2006/relationships/numbering" Target="numbering.xml"/><Relationship Id="rId16" Type="http://schemas.openxmlformats.org/officeDocument/2006/relationships/hyperlink" Target="http://www.prosperidadsocial.gov.c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duardoenca@yahoo.com" TargetMode="External"/><Relationship Id="rId5" Type="http://schemas.openxmlformats.org/officeDocument/2006/relationships/webSettings" Target="webSettings.xml"/><Relationship Id="rId15" Type="http://schemas.openxmlformats.org/officeDocument/2006/relationships/hyperlink" Target="http://www.intranetpasto.gov.co/index.php?option=com_phocadownload&amp;view=categories" TargetMode="External"/><Relationship Id="rId10" Type="http://schemas.openxmlformats.org/officeDocument/2006/relationships/hyperlink" Target="tel:(317)%20404-7375"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F90C61-FD36-4E2E-8B1E-B9AD4D0E4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11</Pages>
  <Words>2486</Words>
  <Characters>13674</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16128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5</cp:revision>
  <cp:lastPrinted>2017-02-02T20:04:00Z</cp:lastPrinted>
  <dcterms:created xsi:type="dcterms:W3CDTF">2017-11-03T01:11:00Z</dcterms:created>
  <dcterms:modified xsi:type="dcterms:W3CDTF">2017-11-03T03:07:00Z</dcterms:modified>
</cp:coreProperties>
</file>