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8B3" w:rsidRDefault="003948B3" w:rsidP="003948B3">
      <w:pPr>
        <w:shd w:val="clear" w:color="auto" w:fill="FFFFFF"/>
        <w:jc w:val="center"/>
        <w:rPr>
          <w:rFonts w:cs="Tahoma"/>
          <w:b/>
        </w:rPr>
      </w:pPr>
      <w:r w:rsidRPr="00E3175B">
        <w:rPr>
          <w:rFonts w:cs="Tahoma"/>
          <w:b/>
        </w:rPr>
        <w:t>III FASE DE MANTENIMIENTO DE VÍAS EN PASTO YA SE ENCUENTRA EN ETAPA PRECONTRACTUAL</w:t>
      </w:r>
    </w:p>
    <w:p w:rsidR="003948B3" w:rsidRPr="00E3175B" w:rsidRDefault="00E232FB" w:rsidP="003948B3">
      <w:pPr>
        <w:shd w:val="clear" w:color="auto" w:fill="FFFFFF"/>
        <w:jc w:val="center"/>
        <w:rPr>
          <w:rFonts w:cs="Tahoma"/>
          <w:b/>
        </w:rPr>
      </w:pPr>
      <w:r>
        <w:rPr>
          <w:rFonts w:cs="Tahoma"/>
          <w:b/>
          <w:noProof/>
          <w:lang w:val="es-CO" w:eastAsia="es-CO"/>
        </w:rPr>
        <w:drawing>
          <wp:inline distT="0" distB="0" distL="0" distR="0">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parchoe.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0" w:name="_GoBack"/>
      <w:bookmarkEnd w:id="0"/>
    </w:p>
    <w:p w:rsidR="003948B3" w:rsidRDefault="003948B3" w:rsidP="003948B3">
      <w:pPr>
        <w:suppressAutoHyphens w:val="0"/>
        <w:spacing w:line="253" w:lineRule="atLeast"/>
        <w:rPr>
          <w:rFonts w:cs="Tahoma"/>
        </w:rPr>
      </w:pPr>
      <w:r w:rsidRPr="00E3175B">
        <w:rPr>
          <w:rFonts w:cs="Tahoma"/>
        </w:rPr>
        <w:t>13 oferentes se presentaron a la licitación pública para ejecutar el proyecto de la tercera fase de mantenimiento de la malla vial urbana mediante rehabilitación, bacheo y parcheo que tendrá una inversión de 6.300 millones de pesos aproximadamente y que permitirá una mayor cobertura en el arreglo de las vías principales y de sectores donde se encuentran deterioradas.</w:t>
      </w:r>
    </w:p>
    <w:p w:rsidR="003948B3" w:rsidRPr="008C28DA" w:rsidRDefault="003948B3" w:rsidP="003948B3">
      <w:pPr>
        <w:suppressAutoHyphens w:val="0"/>
        <w:spacing w:line="253" w:lineRule="atLeast"/>
        <w:rPr>
          <w:rFonts w:cs="Tahoma"/>
        </w:rPr>
      </w:pPr>
      <w:r w:rsidRPr="008C28DA">
        <w:rPr>
          <w:rFonts w:cs="Tahoma"/>
        </w:rPr>
        <w:t>“Este proceso que inicio el 10 de febrero de este año, actualmente se encuentra en etapa de observaciones a la evaluación de los oferentes y se adjudicaría  el 10 de junio, posteriormente en el mes de julio inicia la ejecución de obra, es importante mencionar que este proceso se llevó a cabo con unos estudios previos y unos pliegos de condiciones bastante exigentes en el sentido técnico, unas muy buenas especificaciones técnicas porque la ciudadanía siempre ha estado preocupada por la calidad de las obras, nosotros nos aseguramos con estas especificaciones solicitándole al contratista que salga beneficiado tenga una estabilidad de obra con calidad con una póliza por 3 años; inicialmente ya tenemos priorizados 93 sectores pero durante el proceso se evaluara vías que necesiten ser intervenidas”. Aseguro Viviana Cabrera, Secretaria de Infraestructura y Valorización. </w:t>
      </w:r>
    </w:p>
    <w:p w:rsidR="003948B3" w:rsidRDefault="003948B3" w:rsidP="003948B3">
      <w:pPr>
        <w:shd w:val="clear" w:color="auto" w:fill="FFFFFF"/>
        <w:rPr>
          <w:rFonts w:cs="Tahoma"/>
        </w:rPr>
      </w:pPr>
      <w:r w:rsidRPr="008C28DA">
        <w:rPr>
          <w:rFonts w:cs="Tahoma"/>
        </w:rPr>
        <w:t xml:space="preserve">Por otra parte y dando respuesta a memes que circulan en redes sociales acerca de la construcción de andenes con guía para invidentes sin sentido informo; “Decirle a la ciudadanía y darle el parte de tranquilidad que estos andenes que se han construido para pasos peatonales no son obras que se han desarrollado sin conexión, esto no es verdad, se está desarrollando todavía el proyecto, estamos en ejecución y posteriormente se instalarán unos puentes peatonales que ya están </w:t>
      </w:r>
      <w:r w:rsidRPr="008C28DA">
        <w:rPr>
          <w:rFonts w:cs="Tahoma"/>
        </w:rPr>
        <w:lastRenderedPageBreak/>
        <w:t>construidos a nivel y que conectarán estos pasos peatonales que permitirán una mejor movilidad al peatón en este sector”. </w:t>
      </w:r>
    </w:p>
    <w:p w:rsidR="003948B3" w:rsidRDefault="003948B3" w:rsidP="003948B3">
      <w:pPr>
        <w:shd w:val="clear" w:color="auto" w:fill="FFFFFF"/>
        <w:rPr>
          <w:rFonts w:cs="Tahoma"/>
        </w:rPr>
      </w:pPr>
      <w:r w:rsidRPr="008C28DA">
        <w:rPr>
          <w:rFonts w:cs="Tahoma"/>
        </w:rPr>
        <w:t>La III fase de mantenimiento de vías que iniciara en el mes de julio pretende ejecutarse hasta el mes de Diciembre de este año y comprende sectores como; avenida panamericana, salida oriente, vías arterias del centro de la ciudad y algunos barrios de la capital de Nariño.</w:t>
      </w:r>
    </w:p>
    <w:p w:rsidR="003948B3" w:rsidRDefault="003948B3" w:rsidP="003948B3">
      <w:pPr>
        <w:shd w:val="clear" w:color="auto" w:fill="FFFFFF"/>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3948B3" w:rsidRPr="003948B3" w:rsidRDefault="003948B3" w:rsidP="003948B3">
      <w:pPr>
        <w:shd w:val="clear" w:color="auto" w:fill="FFFFFF"/>
        <w:jc w:val="center"/>
        <w:rPr>
          <w:rFonts w:cs="Tahoma"/>
        </w:rPr>
      </w:pPr>
      <w:r w:rsidRPr="00122F97">
        <w:rPr>
          <w:rFonts w:cs="Tahoma"/>
          <w:i/>
        </w:rPr>
        <w:t>Somos constructores de paz</w:t>
      </w:r>
    </w:p>
    <w:p w:rsidR="003948B3" w:rsidRDefault="003948B3" w:rsidP="003948B3">
      <w:pPr>
        <w:shd w:val="clear" w:color="auto" w:fill="FFFFFF"/>
        <w:jc w:val="center"/>
        <w:rPr>
          <w:rFonts w:cs="Tahoma"/>
          <w:b/>
        </w:rPr>
      </w:pPr>
    </w:p>
    <w:p w:rsidR="00100E63" w:rsidRDefault="00100E63" w:rsidP="00100E63">
      <w:pPr>
        <w:suppressAutoHyphens w:val="0"/>
        <w:spacing w:line="253" w:lineRule="atLeast"/>
        <w:jc w:val="center"/>
        <w:rPr>
          <w:rFonts w:cs="Tahoma"/>
          <w:b/>
        </w:rPr>
      </w:pPr>
      <w:r>
        <w:rPr>
          <w:rFonts w:cs="Tahoma"/>
          <w:b/>
        </w:rPr>
        <w:t>ALCALDÍA</w:t>
      </w:r>
      <w:r w:rsidRPr="00A576F5">
        <w:rPr>
          <w:rFonts w:cs="Tahoma"/>
          <w:b/>
        </w:rPr>
        <w:t xml:space="preserve"> DE PASTO CONMEMORÓ LA SEMANA DE LA AFROCOLOMBIANIDAD CON ACTIVIDADES CULTURALES</w:t>
      </w:r>
    </w:p>
    <w:p w:rsidR="00100E63" w:rsidRDefault="00100E63" w:rsidP="00100E63">
      <w:pPr>
        <w:suppressAutoHyphens w:val="0"/>
        <w:spacing w:line="253" w:lineRule="atLeast"/>
        <w:jc w:val="center"/>
        <w:rPr>
          <w:rFonts w:cs="Tahoma"/>
          <w:b/>
        </w:rPr>
      </w:pPr>
      <w:r>
        <w:rPr>
          <w:rFonts w:cs="Tahoma"/>
          <w:b/>
          <w:noProof/>
          <w:lang w:val="es-CO" w:eastAsia="es-CO"/>
        </w:rPr>
        <w:drawing>
          <wp:inline distT="0" distB="0" distL="0" distR="0" wp14:anchorId="0715E7DA" wp14:editId="6E6C3E81">
            <wp:extent cx="2799716" cy="2099786"/>
            <wp:effectExtent l="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3436" cy="2102576"/>
                    </a:xfrm>
                    <a:prstGeom prst="rect">
                      <a:avLst/>
                    </a:prstGeom>
                  </pic:spPr>
                </pic:pic>
              </a:graphicData>
            </a:graphic>
          </wp:inline>
        </w:drawing>
      </w:r>
      <w:r>
        <w:rPr>
          <w:rFonts w:cs="Tahoma"/>
          <w:b/>
          <w:noProof/>
          <w:lang w:val="es-CO" w:eastAsia="es-CO"/>
        </w:rPr>
        <w:drawing>
          <wp:inline distT="0" distB="0" distL="0" distR="0" wp14:anchorId="49A6D06D" wp14:editId="1F96BF4A">
            <wp:extent cx="2781300" cy="20859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1410" cy="2086058"/>
                    </a:xfrm>
                    <a:prstGeom prst="rect">
                      <a:avLst/>
                    </a:prstGeom>
                  </pic:spPr>
                </pic:pic>
              </a:graphicData>
            </a:graphic>
          </wp:inline>
        </w:drawing>
      </w:r>
    </w:p>
    <w:p w:rsidR="00100E63" w:rsidRPr="00FE0B66" w:rsidRDefault="00100E63" w:rsidP="00100E63">
      <w:pPr>
        <w:suppressAutoHyphens w:val="0"/>
        <w:spacing w:line="253" w:lineRule="atLeast"/>
        <w:rPr>
          <w:rFonts w:cs="Tahoma"/>
        </w:rPr>
      </w:pPr>
      <w:r w:rsidRPr="00FE0B66">
        <w:rPr>
          <w:rFonts w:cs="Tahoma"/>
        </w:rPr>
        <w:t xml:space="preserve">Con gran éxito se llevó a cabo la semana de la </w:t>
      </w:r>
      <w:proofErr w:type="spellStart"/>
      <w:r w:rsidRPr="00FE0B66">
        <w:rPr>
          <w:rFonts w:cs="Tahoma"/>
        </w:rPr>
        <w:t>Afro</w:t>
      </w:r>
      <w:r>
        <w:rPr>
          <w:rFonts w:cs="Tahoma"/>
        </w:rPr>
        <w:t>c</w:t>
      </w:r>
      <w:r w:rsidRPr="00FE0B66">
        <w:rPr>
          <w:rFonts w:cs="Tahoma"/>
        </w:rPr>
        <w:t>olombianidad</w:t>
      </w:r>
      <w:proofErr w:type="spellEnd"/>
      <w:r w:rsidRPr="00FE0B66">
        <w:rPr>
          <w:rFonts w:cs="Tahoma"/>
        </w:rPr>
        <w:t xml:space="preserve"> con actividades culturales como danza, música tradicional y gastronomía, donde participaron las diferentes delegaciones de la costa pacífica, la Gobernación de Nariño y la Alcaldía de Pasto. </w:t>
      </w:r>
    </w:p>
    <w:p w:rsidR="00100E63" w:rsidRPr="00FE0B66" w:rsidRDefault="00100E63" w:rsidP="00100E63">
      <w:pPr>
        <w:suppressAutoHyphens w:val="0"/>
        <w:spacing w:line="253" w:lineRule="atLeast"/>
        <w:rPr>
          <w:rFonts w:cs="Tahoma"/>
        </w:rPr>
      </w:pPr>
      <w:r w:rsidRPr="00FE0B66">
        <w:rPr>
          <w:rFonts w:cs="Tahoma"/>
        </w:rPr>
        <w:t>Estos espacios</w:t>
      </w:r>
      <w:r>
        <w:rPr>
          <w:rFonts w:cs="Tahoma"/>
        </w:rPr>
        <w:t>, dieron lugar al</w:t>
      </w:r>
      <w:r w:rsidRPr="00FE0B66">
        <w:rPr>
          <w:rFonts w:cs="Tahoma"/>
        </w:rPr>
        <w:t xml:space="preserve"> intercambio cultural</w:t>
      </w:r>
      <w:r>
        <w:rPr>
          <w:rFonts w:cs="Tahoma"/>
        </w:rPr>
        <w:t xml:space="preserve"> y</w:t>
      </w:r>
      <w:r w:rsidRPr="00FE0B66">
        <w:rPr>
          <w:rFonts w:cs="Tahoma"/>
        </w:rPr>
        <w:t xml:space="preserve"> fueron realizados simultáneamente en varios sectores de la ciudad</w:t>
      </w:r>
      <w:r>
        <w:rPr>
          <w:rFonts w:cs="Tahoma"/>
        </w:rPr>
        <w:t>,</w:t>
      </w:r>
      <w:r w:rsidRPr="00FE0B66">
        <w:rPr>
          <w:rFonts w:cs="Tahoma"/>
        </w:rPr>
        <w:t xml:space="preserve"> con la presentación de los grupos musicales, al son de la marimba y el piano de chonta, la agrupación </w:t>
      </w:r>
      <w:proofErr w:type="spellStart"/>
      <w:r w:rsidRPr="00FE0B66">
        <w:rPr>
          <w:rFonts w:cs="Tahoma"/>
        </w:rPr>
        <w:t>Lumbalú</w:t>
      </w:r>
      <w:proofErr w:type="spellEnd"/>
      <w:r w:rsidRPr="00FE0B66">
        <w:rPr>
          <w:rFonts w:cs="Tahoma"/>
        </w:rPr>
        <w:t xml:space="preserve"> con música tradicional de barbacoas, Semillas de Chonta con la Escuela de Niños, Niñas y Adolescentes de Tumaco, </w:t>
      </w:r>
      <w:proofErr w:type="spellStart"/>
      <w:r w:rsidRPr="00FE0B66">
        <w:rPr>
          <w:rFonts w:cs="Tahoma"/>
        </w:rPr>
        <w:t>Plu</w:t>
      </w:r>
      <w:proofErr w:type="spellEnd"/>
      <w:r w:rsidRPr="00FE0B66">
        <w:rPr>
          <w:rFonts w:cs="Tahoma"/>
        </w:rPr>
        <w:t xml:space="preserve"> con Pla música fusión, </w:t>
      </w:r>
      <w:proofErr w:type="spellStart"/>
      <w:r w:rsidRPr="00FE0B66">
        <w:rPr>
          <w:rFonts w:cs="Tahoma"/>
        </w:rPr>
        <w:t>Pacific</w:t>
      </w:r>
      <w:proofErr w:type="spellEnd"/>
      <w:r w:rsidRPr="00FE0B66">
        <w:rPr>
          <w:rFonts w:cs="Tahoma"/>
        </w:rPr>
        <w:t xml:space="preserve"> Dance y la cocina tradicional preparando el ¨</w:t>
      </w:r>
      <w:proofErr w:type="spellStart"/>
      <w:r w:rsidRPr="00FE0B66">
        <w:rPr>
          <w:rFonts w:cs="Tahoma"/>
        </w:rPr>
        <w:t>Tapao</w:t>
      </w:r>
      <w:proofErr w:type="spellEnd"/>
      <w:r w:rsidRPr="00FE0B66">
        <w:rPr>
          <w:rFonts w:cs="Tahoma"/>
        </w:rPr>
        <w:t xml:space="preserve">¨ uno de los platos típicos de la región.  </w:t>
      </w:r>
    </w:p>
    <w:p w:rsidR="00100E63" w:rsidRPr="00FE0B66" w:rsidRDefault="00100E63" w:rsidP="00100E63">
      <w:pPr>
        <w:suppressAutoHyphens w:val="0"/>
        <w:spacing w:line="253" w:lineRule="atLeast"/>
        <w:rPr>
          <w:rFonts w:cs="Tahoma"/>
        </w:rPr>
      </w:pPr>
      <w:r w:rsidRPr="00FE0B66">
        <w:rPr>
          <w:rFonts w:cs="Tahoma"/>
        </w:rPr>
        <w:t xml:space="preserve">Al respecto Pedro Luis </w:t>
      </w:r>
      <w:proofErr w:type="spellStart"/>
      <w:r w:rsidRPr="00FE0B66">
        <w:rPr>
          <w:rFonts w:cs="Tahoma"/>
        </w:rPr>
        <w:t>Marquinez</w:t>
      </w:r>
      <w:proofErr w:type="spellEnd"/>
      <w:r w:rsidRPr="00FE0B66">
        <w:rPr>
          <w:rFonts w:cs="Tahoma"/>
        </w:rPr>
        <w:t xml:space="preserve"> profesor de la agrupación Semillas de Chonta </w:t>
      </w:r>
      <w:r>
        <w:rPr>
          <w:rFonts w:cs="Tahoma"/>
        </w:rPr>
        <w:t xml:space="preserve">manifestó: </w:t>
      </w:r>
      <w:r w:rsidRPr="00FE0B66">
        <w:rPr>
          <w:rFonts w:cs="Tahoma"/>
        </w:rPr>
        <w:t xml:space="preserve">“el principal objetivo de esta semana </w:t>
      </w:r>
      <w:r>
        <w:rPr>
          <w:rFonts w:cs="Tahoma"/>
        </w:rPr>
        <w:t>era</w:t>
      </w:r>
      <w:r w:rsidRPr="00FE0B66">
        <w:rPr>
          <w:rFonts w:cs="Tahoma"/>
        </w:rPr>
        <w:t xml:space="preserve"> dejar la muestra de lo que somos como nariñenses</w:t>
      </w:r>
      <w:r>
        <w:rPr>
          <w:rFonts w:cs="Tahoma"/>
        </w:rPr>
        <w:t>,</w:t>
      </w:r>
      <w:r w:rsidRPr="00FE0B66">
        <w:rPr>
          <w:rFonts w:cs="Tahoma"/>
        </w:rPr>
        <w:t xml:space="preserve"> a través de la música de la costa. Entre los instrumentos más reconocidos tenemos son el bombo, la marimba y el wasap, cada uno de ellos representa un mensaje de nuestros ancestros</w:t>
      </w:r>
      <w:r>
        <w:rPr>
          <w:rFonts w:cs="Tahoma"/>
        </w:rPr>
        <w:t>,</w:t>
      </w:r>
      <w:r w:rsidRPr="00FE0B66">
        <w:rPr>
          <w:rFonts w:cs="Tahoma"/>
        </w:rPr>
        <w:t xml:space="preserve"> quienes utilizaban estos códigos en la selva para no ser descubiertos. La cultura y la tradición cambian con el tiempo, </w:t>
      </w:r>
      <w:r w:rsidRPr="00FE0B66">
        <w:rPr>
          <w:rFonts w:cs="Tahoma"/>
        </w:rPr>
        <w:lastRenderedPageBreak/>
        <w:t>sin embargo, hemos querido seguir aportando desde esta escuela con jóvenes de esta generación”.</w:t>
      </w:r>
    </w:p>
    <w:p w:rsidR="00100E63" w:rsidRPr="00FE0B66" w:rsidRDefault="00100E63" w:rsidP="00100E63">
      <w:pPr>
        <w:suppressAutoHyphens w:val="0"/>
        <w:spacing w:line="253" w:lineRule="atLeast"/>
        <w:rPr>
          <w:rFonts w:cs="Tahoma"/>
        </w:rPr>
      </w:pPr>
      <w:r w:rsidRPr="00FE0B66">
        <w:rPr>
          <w:rFonts w:cs="Tahoma"/>
        </w:rPr>
        <w:t>En las diferentes presentaciones musicales</w:t>
      </w:r>
      <w:r>
        <w:rPr>
          <w:rFonts w:cs="Tahoma"/>
        </w:rPr>
        <w:t>,</w:t>
      </w:r>
      <w:r w:rsidRPr="00FE0B66">
        <w:rPr>
          <w:rFonts w:cs="Tahoma"/>
        </w:rPr>
        <w:t xml:space="preserve"> a través de los instrumentos fabricados con materiales de plantas y animales propios del territorio, una particularidad para resaltar</w:t>
      </w:r>
      <w:r>
        <w:rPr>
          <w:rFonts w:cs="Tahoma"/>
        </w:rPr>
        <w:t>,</w:t>
      </w:r>
      <w:r w:rsidRPr="00FE0B66">
        <w:rPr>
          <w:rFonts w:cs="Tahoma"/>
        </w:rPr>
        <w:t xml:space="preserve"> fueron los mensajes desde sus propias vivencias desarrollando habilidades innatas en cada uno de los integrantes de los grupos musicales. </w:t>
      </w:r>
    </w:p>
    <w:p w:rsidR="00100E63" w:rsidRDefault="00100E63" w:rsidP="00100E63">
      <w:pPr>
        <w:shd w:val="clear" w:color="auto" w:fill="FFFFFF"/>
        <w:suppressAutoHyphens w:val="0"/>
        <w:spacing w:after="0"/>
        <w:rPr>
          <w:rFonts w:cs="Tahoma"/>
          <w:b/>
          <w:sz w:val="18"/>
          <w:szCs w:val="18"/>
        </w:rPr>
      </w:pPr>
      <w:bookmarkStart w:id="1" w:name="_Hlk512532890"/>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100E63" w:rsidRDefault="00100E63" w:rsidP="00100E63">
      <w:pPr>
        <w:shd w:val="clear" w:color="auto" w:fill="FFFFFF"/>
        <w:suppressAutoHyphens w:val="0"/>
        <w:spacing w:after="0"/>
        <w:rPr>
          <w:b/>
          <w:sz w:val="18"/>
          <w:szCs w:val="18"/>
        </w:rPr>
      </w:pPr>
    </w:p>
    <w:bookmarkEnd w:id="1"/>
    <w:p w:rsidR="00100E63" w:rsidRDefault="00100E63" w:rsidP="00100E63">
      <w:pPr>
        <w:suppressAutoHyphens w:val="0"/>
        <w:spacing w:line="253" w:lineRule="atLeast"/>
        <w:jc w:val="center"/>
        <w:rPr>
          <w:rFonts w:cs="Tahoma"/>
        </w:rPr>
      </w:pPr>
      <w:r w:rsidRPr="00122F97">
        <w:rPr>
          <w:rFonts w:cs="Tahoma"/>
          <w:i/>
        </w:rPr>
        <w:t>Somos constructores de paz</w:t>
      </w:r>
    </w:p>
    <w:p w:rsidR="00100E63" w:rsidRDefault="00100E63" w:rsidP="003948B3">
      <w:pPr>
        <w:shd w:val="clear" w:color="auto" w:fill="FFFFFF"/>
        <w:jc w:val="center"/>
        <w:rPr>
          <w:rFonts w:cs="Tahoma"/>
          <w:b/>
        </w:rPr>
      </w:pPr>
    </w:p>
    <w:p w:rsidR="0093418F" w:rsidRPr="003948B3" w:rsidRDefault="0093418F" w:rsidP="003948B3">
      <w:pPr>
        <w:shd w:val="clear" w:color="auto" w:fill="FFFFFF"/>
        <w:jc w:val="center"/>
        <w:rPr>
          <w:rFonts w:cs="Tahoma"/>
          <w:b/>
        </w:rPr>
      </w:pPr>
      <w:r w:rsidRPr="003948B3">
        <w:rPr>
          <w:rFonts w:cs="Tahoma"/>
          <w:b/>
        </w:rPr>
        <w:t>ALCALDÍA CONTINÚA PAVIMENTACIÓN DE VÍAS, AHORA EN EL CORREGIMIENTO EL ENCANO</w:t>
      </w:r>
    </w:p>
    <w:p w:rsidR="0093418F" w:rsidRPr="003948B3" w:rsidRDefault="0093418F" w:rsidP="003948B3">
      <w:pPr>
        <w:shd w:val="clear" w:color="auto" w:fill="FFFFFF"/>
        <w:jc w:val="center"/>
        <w:rPr>
          <w:rFonts w:cs="Tahoma"/>
        </w:rPr>
      </w:pPr>
      <w:r w:rsidRPr="003948B3">
        <w:rPr>
          <w:rFonts w:cs="Tahoma"/>
        </w:rPr>
        <w:drawing>
          <wp:inline distT="0" distB="0" distL="0" distR="0" wp14:anchorId="61F7E135" wp14:editId="7D87A35D">
            <wp:extent cx="5067299" cy="3800475"/>
            <wp:effectExtent l="0" t="0" r="63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ncano adoqu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1082" cy="3810812"/>
                    </a:xfrm>
                    <a:prstGeom prst="rect">
                      <a:avLst/>
                    </a:prstGeom>
                  </pic:spPr>
                </pic:pic>
              </a:graphicData>
            </a:graphic>
          </wp:inline>
        </w:drawing>
      </w:r>
    </w:p>
    <w:p w:rsidR="0093418F" w:rsidRPr="00AE4B60" w:rsidRDefault="0093418F" w:rsidP="003948B3">
      <w:pPr>
        <w:shd w:val="clear" w:color="auto" w:fill="FFFFFF"/>
        <w:rPr>
          <w:rFonts w:cs="Tahoma"/>
        </w:rPr>
      </w:pPr>
      <w:r>
        <w:rPr>
          <w:rFonts w:cs="Tahoma"/>
        </w:rPr>
        <w:t>L</w:t>
      </w:r>
      <w:r w:rsidRPr="00AE4B60">
        <w:rPr>
          <w:rFonts w:cs="Tahoma"/>
        </w:rPr>
        <w:t xml:space="preserve">a Alcaldía de Pasto atreves de la Secretaria de Infraestructura ejecutó la obra denominada “Mejoramiento con adoquín sector </w:t>
      </w:r>
      <w:proofErr w:type="spellStart"/>
      <w:r w:rsidRPr="00AE4B60">
        <w:rPr>
          <w:rFonts w:cs="Tahoma"/>
        </w:rPr>
        <w:t>Cootrandes</w:t>
      </w:r>
      <w:proofErr w:type="spellEnd"/>
      <w:r w:rsidRPr="00AE4B60">
        <w:rPr>
          <w:rFonts w:cs="Tahoma"/>
        </w:rPr>
        <w:t>, Encano Centro, Corregimiento El Encano”</w:t>
      </w:r>
      <w:r>
        <w:rPr>
          <w:rFonts w:cs="Tahoma"/>
        </w:rPr>
        <w:t>, dando continuidad a</w:t>
      </w:r>
      <w:r w:rsidRPr="00AE4B60">
        <w:rPr>
          <w:rFonts w:cs="Tahoma"/>
        </w:rPr>
        <w:t>l mejoramiento vial en la región</w:t>
      </w:r>
      <w:r>
        <w:rPr>
          <w:rFonts w:cs="Tahoma"/>
        </w:rPr>
        <w:t>.</w:t>
      </w:r>
    </w:p>
    <w:p w:rsidR="0093418F" w:rsidRPr="00AE4B60" w:rsidRDefault="0093418F" w:rsidP="003948B3">
      <w:pPr>
        <w:shd w:val="clear" w:color="auto" w:fill="FFFFFF"/>
        <w:rPr>
          <w:rFonts w:cs="Tahoma"/>
        </w:rPr>
      </w:pPr>
      <w:r>
        <w:rPr>
          <w:rFonts w:cs="Tahoma"/>
        </w:rPr>
        <w:t xml:space="preserve">La </w:t>
      </w:r>
      <w:r w:rsidRPr="00AE4B60">
        <w:rPr>
          <w:rFonts w:cs="Tahoma"/>
        </w:rPr>
        <w:t>Secretaria de Infraestructura</w:t>
      </w:r>
      <w:r>
        <w:rPr>
          <w:rFonts w:cs="Tahoma"/>
        </w:rPr>
        <w:t xml:space="preserve">, </w:t>
      </w:r>
      <w:r w:rsidRPr="00AE4B60">
        <w:rPr>
          <w:rFonts w:cs="Tahoma"/>
        </w:rPr>
        <w:t xml:space="preserve">Viviana Cabrera, </w:t>
      </w:r>
      <w:r>
        <w:rPr>
          <w:rFonts w:cs="Tahoma"/>
        </w:rPr>
        <w:t xml:space="preserve">afirmó que en </w:t>
      </w:r>
      <w:r w:rsidRPr="00AE4B60">
        <w:rPr>
          <w:rFonts w:cs="Tahoma"/>
        </w:rPr>
        <w:t xml:space="preserve">esta obra </w:t>
      </w:r>
      <w:r>
        <w:rPr>
          <w:rFonts w:cs="Tahoma"/>
        </w:rPr>
        <w:t>tuvo</w:t>
      </w:r>
      <w:r w:rsidRPr="00AE4B60">
        <w:rPr>
          <w:rFonts w:cs="Tahoma"/>
        </w:rPr>
        <w:t xml:space="preserve"> una inversión aproximada de $ 97.000,000, donde se mejoró una longitud de 74 metros lineales de vía</w:t>
      </w:r>
      <w:r>
        <w:rPr>
          <w:rFonts w:cs="Tahoma"/>
        </w:rPr>
        <w:t>, con</w:t>
      </w:r>
      <w:r w:rsidRPr="00AE4B60">
        <w:rPr>
          <w:rFonts w:cs="Tahoma"/>
        </w:rPr>
        <w:t xml:space="preserve"> un ancho de 6</w:t>
      </w:r>
      <w:r>
        <w:rPr>
          <w:rFonts w:cs="Tahoma"/>
        </w:rPr>
        <w:t xml:space="preserve"> </w:t>
      </w:r>
      <w:r w:rsidRPr="00AE4B60">
        <w:rPr>
          <w:rFonts w:cs="Tahoma"/>
        </w:rPr>
        <w:t>metros</w:t>
      </w:r>
      <w:r>
        <w:rPr>
          <w:rFonts w:cs="Tahoma"/>
        </w:rPr>
        <w:t>. Así mismo, en</w:t>
      </w:r>
      <w:r w:rsidRPr="00AE4B60">
        <w:rPr>
          <w:rFonts w:cs="Tahoma"/>
        </w:rPr>
        <w:t xml:space="preserve"> este sector se</w:t>
      </w:r>
      <w:r>
        <w:rPr>
          <w:rFonts w:cs="Tahoma"/>
        </w:rPr>
        <w:t xml:space="preserve"> realizó la </w:t>
      </w:r>
      <w:r w:rsidRPr="00AE4B60">
        <w:rPr>
          <w:rFonts w:cs="Tahoma"/>
        </w:rPr>
        <w:lastRenderedPageBreak/>
        <w:t>construcción de andenes</w:t>
      </w:r>
      <w:r>
        <w:rPr>
          <w:rFonts w:cs="Tahoma"/>
        </w:rPr>
        <w:t>,</w:t>
      </w:r>
      <w:r w:rsidRPr="00AE4B60">
        <w:rPr>
          <w:rFonts w:cs="Tahoma"/>
        </w:rPr>
        <w:t xml:space="preserve"> en la misma longitud</w:t>
      </w:r>
      <w:r>
        <w:rPr>
          <w:rFonts w:cs="Tahoma"/>
        </w:rPr>
        <w:t>. “C</w:t>
      </w:r>
      <w:r w:rsidRPr="00AE4B60">
        <w:rPr>
          <w:rFonts w:cs="Tahoma"/>
        </w:rPr>
        <w:t xml:space="preserve">on esta obra </w:t>
      </w:r>
      <w:r>
        <w:rPr>
          <w:rFonts w:cs="Tahoma"/>
        </w:rPr>
        <w:t>la Administración Local,</w:t>
      </w:r>
      <w:r w:rsidRPr="00AE4B60">
        <w:rPr>
          <w:rFonts w:cs="Tahoma"/>
        </w:rPr>
        <w:t xml:space="preserve"> desde la Secretaría de Infraestructura</w:t>
      </w:r>
      <w:r>
        <w:rPr>
          <w:rFonts w:cs="Tahoma"/>
        </w:rPr>
        <w:t>, busca</w:t>
      </w:r>
      <w:r w:rsidRPr="00AE4B60">
        <w:rPr>
          <w:rFonts w:cs="Tahoma"/>
        </w:rPr>
        <w:t xml:space="preserve"> mejorar</w:t>
      </w:r>
      <w:r>
        <w:rPr>
          <w:rFonts w:cs="Tahoma"/>
        </w:rPr>
        <w:t xml:space="preserve"> la movilidad de</w:t>
      </w:r>
      <w:r w:rsidRPr="00AE4B60">
        <w:rPr>
          <w:rFonts w:cs="Tahoma"/>
        </w:rPr>
        <w:t xml:space="preserve"> un sector muy importante</w:t>
      </w:r>
      <w:r>
        <w:rPr>
          <w:rFonts w:cs="Tahoma"/>
        </w:rPr>
        <w:t xml:space="preserve">, </w:t>
      </w:r>
      <w:r w:rsidRPr="00AE4B60">
        <w:rPr>
          <w:rFonts w:cs="Tahoma"/>
        </w:rPr>
        <w:t>de</w:t>
      </w:r>
      <w:r>
        <w:rPr>
          <w:rFonts w:cs="Tahoma"/>
        </w:rPr>
        <w:t>l</w:t>
      </w:r>
      <w:r w:rsidRPr="00AE4B60">
        <w:rPr>
          <w:rFonts w:cs="Tahoma"/>
        </w:rPr>
        <w:t xml:space="preserve"> corregimiento</w:t>
      </w:r>
      <w:r>
        <w:rPr>
          <w:rFonts w:cs="Tahoma"/>
        </w:rPr>
        <w:t>,</w:t>
      </w:r>
      <w:r w:rsidRPr="00AE4B60">
        <w:rPr>
          <w:rFonts w:cs="Tahoma"/>
        </w:rPr>
        <w:t xml:space="preserve"> donde hay un </w:t>
      </w:r>
      <w:r>
        <w:rPr>
          <w:rFonts w:cs="Tahoma"/>
        </w:rPr>
        <w:t xml:space="preserve">alto </w:t>
      </w:r>
      <w:r w:rsidRPr="00AE4B60">
        <w:rPr>
          <w:rFonts w:cs="Tahoma"/>
        </w:rPr>
        <w:t>nivel de tr</w:t>
      </w:r>
      <w:r>
        <w:rPr>
          <w:rFonts w:cs="Tahoma"/>
        </w:rPr>
        <w:t>á</w:t>
      </w:r>
      <w:r w:rsidRPr="00AE4B60">
        <w:rPr>
          <w:rFonts w:cs="Tahoma"/>
        </w:rPr>
        <w:t>nsito vehicular</w:t>
      </w:r>
      <w:r>
        <w:rPr>
          <w:rFonts w:cs="Tahoma"/>
        </w:rPr>
        <w:t>,</w:t>
      </w:r>
      <w:r w:rsidRPr="00AE4B60">
        <w:rPr>
          <w:rFonts w:cs="Tahoma"/>
        </w:rPr>
        <w:t xml:space="preserve"> </w:t>
      </w:r>
      <w:r>
        <w:rPr>
          <w:rFonts w:cs="Tahoma"/>
        </w:rPr>
        <w:t>ya</w:t>
      </w:r>
      <w:r w:rsidRPr="00AE4B60">
        <w:rPr>
          <w:rFonts w:cs="Tahoma"/>
        </w:rPr>
        <w:t xml:space="preserve"> que en este sector se encuentran varias empresas de transporte”</w:t>
      </w:r>
      <w:r>
        <w:rPr>
          <w:rFonts w:cs="Tahoma"/>
        </w:rPr>
        <w:t>,</w:t>
      </w:r>
      <w:r w:rsidRPr="00AE4B60">
        <w:rPr>
          <w:rFonts w:cs="Tahoma"/>
        </w:rPr>
        <w:t xml:space="preserve"> afirmó</w:t>
      </w:r>
      <w:r>
        <w:rPr>
          <w:rFonts w:cs="Tahoma"/>
        </w:rPr>
        <w:t>.</w:t>
      </w:r>
      <w:r w:rsidRPr="00AE4B60">
        <w:rPr>
          <w:rFonts w:cs="Tahoma"/>
        </w:rPr>
        <w:t xml:space="preserve"> </w:t>
      </w:r>
    </w:p>
    <w:p w:rsidR="0093418F" w:rsidRPr="00AE4B60" w:rsidRDefault="0093418F" w:rsidP="003948B3">
      <w:pPr>
        <w:shd w:val="clear" w:color="auto" w:fill="FFFFFF"/>
        <w:rPr>
          <w:rFonts w:cs="Tahoma"/>
        </w:rPr>
      </w:pPr>
      <w:r w:rsidRPr="00AE4B60">
        <w:rPr>
          <w:rFonts w:cs="Tahoma"/>
        </w:rPr>
        <w:t>Por su parte</w:t>
      </w:r>
      <w:r>
        <w:rPr>
          <w:rFonts w:cs="Tahoma"/>
        </w:rPr>
        <w:t>,</w:t>
      </w:r>
      <w:r w:rsidRPr="00AE4B60">
        <w:rPr>
          <w:rFonts w:cs="Tahoma"/>
        </w:rPr>
        <w:t xml:space="preserve"> Martha de la Cruz, habitante del sector, recordó el mal estado de la vía y reconoció el cambio favorable que ha tenido el mejoramiento de este tramo</w:t>
      </w:r>
      <w:r>
        <w:rPr>
          <w:rFonts w:cs="Tahoma"/>
        </w:rPr>
        <w:t>.</w:t>
      </w:r>
      <w:r w:rsidRPr="00AE4B60">
        <w:rPr>
          <w:rFonts w:cs="Tahoma"/>
        </w:rPr>
        <w:t xml:space="preserve"> “Aquí </w:t>
      </w:r>
      <w:r>
        <w:rPr>
          <w:rFonts w:cs="Tahoma"/>
        </w:rPr>
        <w:t xml:space="preserve">la vía </w:t>
      </w:r>
      <w:r w:rsidRPr="00AE4B60">
        <w:rPr>
          <w:rFonts w:cs="Tahoma"/>
        </w:rPr>
        <w:t>era horrible, los niños no podían salir a jugar</w:t>
      </w:r>
      <w:r>
        <w:rPr>
          <w:rFonts w:cs="Tahoma"/>
        </w:rPr>
        <w:t>,</w:t>
      </w:r>
      <w:r w:rsidRPr="00AE4B60">
        <w:rPr>
          <w:rFonts w:cs="Tahoma"/>
        </w:rPr>
        <w:t xml:space="preserve"> porque </w:t>
      </w:r>
      <w:r>
        <w:rPr>
          <w:rFonts w:cs="Tahoma"/>
        </w:rPr>
        <w:t>el</w:t>
      </w:r>
      <w:r w:rsidRPr="00AE4B60">
        <w:rPr>
          <w:rFonts w:cs="Tahoma"/>
        </w:rPr>
        <w:t xml:space="preserve"> barro</w:t>
      </w:r>
      <w:r>
        <w:rPr>
          <w:rFonts w:cs="Tahoma"/>
        </w:rPr>
        <w:t xml:space="preserve"> no permitía transitar. A</w:t>
      </w:r>
      <w:r w:rsidRPr="00AE4B60">
        <w:rPr>
          <w:rFonts w:cs="Tahoma"/>
        </w:rPr>
        <w:t xml:space="preserve">hora que ya está bien adoquinado, está bonito </w:t>
      </w:r>
      <w:proofErr w:type="gramStart"/>
      <w:r w:rsidRPr="00AE4B60">
        <w:rPr>
          <w:rFonts w:cs="Tahoma"/>
        </w:rPr>
        <w:t>y  los</w:t>
      </w:r>
      <w:proofErr w:type="gramEnd"/>
      <w:r w:rsidRPr="00AE4B60">
        <w:rPr>
          <w:rFonts w:cs="Tahoma"/>
        </w:rPr>
        <w:t xml:space="preserve"> niños salen a jugar y puede</w:t>
      </w:r>
      <w:r>
        <w:rPr>
          <w:rFonts w:cs="Tahoma"/>
        </w:rPr>
        <w:t>n</w:t>
      </w:r>
      <w:r w:rsidRPr="00AE4B60">
        <w:rPr>
          <w:rFonts w:cs="Tahoma"/>
        </w:rPr>
        <w:t xml:space="preserve"> pasear </w:t>
      </w:r>
      <w:r>
        <w:rPr>
          <w:rFonts w:cs="Tahoma"/>
        </w:rPr>
        <w:t>su</w:t>
      </w:r>
      <w:r w:rsidRPr="00AE4B60">
        <w:rPr>
          <w:rFonts w:cs="Tahoma"/>
        </w:rPr>
        <w:t>s mascotas”.</w:t>
      </w:r>
    </w:p>
    <w:p w:rsidR="0093418F" w:rsidRDefault="0093418F" w:rsidP="003948B3">
      <w:pPr>
        <w:shd w:val="clear" w:color="auto" w:fill="FFFFFF"/>
        <w:rPr>
          <w:rFonts w:cs="Tahoma"/>
        </w:rPr>
      </w:pPr>
      <w:r w:rsidRPr="00AE4B60">
        <w:rPr>
          <w:rFonts w:cs="Tahoma"/>
        </w:rPr>
        <w:t xml:space="preserve">Esta obra contribuye al desarrollo de cerca de 6.000 habitantes de </w:t>
      </w:r>
      <w:r>
        <w:rPr>
          <w:rFonts w:cs="Tahoma"/>
        </w:rPr>
        <w:t xml:space="preserve">El Encano, la cual </w:t>
      </w:r>
      <w:r w:rsidRPr="00AE4B60">
        <w:rPr>
          <w:rFonts w:cs="Tahoma"/>
        </w:rPr>
        <w:t>est</w:t>
      </w:r>
      <w:r>
        <w:rPr>
          <w:rFonts w:cs="Tahoma"/>
        </w:rPr>
        <w:t xml:space="preserve">á </w:t>
      </w:r>
      <w:r w:rsidRPr="00AE4B60">
        <w:rPr>
          <w:rFonts w:cs="Tahoma"/>
        </w:rPr>
        <w:t>contemplada en el mejoramiento de vías rurales, cumpliendo las metas establecidas en el Plan de Desarrollo “Pasto Educado Constructor de Paz”.</w:t>
      </w:r>
    </w:p>
    <w:p w:rsidR="0093418F" w:rsidRDefault="0093418F" w:rsidP="0093418F">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93418F" w:rsidRDefault="0093418F" w:rsidP="0093418F">
      <w:pPr>
        <w:spacing w:after="0"/>
        <w:rPr>
          <w:rFonts w:cs="Tahoma"/>
          <w:b/>
          <w:sz w:val="18"/>
          <w:szCs w:val="18"/>
        </w:rPr>
      </w:pPr>
    </w:p>
    <w:p w:rsidR="0093418F" w:rsidRDefault="0093418F" w:rsidP="0093418F">
      <w:pPr>
        <w:suppressAutoHyphens w:val="0"/>
        <w:spacing w:line="253" w:lineRule="atLeast"/>
        <w:jc w:val="center"/>
        <w:rPr>
          <w:rFonts w:cs="Tahoma"/>
        </w:rPr>
      </w:pPr>
      <w:r w:rsidRPr="00122F97">
        <w:rPr>
          <w:rFonts w:cs="Tahoma"/>
          <w:i/>
        </w:rPr>
        <w:t>Somos constructores de paz</w:t>
      </w:r>
    </w:p>
    <w:p w:rsidR="00446321" w:rsidRDefault="00446321" w:rsidP="00446321">
      <w:pPr>
        <w:spacing w:after="0"/>
        <w:rPr>
          <w:rFonts w:cs="Tahoma"/>
          <w:b/>
          <w:sz w:val="18"/>
          <w:szCs w:val="18"/>
        </w:rPr>
      </w:pPr>
    </w:p>
    <w:p w:rsidR="0087375E" w:rsidRPr="00041DA5" w:rsidRDefault="0087375E" w:rsidP="00446321">
      <w:pPr>
        <w:spacing w:after="0"/>
        <w:rPr>
          <w:rFonts w:cs="Tahoma"/>
          <w:b/>
          <w:sz w:val="18"/>
          <w:szCs w:val="18"/>
        </w:rPr>
      </w:pPr>
    </w:p>
    <w:p w:rsidR="00463184" w:rsidRDefault="00463184" w:rsidP="00463184">
      <w:pPr>
        <w:suppressAutoHyphens w:val="0"/>
        <w:spacing w:line="253" w:lineRule="atLeast"/>
        <w:jc w:val="center"/>
        <w:rPr>
          <w:rFonts w:cs="Tahoma"/>
          <w:b/>
        </w:rPr>
      </w:pPr>
      <w:r w:rsidRPr="005E3F1A">
        <w:rPr>
          <w:rFonts w:cs="Tahoma"/>
          <w:b/>
        </w:rPr>
        <w:t xml:space="preserve">ALCALDÍA DE PASTO </w:t>
      </w:r>
      <w:r>
        <w:rPr>
          <w:rFonts w:cs="Tahoma"/>
          <w:b/>
        </w:rPr>
        <w:t>REALI</w:t>
      </w:r>
      <w:r w:rsidRPr="005E3F1A">
        <w:rPr>
          <w:rFonts w:cs="Tahoma"/>
          <w:b/>
        </w:rPr>
        <w:t>ZÓ FORO DE CULTURA CIUDADANA, EN ALIANZA CON LA UNIVERSIDAD MARIANA</w:t>
      </w:r>
    </w:p>
    <w:p w:rsidR="00463184" w:rsidRDefault="00463184" w:rsidP="00463184">
      <w:pPr>
        <w:suppressAutoHyphens w:val="0"/>
        <w:spacing w:line="253" w:lineRule="atLeast"/>
        <w:jc w:val="center"/>
        <w:rPr>
          <w:rFonts w:cs="Tahoma"/>
          <w:b/>
        </w:rPr>
      </w:pPr>
      <w:r>
        <w:rPr>
          <w:rFonts w:cs="Tahoma"/>
          <w:b/>
          <w:noProof/>
          <w:lang w:val="es-CO" w:eastAsia="es-CO"/>
        </w:rPr>
        <w:drawing>
          <wp:inline distT="0" distB="0" distL="0" distR="0" wp14:anchorId="08C25637" wp14:editId="227231A2">
            <wp:extent cx="4914900" cy="368617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18-05-17 at 10.04.23 A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1888" cy="3691416"/>
                    </a:xfrm>
                    <a:prstGeom prst="rect">
                      <a:avLst/>
                    </a:prstGeom>
                  </pic:spPr>
                </pic:pic>
              </a:graphicData>
            </a:graphic>
          </wp:inline>
        </w:drawing>
      </w:r>
    </w:p>
    <w:p w:rsidR="00463184" w:rsidRPr="005E3F1A" w:rsidRDefault="00463184" w:rsidP="00463184">
      <w:pPr>
        <w:suppressAutoHyphens w:val="0"/>
        <w:spacing w:line="253" w:lineRule="atLeast"/>
        <w:rPr>
          <w:rFonts w:cs="Tahoma"/>
        </w:rPr>
      </w:pPr>
      <w:r w:rsidRPr="005E3F1A">
        <w:rPr>
          <w:rFonts w:cs="Tahoma"/>
        </w:rPr>
        <w:lastRenderedPageBreak/>
        <w:t>Cerca de 400 personas asistieron al foro “Apropiación social y cultural del patrimonio”</w:t>
      </w:r>
      <w:r>
        <w:rPr>
          <w:rFonts w:cs="Tahoma"/>
        </w:rPr>
        <w:t>,</w:t>
      </w:r>
      <w:r w:rsidRPr="005E3F1A">
        <w:rPr>
          <w:rFonts w:cs="Tahoma"/>
        </w:rPr>
        <w:t xml:space="preserve"> organizado por la Alcaldía de Pasto </w:t>
      </w:r>
      <w:r>
        <w:rPr>
          <w:rFonts w:cs="Tahoma"/>
        </w:rPr>
        <w:t xml:space="preserve">a través de la </w:t>
      </w:r>
      <w:r w:rsidRPr="005E3F1A">
        <w:rPr>
          <w:rFonts w:cs="Tahoma"/>
        </w:rPr>
        <w:t>Secretaría de Cultura</w:t>
      </w:r>
      <w:r>
        <w:rPr>
          <w:rFonts w:cs="Tahoma"/>
        </w:rPr>
        <w:t>,</w:t>
      </w:r>
      <w:r w:rsidRPr="005E3F1A">
        <w:rPr>
          <w:rFonts w:cs="Tahoma"/>
        </w:rPr>
        <w:t xml:space="preserve"> en alianza con la Universidad Mariana</w:t>
      </w:r>
      <w:r>
        <w:rPr>
          <w:rFonts w:cs="Tahoma"/>
        </w:rPr>
        <w:t xml:space="preserve"> y que contó </w:t>
      </w:r>
      <w:r w:rsidRPr="005E3F1A">
        <w:rPr>
          <w:rFonts w:cs="Tahoma"/>
        </w:rPr>
        <w:t xml:space="preserve">con </w:t>
      </w:r>
      <w:r>
        <w:rPr>
          <w:rFonts w:cs="Tahoma"/>
        </w:rPr>
        <w:t xml:space="preserve">la </w:t>
      </w:r>
      <w:r w:rsidRPr="005E3F1A">
        <w:rPr>
          <w:rFonts w:cs="Tahoma"/>
        </w:rPr>
        <w:t>participación de destacados académicos de la región</w:t>
      </w:r>
      <w:r>
        <w:rPr>
          <w:rFonts w:cs="Tahoma"/>
        </w:rPr>
        <w:t>,</w:t>
      </w:r>
      <w:r w:rsidRPr="005E3F1A">
        <w:rPr>
          <w:rFonts w:cs="Tahoma"/>
        </w:rPr>
        <w:t xml:space="preserve"> quienes compartieron los avances investigativos en materia de cultura ciudadana.</w:t>
      </w:r>
    </w:p>
    <w:p w:rsidR="00463184" w:rsidRPr="005E3F1A" w:rsidRDefault="00463184" w:rsidP="00463184">
      <w:pPr>
        <w:suppressAutoHyphens w:val="0"/>
        <w:spacing w:line="253" w:lineRule="atLeast"/>
        <w:rPr>
          <w:rFonts w:cs="Tahoma"/>
        </w:rPr>
      </w:pPr>
      <w:r w:rsidRPr="005E3F1A">
        <w:rPr>
          <w:rFonts w:cs="Tahoma"/>
        </w:rPr>
        <w:t>Liliana Montufar Andrade Subsecretaria de Cultura Ciudadana destacó la importancia que tienen estos espacios de reflexión y debate, para la continuidad en la construcción de una Política Pública de Ciudadanía. La funcionaria, durante su intervención, socializó el documento de Política Pública, con base en un diagnóstico realizado en 2017, con la Facultad de Sociología de la Universidad de Nariño, a través de una encuesta, aplicada a 50 mil ciudadanos, sobre preguntas de comportamiento y actitudes de los ciudadanos frente a temas como, movilidad, espacio público, relación con el otro, seguridad y convivencia, entre otros.</w:t>
      </w:r>
    </w:p>
    <w:p w:rsidR="00463184" w:rsidRPr="005E3F1A" w:rsidRDefault="00463184" w:rsidP="00463184">
      <w:pPr>
        <w:suppressAutoHyphens w:val="0"/>
        <w:spacing w:line="253" w:lineRule="atLeast"/>
        <w:rPr>
          <w:rFonts w:cs="Tahoma"/>
        </w:rPr>
      </w:pPr>
      <w:r w:rsidRPr="005E3F1A">
        <w:rPr>
          <w:rFonts w:cs="Tahoma"/>
        </w:rPr>
        <w:t xml:space="preserve">Por su parte, José Luis </w:t>
      </w:r>
      <w:proofErr w:type="spellStart"/>
      <w:r w:rsidRPr="005E3F1A">
        <w:rPr>
          <w:rFonts w:cs="Tahoma"/>
        </w:rPr>
        <w:t>Virrareal</w:t>
      </w:r>
      <w:proofErr w:type="spellEnd"/>
      <w:r w:rsidRPr="005E3F1A">
        <w:rPr>
          <w:rFonts w:cs="Tahoma"/>
        </w:rPr>
        <w:t>, docente-investigador de la Universidad Mariana hizo énfasis en el papel de los contadores públicos frente a la asociación social del conocimiento y del patrimonio cultural. Resaltó además el aporte del Programa de Contaduría Pública en el levantamiento del inventario de los bienes tangibles e intangibles, realizado por su equipo de trabajo en el libro “El patrimonio cultural de San Juan de Pasto”.</w:t>
      </w:r>
    </w:p>
    <w:p w:rsidR="00463184" w:rsidRPr="005E3F1A" w:rsidRDefault="00463184" w:rsidP="00463184">
      <w:pPr>
        <w:suppressAutoHyphens w:val="0"/>
        <w:spacing w:line="253" w:lineRule="atLeast"/>
        <w:rPr>
          <w:rFonts w:cs="Tahoma"/>
        </w:rPr>
      </w:pPr>
      <w:r w:rsidRPr="005E3F1A">
        <w:rPr>
          <w:rFonts w:cs="Tahoma"/>
        </w:rPr>
        <w:t xml:space="preserve">El foro desarrollado en el Auditorio “Madre Caridad </w:t>
      </w:r>
      <w:proofErr w:type="spellStart"/>
      <w:r w:rsidRPr="005E3F1A">
        <w:rPr>
          <w:rFonts w:cs="Tahoma"/>
        </w:rPr>
        <w:t>Brader</w:t>
      </w:r>
      <w:proofErr w:type="spellEnd"/>
      <w:r w:rsidRPr="005E3F1A">
        <w:rPr>
          <w:rFonts w:cs="Tahoma"/>
        </w:rPr>
        <w:t xml:space="preserve"> contó con una nutrida asistencia de estudiantes, quienes coincidieron en destacar la importancia de la realización de estos encuentros académicos, que les posibilita visionar desde ya el aporte, como profesionales, al mejoramiento de la cultura ciudadana, en un mundo globalizado.</w:t>
      </w:r>
    </w:p>
    <w:p w:rsidR="00463184" w:rsidRDefault="00463184" w:rsidP="00463184">
      <w:pPr>
        <w:suppressAutoHyphens w:val="0"/>
        <w:spacing w:line="253" w:lineRule="atLeast"/>
        <w:rPr>
          <w:rFonts w:cs="Tahoma"/>
        </w:rPr>
      </w:pPr>
      <w:r w:rsidRPr="005E3F1A">
        <w:rPr>
          <w:rFonts w:cs="Tahoma"/>
        </w:rPr>
        <w:t>Por otra parte, el certamen buscó promocionar el III Foro Internacional de Cultura Ciudadana a realizarse el próximo 21 de junio en la Casona de Taminango, en el marco de la celebración del Onomástico de San Juan de Pasto, que contará con la presencia de importantes conferencias de talla mundial.</w:t>
      </w:r>
    </w:p>
    <w:p w:rsidR="00463184" w:rsidRPr="005E3F1A" w:rsidRDefault="00463184" w:rsidP="00463184">
      <w:pPr>
        <w:suppressAutoHyphens w:val="0"/>
        <w:spacing w:line="253" w:lineRule="atLeast"/>
        <w:rPr>
          <w:rFonts w:cs="Tahoma"/>
          <w:b/>
          <w:sz w:val="18"/>
          <w:szCs w:val="18"/>
        </w:rPr>
      </w:pPr>
      <w:r w:rsidRPr="005E3F1A">
        <w:rPr>
          <w:rFonts w:cs="Tahoma"/>
          <w:b/>
          <w:sz w:val="18"/>
          <w:szCs w:val="18"/>
        </w:rPr>
        <w:t>Información: Secretaria de Cultura, José Ismael Aguirre Oliva, Teléfono 7226871.</w:t>
      </w:r>
    </w:p>
    <w:p w:rsidR="00463184" w:rsidRDefault="00463184" w:rsidP="00463184">
      <w:pPr>
        <w:jc w:val="center"/>
        <w:rPr>
          <w:rFonts w:cstheme="minorHAnsi"/>
          <w:i/>
        </w:rPr>
      </w:pPr>
      <w:r w:rsidRPr="00FE4D89">
        <w:rPr>
          <w:rFonts w:cstheme="minorHAnsi"/>
          <w:i/>
        </w:rPr>
        <w:t>Somos constructores de paz</w:t>
      </w:r>
    </w:p>
    <w:p w:rsidR="00100E63" w:rsidRDefault="00100E63" w:rsidP="00463184">
      <w:pPr>
        <w:jc w:val="center"/>
        <w:rPr>
          <w:rFonts w:cstheme="minorHAnsi"/>
          <w:i/>
        </w:rPr>
      </w:pPr>
    </w:p>
    <w:p w:rsidR="00100E63" w:rsidRDefault="00100E63" w:rsidP="00463184">
      <w:pPr>
        <w:jc w:val="center"/>
        <w:rPr>
          <w:rFonts w:cstheme="minorHAnsi"/>
          <w:i/>
        </w:rPr>
      </w:pPr>
      <w:r w:rsidRPr="00BE57CA">
        <w:rPr>
          <w:rFonts w:cs="Tahoma"/>
          <w:b/>
        </w:rPr>
        <w:t>CONSTRUCCIÓN DEL POLIDEPORTIVO EN LA VEREDA SAN JOSÉ DEL ENCANO ES UN “SUEÑO HECHO REALIDAD” PARA SUS HABITANTES</w:t>
      </w:r>
    </w:p>
    <w:p w:rsidR="00100E63" w:rsidRDefault="00100E63" w:rsidP="00463184">
      <w:pPr>
        <w:jc w:val="center"/>
        <w:rPr>
          <w:rFonts w:cstheme="minorHAnsi"/>
          <w:i/>
        </w:rPr>
      </w:pPr>
      <w:r>
        <w:rPr>
          <w:rFonts w:cs="Tahoma"/>
          <w:b/>
          <w:noProof/>
          <w:lang w:val="es-CO" w:eastAsia="es-CO"/>
        </w:rPr>
        <w:lastRenderedPageBreak/>
        <w:drawing>
          <wp:inline distT="0" distB="0" distL="0" distR="0" wp14:anchorId="3206AD72" wp14:editId="4538B599">
            <wp:extent cx="5613400" cy="31629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cha san jose.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2935"/>
                    </a:xfrm>
                    <a:prstGeom prst="rect">
                      <a:avLst/>
                    </a:prstGeom>
                  </pic:spPr>
                </pic:pic>
              </a:graphicData>
            </a:graphic>
          </wp:inline>
        </w:drawing>
      </w:r>
    </w:p>
    <w:p w:rsidR="00100E63" w:rsidRPr="00BE57CA" w:rsidRDefault="00100E63" w:rsidP="00100E63">
      <w:pPr>
        <w:shd w:val="clear" w:color="auto" w:fill="FFFFFF"/>
        <w:rPr>
          <w:rFonts w:cs="Tahoma"/>
        </w:rPr>
      </w:pPr>
      <w:r w:rsidRPr="00BE57CA">
        <w:rPr>
          <w:rFonts w:cs="Tahoma"/>
        </w:rPr>
        <w:t>La Alcaldía de Pasto a través de  la Secretaria de Infraestructura, construyó en la vereda San José, del corregimiento de El Encano, un moderno polideportivo, obra que venía siendo gestionada por esta comunidad desde hace más de 12 años y cuyo valor fue de 96 millones de pesos.</w:t>
      </w:r>
    </w:p>
    <w:p w:rsidR="00100E63" w:rsidRPr="00BE57CA" w:rsidRDefault="00100E63" w:rsidP="00100E63">
      <w:pPr>
        <w:suppressAutoHyphens w:val="0"/>
        <w:spacing w:line="253" w:lineRule="atLeast"/>
        <w:rPr>
          <w:rFonts w:cs="Tahoma"/>
        </w:rPr>
      </w:pPr>
      <w:r w:rsidRPr="00BE57CA">
        <w:rPr>
          <w:rFonts w:cs="Tahoma"/>
        </w:rPr>
        <w:t>“Dentro del Programa Infraestructura Deportiva, desarrollamos este escenario deportivo que comprende un área de 504 M2 y se desarrolló no solamente la construcción de la placa en concreto de 10 cm con su respectiva base,  sino también es importante resaltar el mejoramiento de suelo y de taludes, adicionalmente se hizo la demarcación y el cerramiento de esta importante cancha, en un sector que no contaba con infraestructura deportiva y que era muy necesario siendo este un sector rural que está dentro de un área de influencia turística muy importante en el municipio de Pasto” aseguro Viviana Cabrera, Secretaria de Infraestructura de Pasto. </w:t>
      </w:r>
    </w:p>
    <w:p w:rsidR="00100E63" w:rsidRDefault="00100E63" w:rsidP="00100E63">
      <w:pPr>
        <w:suppressAutoHyphens w:val="0"/>
        <w:spacing w:line="253" w:lineRule="atLeast"/>
        <w:rPr>
          <w:rFonts w:cs="Tahoma"/>
        </w:rPr>
      </w:pPr>
      <w:r w:rsidRPr="00BE57CA">
        <w:rPr>
          <w:rFonts w:cs="Tahoma"/>
        </w:rPr>
        <w:t xml:space="preserve">Por su parte Hernán </w:t>
      </w:r>
      <w:proofErr w:type="spellStart"/>
      <w:r w:rsidRPr="00BE57CA">
        <w:rPr>
          <w:rFonts w:cs="Tahoma"/>
        </w:rPr>
        <w:t>Pasichana</w:t>
      </w:r>
      <w:proofErr w:type="spellEnd"/>
      <w:r w:rsidRPr="00BE57CA">
        <w:rPr>
          <w:rFonts w:cs="Tahoma"/>
        </w:rPr>
        <w:t>, presidente J.A.C. de la vereda San José, reconoció la labor en la ejecución de obras y el compromiso de la actual administración por el sector rural; “La obra que tenemos aquí es gracias al señor alcalde Pedro Vicente Obando, que nos dio el sueño de hace doce años que lo venimos luchando, han pasado muchas admi</w:t>
      </w:r>
      <w:r>
        <w:rPr>
          <w:rFonts w:cs="Tahoma"/>
        </w:rPr>
        <w:t>nistraciones pero es gracias a É</w:t>
      </w:r>
      <w:r w:rsidRPr="00BE57CA">
        <w:rPr>
          <w:rFonts w:cs="Tahoma"/>
        </w:rPr>
        <w:t>l que ya lo tenemos y seguiremos trabajando juntos para continuar con la realización de todos los sueños, sobre todo de los más jóvenes quienes anhelaban el polideportivo.</w:t>
      </w:r>
    </w:p>
    <w:p w:rsidR="00100E63" w:rsidRDefault="00100E63" w:rsidP="00100E63">
      <w:pPr>
        <w:suppressAutoHyphens w:val="0"/>
        <w:spacing w:line="253" w:lineRule="atLeast"/>
        <w:rPr>
          <w:rFonts w:cs="Tahoma"/>
        </w:rPr>
      </w:pPr>
      <w:r w:rsidRPr="00BE57CA">
        <w:rPr>
          <w:rFonts w:cs="Tahoma"/>
        </w:rPr>
        <w:t xml:space="preserve">Este tipo de inversiones se hacen, teniendo como base una de las premisas del Plan de Desarrollo municipal “Pasto Educado Constructor de Paz”, que es el mejoramiento de la infraestructura vial, cultural y deportiva de los corregimientos, </w:t>
      </w:r>
      <w:r w:rsidRPr="00BE57CA">
        <w:rPr>
          <w:rFonts w:cs="Tahoma"/>
        </w:rPr>
        <w:lastRenderedPageBreak/>
        <w:t>lo que permite  mejorar la calidad de vida de sus habitantes, así como la afluencia turística en estos sectores.</w:t>
      </w:r>
    </w:p>
    <w:p w:rsidR="00100E63" w:rsidRDefault="00100E63" w:rsidP="00100E63">
      <w:pPr>
        <w:shd w:val="clear" w:color="auto" w:fill="FFFFFF"/>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100E63" w:rsidRPr="00BE57CA" w:rsidRDefault="00100E63" w:rsidP="00100E63">
      <w:pPr>
        <w:shd w:val="clear" w:color="auto" w:fill="FFFFFF"/>
        <w:jc w:val="center"/>
        <w:rPr>
          <w:rFonts w:cs="Tahoma"/>
        </w:rPr>
      </w:pPr>
      <w:r w:rsidRPr="00122F97">
        <w:rPr>
          <w:rFonts w:cs="Tahoma"/>
          <w:i/>
        </w:rPr>
        <w:t>Somos constructores de paz</w:t>
      </w:r>
    </w:p>
    <w:p w:rsidR="00100E63" w:rsidRPr="00FE4D89" w:rsidRDefault="00100E63" w:rsidP="00100E63">
      <w:pPr>
        <w:rPr>
          <w:rFonts w:cstheme="minorHAnsi"/>
          <w:color w:val="222222"/>
          <w:shd w:val="clear" w:color="auto" w:fill="FFFFFF"/>
        </w:rPr>
      </w:pPr>
    </w:p>
    <w:p w:rsidR="00463184" w:rsidRDefault="00463184" w:rsidP="00463184">
      <w:pPr>
        <w:suppressAutoHyphens w:val="0"/>
        <w:spacing w:line="253" w:lineRule="atLeast"/>
        <w:jc w:val="center"/>
        <w:rPr>
          <w:rFonts w:cs="Tahoma"/>
          <w:b/>
        </w:rPr>
      </w:pPr>
      <w:r w:rsidRPr="006D4312">
        <w:rPr>
          <w:rFonts w:cs="Tahoma"/>
          <w:b/>
        </w:rPr>
        <w:t>ALCALDÍA DE PASTO REALIZA REUBICACIÓN DE VENDEDORES ESTACIONARIOS</w:t>
      </w:r>
    </w:p>
    <w:p w:rsidR="00463184" w:rsidRPr="006D4312" w:rsidRDefault="00463184" w:rsidP="00463184">
      <w:pPr>
        <w:suppressAutoHyphens w:val="0"/>
        <w:spacing w:line="253" w:lineRule="atLeast"/>
        <w:jc w:val="center"/>
        <w:rPr>
          <w:rFonts w:cs="Tahoma"/>
          <w:b/>
        </w:rPr>
      </w:pPr>
      <w:r w:rsidRPr="00D613C8">
        <w:rPr>
          <w:rFonts w:cs="Arial"/>
          <w:noProof/>
          <w:color w:val="222222"/>
          <w:shd w:val="clear" w:color="auto" w:fill="FFFFFF"/>
          <w:lang w:val="es-CO" w:eastAsia="es-CO"/>
        </w:rPr>
        <w:drawing>
          <wp:anchor distT="0" distB="0" distL="114300" distR="114300" simplePos="0" relativeHeight="251663360" behindDoc="1" locked="0" layoutInCell="1" allowOverlap="1" wp14:anchorId="326216B8" wp14:editId="780E6A01">
            <wp:simplePos x="0" y="0"/>
            <wp:positionH relativeFrom="margin">
              <wp:align>right</wp:align>
            </wp:positionH>
            <wp:positionV relativeFrom="paragraph">
              <wp:posOffset>40640</wp:posOffset>
            </wp:positionV>
            <wp:extent cx="2962275" cy="2505075"/>
            <wp:effectExtent l="0" t="0" r="9525" b="9525"/>
            <wp:wrapTight wrapText="bothSides">
              <wp:wrapPolygon edited="0">
                <wp:start x="0" y="0"/>
                <wp:lineTo x="0" y="21518"/>
                <wp:lineTo x="21531" y="21518"/>
                <wp:lineTo x="21531" y="0"/>
                <wp:lineTo x="0" y="0"/>
              </wp:wrapPolygon>
            </wp:wrapTight>
            <wp:docPr id="13" name="Imagen 13" descr="C:\Users\hp\Downloads\9d84c089-035d-43b1-903d-937e482f44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9d84c089-035d-43b1-903d-937e482f441e.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854" r="5584"/>
                    <a:stretch/>
                  </pic:blipFill>
                  <pic:spPr bwMode="auto">
                    <a:xfrm flipH="1">
                      <a:off x="0" y="0"/>
                      <a:ext cx="296227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ahoma"/>
          <w:b/>
          <w:noProof/>
          <w:lang w:val="es-CO" w:eastAsia="es-CO"/>
        </w:rPr>
        <w:drawing>
          <wp:inline distT="0" distB="0" distL="0" distR="0" wp14:anchorId="5C05AE69" wp14:editId="6100CA55">
            <wp:extent cx="2494892" cy="2533650"/>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23189"/>
                    <a:stretch/>
                  </pic:blipFill>
                  <pic:spPr bwMode="auto">
                    <a:xfrm>
                      <a:off x="0" y="0"/>
                      <a:ext cx="2517122" cy="2556226"/>
                    </a:xfrm>
                    <a:prstGeom prst="rect">
                      <a:avLst/>
                    </a:prstGeom>
                    <a:noFill/>
                    <a:ln>
                      <a:noFill/>
                    </a:ln>
                    <a:extLst>
                      <a:ext uri="{53640926-AAD7-44D8-BBD7-CCE9431645EC}">
                        <a14:shadowObscured xmlns:a14="http://schemas.microsoft.com/office/drawing/2010/main"/>
                      </a:ext>
                    </a:extLst>
                  </pic:spPr>
                </pic:pic>
              </a:graphicData>
            </a:graphic>
          </wp:inline>
        </w:drawing>
      </w:r>
    </w:p>
    <w:p w:rsidR="00463184" w:rsidRDefault="00463184" w:rsidP="00463184">
      <w:pPr>
        <w:suppressAutoHyphens w:val="0"/>
        <w:spacing w:line="253" w:lineRule="atLeast"/>
        <w:rPr>
          <w:rFonts w:cs="Tahoma"/>
        </w:rPr>
      </w:pPr>
      <w:r w:rsidRPr="006D4312">
        <w:rPr>
          <w:rFonts w:cs="Tahoma"/>
        </w:rPr>
        <w:t>La Alcaldía de Pasto a través de la Dirección Administrativa de Espacio Público considerando las obras de adecuación de calzada y andenes</w:t>
      </w:r>
      <w:r>
        <w:rPr>
          <w:rFonts w:cs="Tahoma"/>
        </w:rPr>
        <w:t>,</w:t>
      </w:r>
      <w:r w:rsidRPr="006D4312">
        <w:rPr>
          <w:rFonts w:cs="Tahoma"/>
        </w:rPr>
        <w:t xml:space="preserve"> realizada</w:t>
      </w:r>
      <w:r>
        <w:rPr>
          <w:rFonts w:cs="Tahoma"/>
        </w:rPr>
        <w:t>s</w:t>
      </w:r>
      <w:r w:rsidRPr="006D4312">
        <w:rPr>
          <w:rFonts w:cs="Tahoma"/>
        </w:rPr>
        <w:t xml:space="preserve"> en la calle 18 entre carrera</w:t>
      </w:r>
      <w:r>
        <w:rPr>
          <w:rFonts w:cs="Tahoma"/>
        </w:rPr>
        <w:t>s</w:t>
      </w:r>
      <w:r w:rsidRPr="006D4312">
        <w:rPr>
          <w:rFonts w:cs="Tahoma"/>
        </w:rPr>
        <w:t xml:space="preserve"> 42 </w:t>
      </w:r>
      <w:r>
        <w:rPr>
          <w:rFonts w:cs="Tahoma"/>
        </w:rPr>
        <w:t>y</w:t>
      </w:r>
      <w:r w:rsidRPr="006D4312">
        <w:rPr>
          <w:rFonts w:cs="Tahoma"/>
        </w:rPr>
        <w:t xml:space="preserve"> 48 por AVANTE</w:t>
      </w:r>
      <w:r>
        <w:rPr>
          <w:rFonts w:cs="Tahoma"/>
        </w:rPr>
        <w:t xml:space="preserve"> y</w:t>
      </w:r>
      <w:r w:rsidRPr="006D4312">
        <w:rPr>
          <w:rFonts w:cs="Tahoma"/>
        </w:rPr>
        <w:t xml:space="preserve"> tras el respectivo estudio</w:t>
      </w:r>
      <w:r>
        <w:rPr>
          <w:rFonts w:cs="Tahoma"/>
        </w:rPr>
        <w:t xml:space="preserve">, </w:t>
      </w:r>
      <w:r w:rsidRPr="006D4312">
        <w:rPr>
          <w:rFonts w:cs="Tahoma"/>
        </w:rPr>
        <w:t>determinó el lugar de reubicación de los vendedores estacionarios legalmente reconocidos bajo la normatividad del Acuerdo 032 de 1991.</w:t>
      </w:r>
    </w:p>
    <w:p w:rsidR="00463184" w:rsidRDefault="00463184" w:rsidP="00463184">
      <w:pPr>
        <w:suppressAutoHyphens w:val="0"/>
        <w:spacing w:line="253" w:lineRule="atLeast"/>
        <w:rPr>
          <w:rFonts w:cs="Tahoma"/>
        </w:rPr>
      </w:pPr>
      <w:r>
        <w:rPr>
          <w:rFonts w:cs="Tahoma"/>
        </w:rPr>
        <w:t>Para tal fin, se</w:t>
      </w:r>
      <w:r w:rsidRPr="006D4312">
        <w:rPr>
          <w:rFonts w:cs="Tahoma"/>
        </w:rPr>
        <w:t xml:space="preserve"> realizaron jornadas para el traslado efectivo de cuatro casetas, a treinta metros del lugar donde originalmente se ubicaban; espacios que ofrecen la continuidad del trabajo, y garantiza la seguridad necesaria para los vendedores y la ciudadanía en general</w:t>
      </w:r>
      <w:r>
        <w:rPr>
          <w:rFonts w:cs="Tahoma"/>
        </w:rPr>
        <w:t>, dando cumplimiento a</w:t>
      </w:r>
      <w:r w:rsidRPr="003F754C">
        <w:rPr>
          <w:rFonts w:cs="Tahoma"/>
        </w:rPr>
        <w:t>l Plan de Desarrollo</w:t>
      </w:r>
      <w:r>
        <w:rPr>
          <w:rFonts w:cs="Tahoma"/>
        </w:rPr>
        <w:t xml:space="preserve"> Municipal:</w:t>
      </w:r>
      <w:r w:rsidRPr="003F754C">
        <w:rPr>
          <w:rFonts w:cs="Tahoma"/>
        </w:rPr>
        <w:t xml:space="preserve"> Pasto Educado Constructor de Paz</w:t>
      </w:r>
      <w:r>
        <w:rPr>
          <w:rFonts w:cs="Tahoma"/>
        </w:rPr>
        <w:t>,</w:t>
      </w:r>
      <w:r w:rsidRPr="003F754C">
        <w:rPr>
          <w:rFonts w:cs="Tahoma"/>
        </w:rPr>
        <w:t xml:space="preserve"> dentro del proyecto "Espacio Público en Armonía con el Territorio"</w:t>
      </w:r>
      <w:r>
        <w:rPr>
          <w:rFonts w:cs="Tahoma"/>
        </w:rPr>
        <w:t>.</w:t>
      </w:r>
    </w:p>
    <w:p w:rsidR="00463184" w:rsidRPr="003F754C" w:rsidRDefault="00463184" w:rsidP="00463184">
      <w:pPr>
        <w:suppressAutoHyphens w:val="0"/>
        <w:spacing w:line="253" w:lineRule="atLeast"/>
        <w:rPr>
          <w:rFonts w:cs="Tahoma"/>
          <w:b/>
          <w:sz w:val="18"/>
          <w:szCs w:val="18"/>
        </w:rPr>
      </w:pPr>
      <w:r w:rsidRPr="003F754C">
        <w:rPr>
          <w:rFonts w:cs="Tahoma"/>
          <w:b/>
          <w:sz w:val="18"/>
          <w:szCs w:val="18"/>
        </w:rPr>
        <w:t>Información: Dirección Administrativa de Espacio Público, Fredy Gámez. Celular: 318 877 94 55</w:t>
      </w:r>
    </w:p>
    <w:p w:rsidR="00463184" w:rsidRDefault="00463184" w:rsidP="00463184">
      <w:pPr>
        <w:suppressAutoHyphens w:val="0"/>
        <w:spacing w:line="253" w:lineRule="atLeast"/>
        <w:jc w:val="center"/>
        <w:rPr>
          <w:rFonts w:cs="Tahoma"/>
        </w:rPr>
      </w:pPr>
      <w:r w:rsidRPr="00122F97">
        <w:rPr>
          <w:rFonts w:cs="Tahoma"/>
          <w:i/>
        </w:rPr>
        <w:t>Somos constructores de paz</w:t>
      </w:r>
    </w:p>
    <w:p w:rsidR="00463184" w:rsidRDefault="00463184" w:rsidP="00463184">
      <w:pPr>
        <w:suppressAutoHyphens w:val="0"/>
        <w:spacing w:line="253" w:lineRule="atLeast"/>
        <w:rPr>
          <w:rFonts w:cs="Tahoma"/>
          <w:b/>
        </w:rPr>
      </w:pPr>
    </w:p>
    <w:p w:rsidR="0058378A" w:rsidRDefault="00463184" w:rsidP="00B71CEF">
      <w:pPr>
        <w:suppressAutoHyphens w:val="0"/>
        <w:spacing w:line="253" w:lineRule="atLeast"/>
        <w:jc w:val="center"/>
        <w:rPr>
          <w:rFonts w:cs="Tahoma"/>
          <w:b/>
        </w:rPr>
      </w:pPr>
      <w:r>
        <w:rPr>
          <w:rFonts w:cs="Tahoma"/>
          <w:b/>
        </w:rPr>
        <w:t xml:space="preserve">ESTRATEGIA </w:t>
      </w:r>
      <w:r w:rsidR="00486D68" w:rsidRPr="00486D68">
        <w:rPr>
          <w:rFonts w:cs="Tahoma"/>
          <w:b/>
        </w:rPr>
        <w:t>MI CIUDAD UNA MATERIA QUE VIVES A DIARIO</w:t>
      </w:r>
      <w:r>
        <w:rPr>
          <w:rFonts w:cs="Tahoma"/>
          <w:b/>
        </w:rPr>
        <w:t xml:space="preserve"> LLEGA A</w:t>
      </w:r>
      <w:r w:rsidR="00B71CEF" w:rsidRPr="00B71CEF">
        <w:rPr>
          <w:rFonts w:cs="Tahoma"/>
          <w:b/>
        </w:rPr>
        <w:t xml:space="preserve"> LA I.E.M LUIS DELFÍN INSUASTY </w:t>
      </w:r>
    </w:p>
    <w:p w:rsidR="0093418F" w:rsidRDefault="0093418F" w:rsidP="00B71CEF">
      <w:pPr>
        <w:suppressAutoHyphens w:val="0"/>
        <w:spacing w:line="253" w:lineRule="atLeast"/>
        <w:jc w:val="center"/>
        <w:rPr>
          <w:rFonts w:cs="Tahoma"/>
          <w:b/>
        </w:rPr>
      </w:pPr>
      <w:r>
        <w:rPr>
          <w:rFonts w:cs="Tahoma"/>
          <w:b/>
          <w:noProof/>
          <w:lang w:val="es-CO" w:eastAsia="es-CO"/>
        </w:rPr>
        <w:lastRenderedPageBreak/>
        <w:drawing>
          <wp:inline distT="0" distB="0" distL="0" distR="0">
            <wp:extent cx="4829175" cy="362188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STO CIUDAD PARA TODO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33304" cy="3624977"/>
                    </a:xfrm>
                    <a:prstGeom prst="rect">
                      <a:avLst/>
                    </a:prstGeom>
                  </pic:spPr>
                </pic:pic>
              </a:graphicData>
            </a:graphic>
          </wp:inline>
        </w:drawing>
      </w:r>
    </w:p>
    <w:p w:rsidR="00486D68" w:rsidRPr="00486D68" w:rsidRDefault="00486D68" w:rsidP="00486D68">
      <w:pPr>
        <w:suppressAutoHyphens w:val="0"/>
        <w:spacing w:line="253" w:lineRule="atLeast"/>
        <w:rPr>
          <w:rFonts w:cs="Tahoma"/>
        </w:rPr>
      </w:pPr>
      <w:r>
        <w:rPr>
          <w:rFonts w:cs="Tahoma"/>
        </w:rPr>
        <w:t>En el marco de la estrategia ‘</w:t>
      </w:r>
      <w:r w:rsidRPr="00486D68">
        <w:rPr>
          <w:rFonts w:cs="Tahoma"/>
        </w:rPr>
        <w:t>Mi Ciudad una Materia que Vives a Diario</w:t>
      </w:r>
      <w:r>
        <w:rPr>
          <w:rFonts w:cs="Tahoma"/>
        </w:rPr>
        <w:t>’,</w:t>
      </w:r>
      <w:r w:rsidRPr="00486D68">
        <w:rPr>
          <w:rFonts w:cs="Tahoma"/>
        </w:rPr>
        <w:t xml:space="preserve"> que tiene como </w:t>
      </w:r>
      <w:r w:rsidR="00FF0D06">
        <w:rPr>
          <w:rFonts w:cs="Tahoma"/>
        </w:rPr>
        <w:t>objetivo</w:t>
      </w:r>
      <w:r w:rsidRPr="00486D68">
        <w:rPr>
          <w:rFonts w:cs="Tahoma"/>
        </w:rPr>
        <w:t xml:space="preserve"> promover la cultura ciudadana en las instituciones educativas del municipio</w:t>
      </w:r>
      <w:r>
        <w:rPr>
          <w:rFonts w:cs="Tahoma"/>
        </w:rPr>
        <w:t xml:space="preserve">, </w:t>
      </w:r>
      <w:r w:rsidRPr="00486D68">
        <w:rPr>
          <w:rFonts w:cs="Tahoma"/>
        </w:rPr>
        <w:t>la Coordinación Humano Social de la Dirección Admi</w:t>
      </w:r>
      <w:r>
        <w:rPr>
          <w:rFonts w:cs="Tahoma"/>
        </w:rPr>
        <w:t>nis</w:t>
      </w:r>
      <w:r w:rsidRPr="00486D68">
        <w:rPr>
          <w:rFonts w:cs="Tahoma"/>
        </w:rPr>
        <w:t>trativa de Espacio Público</w:t>
      </w:r>
      <w:r>
        <w:rPr>
          <w:rFonts w:cs="Tahoma"/>
        </w:rPr>
        <w:t xml:space="preserve"> de la Alcaldía de Pasto, realizó una jornada </w:t>
      </w:r>
      <w:r w:rsidRPr="00486D68">
        <w:rPr>
          <w:rFonts w:cs="Tahoma"/>
        </w:rPr>
        <w:t xml:space="preserve">en la I.E.M Luis Delfín Insuasty INEM, donde además de establecer </w:t>
      </w:r>
      <w:r>
        <w:rPr>
          <w:rFonts w:cs="Tahoma"/>
        </w:rPr>
        <w:t>el</w:t>
      </w:r>
      <w:r w:rsidRPr="00486D68">
        <w:rPr>
          <w:rFonts w:cs="Tahoma"/>
        </w:rPr>
        <w:t xml:space="preserve"> respeto por el espacio público</w:t>
      </w:r>
      <w:r>
        <w:rPr>
          <w:rFonts w:cs="Tahoma"/>
        </w:rPr>
        <w:t>,</w:t>
      </w:r>
      <w:r w:rsidRPr="00486D68">
        <w:rPr>
          <w:rFonts w:cs="Tahoma"/>
        </w:rPr>
        <w:t xml:space="preserve"> de una manera lúdica</w:t>
      </w:r>
      <w:r w:rsidR="00FF0D06">
        <w:rPr>
          <w:rFonts w:cs="Tahoma"/>
        </w:rPr>
        <w:t>, con</w:t>
      </w:r>
      <w:r w:rsidRPr="00486D68">
        <w:rPr>
          <w:rFonts w:cs="Tahoma"/>
        </w:rPr>
        <w:t xml:space="preserve"> una muestra cultural y artística</w:t>
      </w:r>
      <w:r>
        <w:rPr>
          <w:rFonts w:cs="Tahoma"/>
        </w:rPr>
        <w:t>,</w:t>
      </w:r>
      <w:r w:rsidRPr="00486D68">
        <w:rPr>
          <w:rFonts w:cs="Tahoma"/>
        </w:rPr>
        <w:t xml:space="preserve"> se </w:t>
      </w:r>
      <w:r>
        <w:rPr>
          <w:rFonts w:cs="Tahoma"/>
        </w:rPr>
        <w:t>motivó a los estudiantes a</w:t>
      </w:r>
      <w:r w:rsidRPr="00486D68">
        <w:rPr>
          <w:rFonts w:cs="Tahoma"/>
        </w:rPr>
        <w:t>l cuidado y preservación de los seres vivos, medio ambiente</w:t>
      </w:r>
      <w:r>
        <w:rPr>
          <w:rFonts w:cs="Tahoma"/>
        </w:rPr>
        <w:t>,</w:t>
      </w:r>
      <w:r w:rsidRPr="00486D68">
        <w:rPr>
          <w:rFonts w:cs="Tahoma"/>
        </w:rPr>
        <w:t xml:space="preserve"> </w:t>
      </w:r>
      <w:r>
        <w:rPr>
          <w:rFonts w:cs="Tahoma"/>
        </w:rPr>
        <w:t xml:space="preserve">al tiempo que se daban a conocer </w:t>
      </w:r>
      <w:r w:rsidRPr="00486D68">
        <w:rPr>
          <w:rFonts w:cs="Tahoma"/>
        </w:rPr>
        <w:t xml:space="preserve">las normas de convivencia </w:t>
      </w:r>
      <w:r>
        <w:rPr>
          <w:rFonts w:cs="Tahoma"/>
        </w:rPr>
        <w:t xml:space="preserve">más </w:t>
      </w:r>
      <w:r w:rsidRPr="00486D68">
        <w:rPr>
          <w:rFonts w:cs="Tahoma"/>
        </w:rPr>
        <w:t>importantes para des</w:t>
      </w:r>
      <w:r>
        <w:rPr>
          <w:rFonts w:cs="Tahoma"/>
        </w:rPr>
        <w:t xml:space="preserve">envolverse </w:t>
      </w:r>
      <w:r w:rsidRPr="00486D68">
        <w:rPr>
          <w:rFonts w:cs="Tahoma"/>
        </w:rPr>
        <w:t>en</w:t>
      </w:r>
      <w:r>
        <w:rPr>
          <w:rFonts w:cs="Tahoma"/>
        </w:rPr>
        <w:t xml:space="preserve"> la comunidad, en una sana convivencia.</w:t>
      </w:r>
    </w:p>
    <w:p w:rsidR="00F305F3" w:rsidRPr="00486D68" w:rsidRDefault="00F305F3" w:rsidP="00F305F3">
      <w:pPr>
        <w:suppressAutoHyphens w:val="0"/>
        <w:spacing w:line="253" w:lineRule="atLeast"/>
        <w:rPr>
          <w:rFonts w:cs="Tahoma"/>
        </w:rPr>
      </w:pPr>
      <w:r>
        <w:rPr>
          <w:rFonts w:cs="Tahoma"/>
        </w:rPr>
        <w:t xml:space="preserve">Dentro de la estrategia, el </w:t>
      </w:r>
      <w:r w:rsidR="00486D68" w:rsidRPr="00486D68">
        <w:rPr>
          <w:rFonts w:cs="Tahoma"/>
        </w:rPr>
        <w:t>proyecto "Espacio Público en Armonía con el Territorio"</w:t>
      </w:r>
      <w:r>
        <w:rPr>
          <w:rFonts w:cs="Tahoma"/>
        </w:rPr>
        <w:t xml:space="preserve"> </w:t>
      </w:r>
      <w:r w:rsidRPr="00486D68">
        <w:rPr>
          <w:rFonts w:cs="Tahoma"/>
        </w:rPr>
        <w:t>prom</w:t>
      </w:r>
      <w:r>
        <w:rPr>
          <w:rFonts w:cs="Tahoma"/>
        </w:rPr>
        <w:t>ueve</w:t>
      </w:r>
      <w:r w:rsidRPr="00486D68">
        <w:rPr>
          <w:rFonts w:cs="Tahoma"/>
        </w:rPr>
        <w:t xml:space="preserve"> la cultura ciudadana, alrededor de escenarios de compromiso con el medio ambiente, embellecimiento y decoración de la institución</w:t>
      </w:r>
      <w:r>
        <w:rPr>
          <w:rFonts w:cs="Tahoma"/>
        </w:rPr>
        <w:t xml:space="preserve">, </w:t>
      </w:r>
      <w:r w:rsidRPr="00486D68">
        <w:rPr>
          <w:rFonts w:cs="Tahoma"/>
        </w:rPr>
        <w:t>afianza</w:t>
      </w:r>
      <w:r>
        <w:rPr>
          <w:rFonts w:cs="Tahoma"/>
        </w:rPr>
        <w:t>ndo así,</w:t>
      </w:r>
      <w:r w:rsidRPr="00486D68">
        <w:rPr>
          <w:rFonts w:cs="Tahoma"/>
        </w:rPr>
        <w:t xml:space="preserve"> el sentido de pertenencia e identidad institucional.</w:t>
      </w:r>
    </w:p>
    <w:p w:rsidR="00F305F3" w:rsidRPr="003F754C" w:rsidRDefault="00F305F3" w:rsidP="00F305F3">
      <w:pPr>
        <w:suppressAutoHyphens w:val="0"/>
        <w:spacing w:line="253" w:lineRule="atLeast"/>
        <w:rPr>
          <w:rFonts w:cs="Tahoma"/>
          <w:b/>
          <w:sz w:val="18"/>
          <w:szCs w:val="18"/>
        </w:rPr>
      </w:pPr>
      <w:r w:rsidRPr="003F754C">
        <w:rPr>
          <w:rFonts w:cs="Tahoma"/>
          <w:b/>
          <w:sz w:val="18"/>
          <w:szCs w:val="18"/>
        </w:rPr>
        <w:t>Información: Dirección Administrativa de Espacio Público, Fredy Gámez. Celular: 318 877 94 55</w:t>
      </w:r>
    </w:p>
    <w:p w:rsidR="00F305F3" w:rsidRDefault="00F305F3" w:rsidP="00F305F3">
      <w:pPr>
        <w:suppressAutoHyphens w:val="0"/>
        <w:spacing w:line="253" w:lineRule="atLeast"/>
        <w:jc w:val="center"/>
        <w:rPr>
          <w:rFonts w:cs="Tahoma"/>
          <w:i/>
        </w:rPr>
      </w:pPr>
      <w:r w:rsidRPr="00122F97">
        <w:rPr>
          <w:rFonts w:cs="Tahoma"/>
          <w:i/>
        </w:rPr>
        <w:t>Somos constructores de paz</w:t>
      </w:r>
    </w:p>
    <w:p w:rsidR="00B71CEF" w:rsidRDefault="00B71CEF" w:rsidP="00F305F3">
      <w:pPr>
        <w:suppressAutoHyphens w:val="0"/>
        <w:spacing w:line="253" w:lineRule="atLeast"/>
        <w:jc w:val="center"/>
        <w:rPr>
          <w:rFonts w:cs="Tahoma"/>
        </w:rPr>
      </w:pPr>
    </w:p>
    <w:p w:rsidR="00F1195A" w:rsidRDefault="00F1195A" w:rsidP="00F1195A">
      <w:pPr>
        <w:suppressAutoHyphens w:val="0"/>
        <w:spacing w:line="253" w:lineRule="atLeast"/>
        <w:jc w:val="center"/>
        <w:rPr>
          <w:rFonts w:cs="Tahoma"/>
          <w:b/>
        </w:rPr>
      </w:pPr>
      <w:r w:rsidRPr="00F1195A">
        <w:rPr>
          <w:rFonts w:cs="Tahoma"/>
          <w:b/>
        </w:rPr>
        <w:t>JÓVENES Y ADOLESCENTES DE PASTO CONSTRUYEN UN MUNICIPIO CULTURAL</w:t>
      </w:r>
    </w:p>
    <w:p w:rsidR="00F1195A" w:rsidRDefault="00F1195A" w:rsidP="00F1195A">
      <w:pPr>
        <w:suppressAutoHyphens w:val="0"/>
        <w:spacing w:line="253" w:lineRule="atLeast"/>
        <w:jc w:val="center"/>
        <w:rPr>
          <w:rFonts w:cs="Tahoma"/>
          <w:b/>
        </w:rPr>
      </w:pPr>
      <w:r>
        <w:rPr>
          <w:rFonts w:cs="Tahoma"/>
          <w:b/>
          <w:noProof/>
          <w:lang w:val="es-CO" w:eastAsia="es-CO"/>
        </w:rPr>
        <w:lastRenderedPageBreak/>
        <w:drawing>
          <wp:inline distT="0" distB="0" distL="0" distR="0">
            <wp:extent cx="4815868" cy="2990850"/>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5-21 at 17.37.30.jpeg"/>
                    <pic:cNvPicPr/>
                  </pic:nvPicPr>
                  <pic:blipFill rotWithShape="1">
                    <a:blip r:embed="rId17" cstate="print">
                      <a:extLst>
                        <a:ext uri="{28A0092B-C50C-407E-A947-70E740481C1C}">
                          <a14:useLocalDpi xmlns:a14="http://schemas.microsoft.com/office/drawing/2010/main" val="0"/>
                        </a:ext>
                      </a:extLst>
                    </a:blip>
                    <a:srcRect t="17195"/>
                    <a:stretch/>
                  </pic:blipFill>
                  <pic:spPr bwMode="auto">
                    <a:xfrm>
                      <a:off x="0" y="0"/>
                      <a:ext cx="4816837" cy="2991452"/>
                    </a:xfrm>
                    <a:prstGeom prst="rect">
                      <a:avLst/>
                    </a:prstGeom>
                    <a:ln>
                      <a:noFill/>
                    </a:ln>
                    <a:extLst>
                      <a:ext uri="{53640926-AAD7-44D8-BBD7-CCE9431645EC}">
                        <a14:shadowObscured xmlns:a14="http://schemas.microsoft.com/office/drawing/2010/main"/>
                      </a:ext>
                    </a:extLst>
                  </pic:spPr>
                </pic:pic>
              </a:graphicData>
            </a:graphic>
          </wp:inline>
        </w:drawing>
      </w:r>
    </w:p>
    <w:p w:rsidR="00374AEC" w:rsidRDefault="00374AEC" w:rsidP="00374AEC">
      <w:pPr>
        <w:suppressAutoHyphens w:val="0"/>
        <w:spacing w:line="253" w:lineRule="atLeast"/>
        <w:rPr>
          <w:rFonts w:cs="Tahoma"/>
        </w:rPr>
      </w:pPr>
      <w:r w:rsidRPr="00374AEC">
        <w:rPr>
          <w:rFonts w:cs="Tahoma"/>
        </w:rPr>
        <w:t xml:space="preserve">La Alcaldía de Pasto, a través de la Secretaria de Cultura, en articulación con jóvenes del Eje de Cultura de la Plataforma Municipal de Juventud, llevaron con éxito, </w:t>
      </w:r>
      <w:r>
        <w:rPr>
          <w:rFonts w:cs="Tahoma"/>
        </w:rPr>
        <w:t>el</w:t>
      </w:r>
      <w:r w:rsidRPr="00374AEC">
        <w:rPr>
          <w:rFonts w:cs="Tahoma"/>
        </w:rPr>
        <w:t xml:space="preserve"> encuentro con cerca de cien estudiantes y docentes de las instituciones educativas públicas, privadas, urbanas, rurales y organizaciones juveniles, en el marco de la construcción participativa del Plan Decenal de Cultura del Municipio.</w:t>
      </w:r>
    </w:p>
    <w:p w:rsidR="00374AEC" w:rsidRDefault="00374AEC" w:rsidP="00374AEC">
      <w:pPr>
        <w:suppressAutoHyphens w:val="0"/>
        <w:spacing w:line="253" w:lineRule="atLeast"/>
        <w:rPr>
          <w:rFonts w:cs="Tahoma"/>
        </w:rPr>
      </w:pPr>
      <w:r>
        <w:rPr>
          <w:rFonts w:cs="Tahoma"/>
        </w:rPr>
        <w:t xml:space="preserve">La jornada se </w:t>
      </w:r>
      <w:r w:rsidRPr="00374AEC">
        <w:rPr>
          <w:rFonts w:cs="Tahoma"/>
        </w:rPr>
        <w:t xml:space="preserve">llevó a cabo, en la academia de Danza Urbana TANZ KRAFT con el fin de sacar a </w:t>
      </w:r>
      <w:r>
        <w:rPr>
          <w:rFonts w:cs="Tahoma"/>
        </w:rPr>
        <w:t>esta población</w:t>
      </w:r>
      <w:r w:rsidRPr="00374AEC">
        <w:rPr>
          <w:rFonts w:cs="Tahoma"/>
        </w:rPr>
        <w:t xml:space="preserve"> de su rutina y brindarles un espacio más cultural y artístico</w:t>
      </w:r>
      <w:r>
        <w:rPr>
          <w:rFonts w:cs="Tahoma"/>
        </w:rPr>
        <w:t>.</w:t>
      </w:r>
      <w:r w:rsidRPr="00374AEC">
        <w:rPr>
          <w:rFonts w:cs="Tahoma"/>
        </w:rPr>
        <w:t xml:space="preserve"> El Secretario de Educación Henr</w:t>
      </w:r>
      <w:r>
        <w:rPr>
          <w:rFonts w:cs="Tahoma"/>
        </w:rPr>
        <w:t>y</w:t>
      </w:r>
      <w:r w:rsidRPr="00374AEC">
        <w:rPr>
          <w:rFonts w:cs="Tahoma"/>
        </w:rPr>
        <w:t xml:space="preserve"> Barco</w:t>
      </w:r>
      <w:r>
        <w:rPr>
          <w:rFonts w:cs="Tahoma"/>
        </w:rPr>
        <w:t xml:space="preserve"> Melo,</w:t>
      </w:r>
      <w:r w:rsidRPr="00374AEC">
        <w:rPr>
          <w:rFonts w:cs="Tahoma"/>
        </w:rPr>
        <w:t xml:space="preserve"> </w:t>
      </w:r>
      <w:r>
        <w:rPr>
          <w:rFonts w:cs="Tahoma"/>
        </w:rPr>
        <w:t xml:space="preserve">manifestó: </w:t>
      </w:r>
      <w:r w:rsidRPr="00374AEC">
        <w:rPr>
          <w:rFonts w:cs="Tahoma"/>
        </w:rPr>
        <w:t>“ver a los jóvenes soñando siempre genera esperanza, expectativa ya que definitivamente los que están llamados a transformar son los jóvenes y esta formulación alrededor de la cultura es muy significativa para todo lo que podemos crear en el municipio de Pasto”</w:t>
      </w:r>
      <w:r>
        <w:rPr>
          <w:rFonts w:cs="Tahoma"/>
        </w:rPr>
        <w:t>.</w:t>
      </w:r>
    </w:p>
    <w:p w:rsidR="00374AEC" w:rsidRPr="00D639E9" w:rsidRDefault="00374AEC" w:rsidP="00374AEC">
      <w:pPr>
        <w:rPr>
          <w:rFonts w:cs="Tahoma"/>
          <w:b/>
          <w:sz w:val="18"/>
          <w:szCs w:val="18"/>
        </w:rPr>
      </w:pPr>
      <w:r w:rsidRPr="00D639E9">
        <w:rPr>
          <w:b/>
          <w:sz w:val="18"/>
          <w:szCs w:val="18"/>
        </w:rPr>
        <w:t xml:space="preserve">Información: Dirección Administrativa de Juventud, </w:t>
      </w:r>
      <w:proofErr w:type="spellStart"/>
      <w:r w:rsidRPr="00D639E9">
        <w:rPr>
          <w:b/>
          <w:sz w:val="18"/>
          <w:szCs w:val="18"/>
        </w:rPr>
        <w:t>Nathaly</w:t>
      </w:r>
      <w:proofErr w:type="spellEnd"/>
      <w:r w:rsidRPr="00D639E9">
        <w:rPr>
          <w:b/>
          <w:sz w:val="18"/>
          <w:szCs w:val="18"/>
        </w:rPr>
        <w:t xml:space="preserve"> </w:t>
      </w:r>
      <w:proofErr w:type="spellStart"/>
      <w:r w:rsidRPr="00D639E9">
        <w:rPr>
          <w:b/>
          <w:sz w:val="18"/>
          <w:szCs w:val="18"/>
        </w:rPr>
        <w:t>Riascos</w:t>
      </w:r>
      <w:proofErr w:type="spellEnd"/>
      <w:r w:rsidRPr="00D639E9">
        <w:rPr>
          <w:b/>
          <w:sz w:val="18"/>
          <w:szCs w:val="18"/>
        </w:rPr>
        <w:t xml:space="preserve"> Maya. Celular: 302 3532173</w:t>
      </w:r>
    </w:p>
    <w:p w:rsidR="00374AEC" w:rsidRDefault="00374AEC" w:rsidP="00374AEC">
      <w:pPr>
        <w:jc w:val="center"/>
        <w:rPr>
          <w:rFonts w:cs="Tahoma"/>
          <w:i/>
        </w:rPr>
      </w:pPr>
      <w:r w:rsidRPr="00D639E9">
        <w:rPr>
          <w:rFonts w:cs="Tahoma"/>
          <w:i/>
        </w:rPr>
        <w:t>Somos constructores de paz</w:t>
      </w:r>
    </w:p>
    <w:p w:rsidR="00463184" w:rsidRPr="00D639E9" w:rsidRDefault="00463184" w:rsidP="00374AEC">
      <w:pPr>
        <w:jc w:val="center"/>
        <w:rPr>
          <w:rFonts w:cs="Arial"/>
          <w:color w:val="222222"/>
          <w:shd w:val="clear" w:color="auto" w:fill="FFFFFF"/>
        </w:rPr>
      </w:pPr>
    </w:p>
    <w:p w:rsidR="00374AEC" w:rsidRDefault="00A57167" w:rsidP="00A57167">
      <w:pPr>
        <w:suppressAutoHyphens w:val="0"/>
        <w:spacing w:line="253" w:lineRule="atLeast"/>
        <w:jc w:val="center"/>
        <w:rPr>
          <w:rFonts w:cs="Tahoma"/>
          <w:b/>
        </w:rPr>
      </w:pPr>
      <w:r w:rsidRPr="00A57167">
        <w:rPr>
          <w:rFonts w:cs="Tahoma"/>
          <w:b/>
        </w:rPr>
        <w:t>MICR</w:t>
      </w:r>
      <w:r>
        <w:rPr>
          <w:rFonts w:cs="Tahoma"/>
          <w:b/>
        </w:rPr>
        <w:t>Ó</w:t>
      </w:r>
      <w:r w:rsidRPr="00A57167">
        <w:rPr>
          <w:rFonts w:cs="Tahoma"/>
          <w:b/>
        </w:rPr>
        <w:t>FONO ABIERTO PARA EL RAP Y HIP HOP EN LA CASA DEL JOVEN</w:t>
      </w:r>
    </w:p>
    <w:p w:rsidR="00A57167" w:rsidRPr="00A57167" w:rsidRDefault="00A57167" w:rsidP="00A57167">
      <w:pPr>
        <w:suppressAutoHyphens w:val="0"/>
        <w:spacing w:line="253" w:lineRule="atLeast"/>
        <w:jc w:val="center"/>
        <w:rPr>
          <w:rFonts w:cs="Tahoma"/>
          <w:b/>
        </w:rPr>
      </w:pPr>
      <w:r>
        <w:rPr>
          <w:rFonts w:cs="Tahoma"/>
          <w:b/>
          <w:noProof/>
          <w:lang w:val="es-CO" w:eastAsia="es-CO"/>
        </w:rPr>
        <w:lastRenderedPageBreak/>
        <w:drawing>
          <wp:inline distT="0" distB="0" distL="0" distR="0">
            <wp:extent cx="3202068" cy="457454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18-05-21 at 16.30.3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14830" cy="4592771"/>
                    </a:xfrm>
                    <a:prstGeom prst="rect">
                      <a:avLst/>
                    </a:prstGeom>
                  </pic:spPr>
                </pic:pic>
              </a:graphicData>
            </a:graphic>
          </wp:inline>
        </w:drawing>
      </w:r>
    </w:p>
    <w:p w:rsidR="00A57167" w:rsidRDefault="00A57167" w:rsidP="00A57167">
      <w:pPr>
        <w:suppressAutoHyphens w:val="0"/>
        <w:spacing w:line="253" w:lineRule="atLeast"/>
        <w:rPr>
          <w:rFonts w:cs="Tahoma"/>
        </w:rPr>
      </w:pPr>
      <w:r>
        <w:rPr>
          <w:rFonts w:cs="Tahoma"/>
        </w:rPr>
        <w:t xml:space="preserve">La </w:t>
      </w:r>
      <w:r w:rsidRPr="00A57167">
        <w:rPr>
          <w:rFonts w:cs="Tahoma"/>
        </w:rPr>
        <w:t xml:space="preserve">Alcaldía </w:t>
      </w:r>
      <w:r>
        <w:rPr>
          <w:rFonts w:cs="Tahoma"/>
        </w:rPr>
        <w:t>de Pasto</w:t>
      </w:r>
      <w:r w:rsidRPr="00A57167">
        <w:rPr>
          <w:rFonts w:cs="Tahoma"/>
        </w:rPr>
        <w:t xml:space="preserve"> a través de la Dirección Administrativa de Juventud brinda un espacio para los jóvenes que </w:t>
      </w:r>
      <w:r>
        <w:rPr>
          <w:rFonts w:cs="Tahoma"/>
        </w:rPr>
        <w:t>disfrutan</w:t>
      </w:r>
      <w:r w:rsidRPr="00A57167">
        <w:rPr>
          <w:rFonts w:cs="Tahoma"/>
        </w:rPr>
        <w:t xml:space="preserve"> de los ritmos del Hip Hop e invita a los interesados a particip</w:t>
      </w:r>
      <w:r>
        <w:rPr>
          <w:rFonts w:cs="Tahoma"/>
        </w:rPr>
        <w:t>ar</w:t>
      </w:r>
      <w:r w:rsidRPr="00A57167">
        <w:rPr>
          <w:rFonts w:cs="Tahoma"/>
        </w:rPr>
        <w:t xml:space="preserve"> de</w:t>
      </w:r>
      <w:r>
        <w:rPr>
          <w:rFonts w:cs="Tahoma"/>
        </w:rPr>
        <w:t xml:space="preserve">l encuentro </w:t>
      </w:r>
      <w:r w:rsidRPr="00A57167">
        <w:rPr>
          <w:rFonts w:cs="Tahoma"/>
        </w:rPr>
        <w:t>C</w:t>
      </w:r>
      <w:r>
        <w:rPr>
          <w:rFonts w:cs="Tahoma"/>
        </w:rPr>
        <w:t>Y</w:t>
      </w:r>
      <w:r w:rsidRPr="00A57167">
        <w:rPr>
          <w:rFonts w:cs="Tahoma"/>
        </w:rPr>
        <w:t>PHER</w:t>
      </w:r>
      <w:r>
        <w:rPr>
          <w:rFonts w:cs="Tahoma"/>
        </w:rPr>
        <w:t>,</w:t>
      </w:r>
      <w:r w:rsidRPr="00A57167">
        <w:rPr>
          <w:rFonts w:cs="Tahoma"/>
        </w:rPr>
        <w:t xml:space="preserve"> donde </w:t>
      </w:r>
      <w:r>
        <w:rPr>
          <w:rFonts w:cs="Tahoma"/>
        </w:rPr>
        <w:t>pueden</w:t>
      </w:r>
      <w:r w:rsidRPr="00A57167">
        <w:rPr>
          <w:rFonts w:cs="Tahoma"/>
        </w:rPr>
        <w:t xml:space="preserve"> compartir y mostrar </w:t>
      </w:r>
      <w:r>
        <w:rPr>
          <w:rFonts w:cs="Tahoma"/>
        </w:rPr>
        <w:t xml:space="preserve">sus </w:t>
      </w:r>
      <w:r w:rsidRPr="00A57167">
        <w:rPr>
          <w:rFonts w:cs="Tahoma"/>
        </w:rPr>
        <w:t>talentos</w:t>
      </w:r>
      <w:r>
        <w:rPr>
          <w:rFonts w:cs="Tahoma"/>
        </w:rPr>
        <w:t>, en</w:t>
      </w:r>
      <w:r w:rsidRPr="00A57167">
        <w:rPr>
          <w:rFonts w:cs="Tahoma"/>
        </w:rPr>
        <w:t xml:space="preserve"> jornadas de creación y alternativas lúdicas recreativas para el tiempo libre</w:t>
      </w:r>
      <w:r>
        <w:rPr>
          <w:rFonts w:cs="Tahoma"/>
        </w:rPr>
        <w:t xml:space="preserve">, y que inicia </w:t>
      </w:r>
      <w:r w:rsidR="00080C3A">
        <w:rPr>
          <w:rFonts w:cs="Tahoma"/>
        </w:rPr>
        <w:t>hoy</w:t>
      </w:r>
      <w:r w:rsidRPr="00A57167">
        <w:rPr>
          <w:rFonts w:cs="Tahoma"/>
        </w:rPr>
        <w:t xml:space="preserve"> martes</w:t>
      </w:r>
      <w:r>
        <w:rPr>
          <w:rFonts w:cs="Tahoma"/>
        </w:rPr>
        <w:t xml:space="preserve"> 22 de mayo, cuando</w:t>
      </w:r>
      <w:r w:rsidRPr="00A57167">
        <w:rPr>
          <w:rFonts w:cs="Tahoma"/>
        </w:rPr>
        <w:t xml:space="preserve"> se abren las puertas de la Casa del Joven</w:t>
      </w:r>
      <w:r>
        <w:rPr>
          <w:rFonts w:cs="Tahoma"/>
        </w:rPr>
        <w:t xml:space="preserve">. </w:t>
      </w:r>
    </w:p>
    <w:p w:rsidR="00F1195A" w:rsidRDefault="00A57167" w:rsidP="00D51B2A">
      <w:pPr>
        <w:suppressAutoHyphens w:val="0"/>
        <w:spacing w:line="253" w:lineRule="atLeast"/>
        <w:rPr>
          <w:rFonts w:cs="Tahoma"/>
        </w:rPr>
      </w:pPr>
      <w:r w:rsidRPr="00A57167">
        <w:rPr>
          <w:rFonts w:cs="Tahoma"/>
        </w:rPr>
        <w:t xml:space="preserve">Para los interesados </w:t>
      </w:r>
      <w:r w:rsidR="00080C3A">
        <w:rPr>
          <w:rFonts w:cs="Tahoma"/>
        </w:rPr>
        <w:t xml:space="preserve">el </w:t>
      </w:r>
      <w:r w:rsidRPr="00A57167">
        <w:rPr>
          <w:rFonts w:cs="Tahoma"/>
        </w:rPr>
        <w:t>micrófono abierto</w:t>
      </w:r>
      <w:r w:rsidR="00080C3A">
        <w:rPr>
          <w:rFonts w:cs="Tahoma"/>
        </w:rPr>
        <w:t>,</w:t>
      </w:r>
      <w:r w:rsidRPr="00A57167">
        <w:rPr>
          <w:rFonts w:cs="Tahoma"/>
        </w:rPr>
        <w:t xml:space="preserve"> este 22 de mayo</w:t>
      </w:r>
      <w:r w:rsidR="00D51B2A">
        <w:rPr>
          <w:rFonts w:cs="Tahoma"/>
        </w:rPr>
        <w:t>,</w:t>
      </w:r>
      <w:r w:rsidRPr="00A57167">
        <w:rPr>
          <w:rFonts w:cs="Tahoma"/>
        </w:rPr>
        <w:t xml:space="preserve"> desde las 6:</w:t>
      </w:r>
      <w:r w:rsidR="00D51B2A">
        <w:rPr>
          <w:rFonts w:cs="Tahoma"/>
        </w:rPr>
        <w:t>00</w:t>
      </w:r>
      <w:r w:rsidRPr="00A57167">
        <w:rPr>
          <w:rFonts w:cs="Tahoma"/>
        </w:rPr>
        <w:t xml:space="preserve"> pm en la casa del joven ubicado en carrera 4a # 12h-60, Barrio La Rosa</w:t>
      </w:r>
      <w:r w:rsidR="00D51B2A">
        <w:rPr>
          <w:rFonts w:cs="Tahoma"/>
        </w:rPr>
        <w:t>,</w:t>
      </w:r>
      <w:r w:rsidRPr="00A57167">
        <w:rPr>
          <w:rFonts w:cs="Tahoma"/>
        </w:rPr>
        <w:t xml:space="preserve"> los teléfonos de contacto son 7212433</w:t>
      </w:r>
      <w:r w:rsidR="00D51B2A">
        <w:rPr>
          <w:rFonts w:cs="Tahoma"/>
        </w:rPr>
        <w:t xml:space="preserve"> o a los c</w:t>
      </w:r>
      <w:r w:rsidRPr="00A57167">
        <w:rPr>
          <w:rFonts w:cs="Tahoma"/>
        </w:rPr>
        <w:t>el</w:t>
      </w:r>
      <w:r w:rsidR="00D51B2A">
        <w:rPr>
          <w:rFonts w:cs="Tahoma"/>
        </w:rPr>
        <w:t>ulares</w:t>
      </w:r>
      <w:r w:rsidRPr="00A57167">
        <w:rPr>
          <w:rFonts w:cs="Tahoma"/>
        </w:rPr>
        <w:t xml:space="preserve"> 3145933215</w:t>
      </w:r>
      <w:r w:rsidR="00D51B2A">
        <w:rPr>
          <w:rFonts w:cs="Tahoma"/>
        </w:rPr>
        <w:t xml:space="preserve"> y</w:t>
      </w:r>
      <w:r w:rsidRPr="00A57167">
        <w:rPr>
          <w:rFonts w:cs="Tahoma"/>
        </w:rPr>
        <w:t xml:space="preserve"> 3218006540</w:t>
      </w:r>
      <w:r w:rsidR="00D51B2A">
        <w:rPr>
          <w:rFonts w:cs="Tahoma"/>
        </w:rPr>
        <w:t>,</w:t>
      </w:r>
      <w:r w:rsidRPr="00A57167">
        <w:rPr>
          <w:rFonts w:cs="Tahoma"/>
        </w:rPr>
        <w:t xml:space="preserve"> </w:t>
      </w:r>
      <w:r w:rsidR="00D51B2A">
        <w:rPr>
          <w:rFonts w:cs="Tahoma"/>
        </w:rPr>
        <w:t xml:space="preserve">o </w:t>
      </w:r>
      <w:r w:rsidRPr="00A57167">
        <w:rPr>
          <w:rFonts w:cs="Tahoma"/>
        </w:rPr>
        <w:t>también puede</w:t>
      </w:r>
      <w:r w:rsidR="00D51B2A">
        <w:rPr>
          <w:rFonts w:cs="Tahoma"/>
        </w:rPr>
        <w:t>n</w:t>
      </w:r>
      <w:r w:rsidRPr="00A57167">
        <w:rPr>
          <w:rFonts w:cs="Tahoma"/>
        </w:rPr>
        <w:t xml:space="preserve"> escribir al correo: casadeljovenpasto@gmail.com</w:t>
      </w:r>
      <w:r w:rsidR="00D51B2A">
        <w:rPr>
          <w:rFonts w:cs="Tahoma"/>
        </w:rPr>
        <w:t>,</w:t>
      </w:r>
      <w:r w:rsidRPr="00A57167">
        <w:rPr>
          <w:rFonts w:cs="Tahoma"/>
        </w:rPr>
        <w:t xml:space="preserve"> </w:t>
      </w:r>
      <w:r w:rsidR="00D51B2A">
        <w:rPr>
          <w:rFonts w:cs="Tahoma"/>
        </w:rPr>
        <w:t>para que los</w:t>
      </w:r>
      <w:r w:rsidRPr="00A57167">
        <w:rPr>
          <w:rFonts w:cs="Tahoma"/>
        </w:rPr>
        <w:t xml:space="preserve"> jóvenes pued</w:t>
      </w:r>
      <w:r w:rsidR="00D51B2A">
        <w:rPr>
          <w:rFonts w:cs="Tahoma"/>
        </w:rPr>
        <w:t>a</w:t>
      </w:r>
      <w:r w:rsidRPr="00A57167">
        <w:rPr>
          <w:rFonts w:cs="Tahoma"/>
        </w:rPr>
        <w:t xml:space="preserve">n despejar dudas, crear, ser escuchados y superar situaciones que a veces enfrentan a las juventudes. </w:t>
      </w:r>
    </w:p>
    <w:p w:rsidR="00D51B2A" w:rsidRPr="00FE4D89" w:rsidRDefault="00D51B2A" w:rsidP="00D51B2A">
      <w:pPr>
        <w:rPr>
          <w:rFonts w:cstheme="minorHAnsi"/>
          <w:b/>
          <w:sz w:val="18"/>
          <w:szCs w:val="18"/>
        </w:rPr>
      </w:pPr>
      <w:r w:rsidRPr="00FE4D89">
        <w:rPr>
          <w:rFonts w:cstheme="minorHAnsi"/>
          <w:b/>
          <w:sz w:val="18"/>
          <w:szCs w:val="18"/>
        </w:rPr>
        <w:t xml:space="preserve">Información: Dirección Administrativa de Juventud, </w:t>
      </w:r>
      <w:proofErr w:type="spellStart"/>
      <w:r w:rsidRPr="00FE4D89">
        <w:rPr>
          <w:rFonts w:cstheme="minorHAnsi"/>
          <w:b/>
          <w:sz w:val="18"/>
          <w:szCs w:val="18"/>
        </w:rPr>
        <w:t>Nathaly</w:t>
      </w:r>
      <w:proofErr w:type="spellEnd"/>
      <w:r w:rsidRPr="00FE4D89">
        <w:rPr>
          <w:rFonts w:cstheme="minorHAnsi"/>
          <w:b/>
          <w:sz w:val="18"/>
          <w:szCs w:val="18"/>
        </w:rPr>
        <w:t xml:space="preserve"> </w:t>
      </w:r>
      <w:proofErr w:type="spellStart"/>
      <w:r w:rsidRPr="00FE4D89">
        <w:rPr>
          <w:rFonts w:cstheme="minorHAnsi"/>
          <w:b/>
          <w:sz w:val="18"/>
          <w:szCs w:val="18"/>
        </w:rPr>
        <w:t>Riascos</w:t>
      </w:r>
      <w:proofErr w:type="spellEnd"/>
      <w:r w:rsidRPr="00FE4D89">
        <w:rPr>
          <w:rFonts w:cstheme="minorHAnsi"/>
          <w:b/>
          <w:sz w:val="18"/>
          <w:szCs w:val="18"/>
        </w:rPr>
        <w:t xml:space="preserve"> Maya. Celular: 302 3532173</w:t>
      </w:r>
    </w:p>
    <w:p w:rsidR="00D51B2A" w:rsidRPr="00FE4D89" w:rsidRDefault="00D51B2A" w:rsidP="00D51B2A">
      <w:pPr>
        <w:jc w:val="center"/>
        <w:rPr>
          <w:rFonts w:cstheme="minorHAnsi"/>
          <w:color w:val="222222"/>
          <w:shd w:val="clear" w:color="auto" w:fill="FFFFFF"/>
        </w:rPr>
      </w:pPr>
      <w:r w:rsidRPr="00FE4D89">
        <w:rPr>
          <w:rFonts w:cstheme="minorHAnsi"/>
          <w:i/>
        </w:rPr>
        <w:t>Somos constructores de paz</w:t>
      </w:r>
    </w:p>
    <w:p w:rsidR="00E31E41" w:rsidRPr="00E31E41" w:rsidRDefault="00E31E41" w:rsidP="00E31E41">
      <w:pPr>
        <w:suppressAutoHyphens w:val="0"/>
        <w:spacing w:line="253" w:lineRule="atLeast"/>
        <w:jc w:val="center"/>
        <w:rPr>
          <w:rFonts w:cs="Tahoma"/>
          <w:b/>
        </w:rPr>
      </w:pPr>
      <w:r w:rsidRPr="00E31E41">
        <w:rPr>
          <w:rFonts w:cs="Tahoma"/>
          <w:b/>
        </w:rPr>
        <w:lastRenderedPageBreak/>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4397066" cy="2628900"/>
            <wp:effectExtent l="0" t="0" r="3810" b="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8223" cy="2641549"/>
                    </a:xfrm>
                    <a:prstGeom prst="rect">
                      <a:avLst/>
                    </a:prstGeom>
                    <a:noFill/>
                    <a:ln>
                      <a:noFill/>
                    </a:ln>
                  </pic:spPr>
                </pic:pic>
              </a:graphicData>
            </a:graphic>
          </wp:inline>
        </w:drawing>
      </w:r>
    </w:p>
    <w:p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A7389F" w:rsidRDefault="00E31E41" w:rsidP="0070114E">
      <w:pPr>
        <w:jc w:val="center"/>
        <w:rPr>
          <w:rFonts w:cs="Tahoma"/>
          <w:i/>
          <w:sz w:val="24"/>
          <w:szCs w:val="24"/>
        </w:rPr>
      </w:pPr>
      <w:r w:rsidRPr="00761BC2">
        <w:rPr>
          <w:rFonts w:cs="Tahoma"/>
          <w:i/>
          <w:sz w:val="24"/>
          <w:szCs w:val="24"/>
        </w:rPr>
        <w:t>Somos constructores de paz</w:t>
      </w:r>
    </w:p>
    <w:p w:rsidR="002402CC" w:rsidRPr="0070114E" w:rsidRDefault="002402CC" w:rsidP="0070114E">
      <w:pPr>
        <w:jc w:val="center"/>
        <w:rPr>
          <w:rFonts w:cs="Arial"/>
          <w:color w:val="222222"/>
          <w:sz w:val="24"/>
          <w:szCs w:val="24"/>
          <w:shd w:val="clear" w:color="auto" w:fill="FFFFFF"/>
        </w:rPr>
      </w:pP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lastRenderedPageBreak/>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extent cx="3674717" cy="2072640"/>
            <wp:effectExtent l="0" t="0" r="254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93211" cy="2083071"/>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780400" w:rsidRPr="00122F97" w:rsidRDefault="00780400" w:rsidP="00645C03">
      <w:pPr>
        <w:spacing w:after="0"/>
        <w:rPr>
          <w:rFonts w:cs="Tahoma"/>
          <w:i/>
        </w:rPr>
      </w:pPr>
    </w:p>
    <w:p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rsidR="001128C4" w:rsidRPr="00122F97" w:rsidRDefault="001128C4" w:rsidP="006700EB">
      <w:pPr>
        <w:jc w:val="center"/>
        <w:rPr>
          <w:rFonts w:cs="Tahoma"/>
          <w:lang w:val="es-CO"/>
        </w:rPr>
      </w:pPr>
      <w:r w:rsidRPr="00122F97">
        <w:rPr>
          <w:rFonts w:cs="Tahoma"/>
          <w:noProof/>
          <w:lang w:val="es-CO" w:eastAsia="es-CO"/>
        </w:rPr>
        <w:lastRenderedPageBreak/>
        <w:drawing>
          <wp:inline distT="0" distB="0" distL="0" distR="0" wp14:anchorId="5F9D093F" wp14:editId="2678AA07">
            <wp:extent cx="5176668" cy="2920621"/>
            <wp:effectExtent l="0" t="0" r="508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1">
                      <a:extLst>
                        <a:ext uri="{28A0092B-C50C-407E-A947-70E740481C1C}">
                          <a14:useLocalDpi xmlns:a14="http://schemas.microsoft.com/office/drawing/2010/main" val="0"/>
                        </a:ext>
                      </a:extLst>
                    </a:blip>
                    <a:stretch>
                      <a:fillRect/>
                    </a:stretch>
                  </pic:blipFill>
                  <pic:spPr>
                    <a:xfrm>
                      <a:off x="0" y="0"/>
                      <a:ext cx="5204824" cy="2936506"/>
                    </a:xfrm>
                    <a:prstGeom prst="rect">
                      <a:avLst/>
                    </a:prstGeom>
                  </pic:spPr>
                </pic:pic>
              </a:graphicData>
            </a:graphic>
          </wp:inline>
        </w:drawing>
      </w:r>
    </w:p>
    <w:p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1152A4">
      <w:pPr>
        <w:shd w:val="clear" w:color="auto" w:fill="FFFFFF"/>
        <w:spacing w:after="0"/>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E9E" w:rsidRDefault="00940E9E" w:rsidP="00505F60">
      <w:pPr>
        <w:spacing w:after="0"/>
      </w:pPr>
      <w:r>
        <w:separator/>
      </w:r>
    </w:p>
  </w:endnote>
  <w:endnote w:type="continuationSeparator" w:id="0">
    <w:p w:rsidR="00940E9E" w:rsidRDefault="00940E9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E9E" w:rsidRDefault="00940E9E" w:rsidP="00505F60">
      <w:pPr>
        <w:spacing w:after="0"/>
      </w:pPr>
      <w:r>
        <w:separator/>
      </w:r>
    </w:p>
  </w:footnote>
  <w:footnote w:type="continuationSeparator" w:id="0">
    <w:p w:rsidR="00940E9E" w:rsidRDefault="00940E9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832A84">
                            <w:rPr>
                              <w:rFonts w:cs="Tahoma"/>
                              <w:b/>
                              <w:sz w:val="16"/>
                              <w:szCs w:val="20"/>
                            </w:rPr>
                            <w:t>4</w:t>
                          </w:r>
                        </w:p>
                        <w:p w:rsidR="00444003" w:rsidRPr="00505F60" w:rsidRDefault="008C3702" w:rsidP="006A7E77">
                          <w:pPr>
                            <w:spacing w:after="0"/>
                            <w:jc w:val="left"/>
                            <w:rPr>
                              <w:b/>
                              <w:sz w:val="16"/>
                              <w:szCs w:val="20"/>
                            </w:rPr>
                          </w:pPr>
                          <w:r>
                            <w:rPr>
                              <w:b/>
                              <w:sz w:val="16"/>
                              <w:szCs w:val="20"/>
                            </w:rPr>
                            <w:t>2</w:t>
                          </w:r>
                          <w:r w:rsidR="00832A84">
                            <w:rPr>
                              <w:b/>
                              <w:sz w:val="16"/>
                              <w:szCs w:val="20"/>
                            </w:rPr>
                            <w:t>2</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832A84">
                      <w:rPr>
                        <w:rFonts w:cs="Tahoma"/>
                        <w:b/>
                        <w:sz w:val="16"/>
                        <w:szCs w:val="20"/>
                      </w:rPr>
                      <w:t>4</w:t>
                    </w:r>
                  </w:p>
                  <w:p w:rsidR="00444003" w:rsidRPr="00505F60" w:rsidRDefault="008C3702" w:rsidP="006A7E77">
                    <w:pPr>
                      <w:spacing w:after="0"/>
                      <w:jc w:val="left"/>
                      <w:rPr>
                        <w:b/>
                        <w:sz w:val="16"/>
                        <w:szCs w:val="20"/>
                      </w:rPr>
                    </w:pPr>
                    <w:r>
                      <w:rPr>
                        <w:b/>
                        <w:sz w:val="16"/>
                        <w:szCs w:val="20"/>
                      </w:rPr>
                      <w:t>2</w:t>
                    </w:r>
                    <w:r w:rsidR="00832A84">
                      <w:rPr>
                        <w:b/>
                        <w:sz w:val="16"/>
                        <w:szCs w:val="20"/>
                      </w:rPr>
                      <w:t>2</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7"/>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6"/>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 w:numId="48">
    <w:abstractNumId w:val="4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2F5B"/>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6E32"/>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CEF"/>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21"/>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5A"/>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48CAF9-0F8D-4A8F-84DB-2373FB0C8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2732</Words>
  <Characters>15030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2018-05-04T00:45:00Z</cp:lastPrinted>
  <dcterms:created xsi:type="dcterms:W3CDTF">2018-05-22T01:03:00Z</dcterms:created>
  <dcterms:modified xsi:type="dcterms:W3CDTF">2018-05-22T01:03:00Z</dcterms:modified>
</cp:coreProperties>
</file>